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FCA9" w14:textId="5541719B" w:rsidR="00A1091B" w:rsidRPr="000859A5" w:rsidRDefault="00A1091B" w:rsidP="00881FB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En la ciudad de Puerto Vallarta, Jalisco, siendo las 09:00 nueve horas con cero minutos del día </w:t>
      </w:r>
      <w:r w:rsidR="00544F69">
        <w:rPr>
          <w:rFonts w:ascii="Nutmeg Book" w:hAnsi="Nutmeg Book"/>
          <w:sz w:val="18"/>
          <w:szCs w:val="18"/>
        </w:rPr>
        <w:t>11</w:t>
      </w:r>
      <w:r w:rsidR="00C8713A">
        <w:rPr>
          <w:rFonts w:ascii="Nutmeg Book" w:hAnsi="Nutmeg Book"/>
          <w:sz w:val="18"/>
          <w:szCs w:val="18"/>
        </w:rPr>
        <w:t xml:space="preserve"> </w:t>
      </w:r>
      <w:r w:rsidR="00544F69">
        <w:rPr>
          <w:rFonts w:ascii="Nutmeg Book" w:hAnsi="Nutmeg Book"/>
          <w:sz w:val="18"/>
          <w:szCs w:val="18"/>
        </w:rPr>
        <w:t>once</w:t>
      </w:r>
      <w:r w:rsidRPr="000859A5">
        <w:rPr>
          <w:rFonts w:ascii="Nutmeg Book" w:hAnsi="Nutmeg Book"/>
          <w:sz w:val="18"/>
          <w:szCs w:val="18"/>
        </w:rPr>
        <w:t xml:space="preserve"> del mes de </w:t>
      </w:r>
      <w:r w:rsidR="00E76F58">
        <w:rPr>
          <w:rFonts w:ascii="Nutmeg Book" w:hAnsi="Nutmeg Book"/>
          <w:sz w:val="18"/>
          <w:szCs w:val="18"/>
        </w:rPr>
        <w:t>julio</w:t>
      </w:r>
      <w:r w:rsidR="00C8713A"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del año 2019 dos mil diecinueve, se reunieron en la Sala de Juntas de Dirección 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0859A5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0859A5">
        <w:rPr>
          <w:rFonts w:ascii="Nutmeg Book" w:hAnsi="Nutmeg Book"/>
          <w:sz w:val="18"/>
          <w:szCs w:val="18"/>
        </w:rPr>
        <w:t>“Gerente Administrativo” de “SEAPAL VALLARTA” y “Representante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del Comité”; el </w:t>
      </w:r>
      <w:r w:rsidRPr="000859A5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Pr="000859A5">
        <w:rPr>
          <w:rFonts w:ascii="Nutmeg Book" w:hAnsi="Nutmeg Book"/>
          <w:sz w:val="18"/>
          <w:szCs w:val="18"/>
        </w:rPr>
        <w:t xml:space="preserve">Titular de la “Unidad Centralizada de Compras”; </w:t>
      </w:r>
      <w:r w:rsidR="005568F6">
        <w:rPr>
          <w:rFonts w:ascii="Nutmeg Book" w:hAnsi="Nutmeg Book"/>
          <w:b/>
          <w:sz w:val="18"/>
          <w:szCs w:val="18"/>
        </w:rPr>
        <w:t>Lic</w:t>
      </w:r>
      <w:r w:rsidR="00C8713A" w:rsidRPr="005E43F5">
        <w:rPr>
          <w:rFonts w:ascii="Nutmeg Book" w:hAnsi="Nutmeg Book"/>
          <w:b/>
          <w:sz w:val="18"/>
          <w:szCs w:val="18"/>
        </w:rPr>
        <w:t xml:space="preserve">. </w:t>
      </w:r>
      <w:r w:rsidR="00544F69">
        <w:rPr>
          <w:rFonts w:ascii="Nutmeg Book" w:hAnsi="Nutmeg Book"/>
          <w:b/>
          <w:sz w:val="18"/>
          <w:szCs w:val="18"/>
        </w:rPr>
        <w:t>Paulina Alejandra Guerra Joya</w:t>
      </w:r>
      <w:r w:rsidR="005568F6">
        <w:rPr>
          <w:rFonts w:ascii="Nutmeg Book" w:hAnsi="Nutmeg Book"/>
          <w:b/>
          <w:sz w:val="18"/>
          <w:szCs w:val="18"/>
        </w:rPr>
        <w:t xml:space="preserve">, </w:t>
      </w:r>
      <w:r w:rsidR="005568F6">
        <w:rPr>
          <w:rFonts w:ascii="Nutmeg Book" w:hAnsi="Nutmeg Book"/>
          <w:sz w:val="18"/>
          <w:szCs w:val="18"/>
        </w:rPr>
        <w:t xml:space="preserve">en representación del </w:t>
      </w:r>
      <w:r w:rsidR="00C8713A" w:rsidRPr="005E43F5">
        <w:rPr>
          <w:rFonts w:ascii="Nutmeg Book" w:hAnsi="Nutmeg Book"/>
          <w:sz w:val="18"/>
          <w:szCs w:val="18"/>
        </w:rPr>
        <w:t>“Titular del Órgano Interno de Control y Comisario Público Propietario” de SEAPAL Vallarta</w:t>
      </w:r>
      <w:r w:rsidRPr="000859A5">
        <w:rPr>
          <w:rFonts w:ascii="Nutmeg Book" w:hAnsi="Nutmeg Book"/>
          <w:sz w:val="18"/>
          <w:szCs w:val="18"/>
        </w:rPr>
        <w:t>; con el objeto de integrar el llevar a cabo el Acto de Presentación y Apertura de Propuestas del Sistema de los Servicios de Agua Potable, Drenaje y Alcantarillado de Puerto Vallarta;</w:t>
      </w:r>
      <w:bookmarkStart w:id="0" w:name="_Hlk6239620"/>
      <w:r w:rsidRPr="000859A5">
        <w:rPr>
          <w:rFonts w:ascii="Nutmeg Book" w:hAnsi="Nutmeg Book"/>
          <w:sz w:val="18"/>
          <w:szCs w:val="18"/>
        </w:rPr>
        <w:t xml:space="preserve"> habiéndose desarrollado de la siguiente manera:</w:t>
      </w:r>
    </w:p>
    <w:bookmarkEnd w:id="0"/>
    <w:p w14:paraId="7EB48211" w14:textId="77777777" w:rsidR="00A1091B" w:rsidRPr="000859A5" w:rsidRDefault="00A1091B" w:rsidP="00881FB6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Desarrollo de la Sesión</w:t>
      </w:r>
    </w:p>
    <w:p w14:paraId="6DEEC4A7" w14:textId="77777777" w:rsidR="00A1091B" w:rsidRPr="000859A5" w:rsidRDefault="00A1091B" w:rsidP="00881FB6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7BFB2BE2" w14:textId="77777777" w:rsidR="00EB6169" w:rsidRDefault="00A1091B" w:rsidP="005568F6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/>
          <w:sz w:val="18"/>
          <w:szCs w:val="18"/>
        </w:rPr>
        <w:t xml:space="preserve">La </w:t>
      </w:r>
      <w:r w:rsidRPr="000859A5">
        <w:rPr>
          <w:rFonts w:ascii="Nutmeg Book" w:hAnsi="Nutmeg Book"/>
          <w:b/>
          <w:sz w:val="18"/>
          <w:szCs w:val="18"/>
        </w:rPr>
        <w:t>LCP. María Magdalena Báez Jiménez</w:t>
      </w:r>
      <w:r w:rsidRPr="000859A5">
        <w:rPr>
          <w:rFonts w:ascii="Nutmeg Book" w:hAnsi="Nutmeg Book"/>
          <w:sz w:val="18"/>
          <w:szCs w:val="18"/>
        </w:rPr>
        <w:t xml:space="preserve">, </w:t>
      </w:r>
      <w:r w:rsidRPr="000859A5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6DCF689F" w14:textId="77777777" w:rsidR="00A1091B" w:rsidRPr="000859A5" w:rsidRDefault="00A1091B" w:rsidP="00881FB6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 w:cs="Arial"/>
          <w:sz w:val="18"/>
          <w:szCs w:val="18"/>
          <w:lang w:val="es-MX"/>
        </w:rPr>
        <w:t>Orden</w:t>
      </w:r>
      <w:r w:rsidRPr="000859A5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0859A5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0859A5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48ED8EC7" w14:textId="77777777" w:rsidR="00A1091B" w:rsidRPr="000859A5" w:rsidRDefault="00A1091B" w:rsidP="00881FB6">
      <w:pPr>
        <w:spacing w:after="0" w:line="240" w:lineRule="auto"/>
        <w:rPr>
          <w:rFonts w:ascii="Nutmeg Book" w:hAnsi="Nutmeg Book"/>
          <w:sz w:val="18"/>
          <w:szCs w:val="18"/>
          <w:lang w:val="es-MX"/>
        </w:rPr>
      </w:pPr>
    </w:p>
    <w:p w14:paraId="5C8B3B3D" w14:textId="77777777" w:rsidR="00A1091B" w:rsidRPr="006E43CE" w:rsidRDefault="00A1091B" w:rsidP="005027F2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 xml:space="preserve">Lista de </w:t>
      </w:r>
      <w:r w:rsidRPr="006E43CE">
        <w:rPr>
          <w:rFonts w:ascii="Nutmeg Book" w:hAnsi="Nutmeg Book" w:cs="Arial"/>
          <w:sz w:val="18"/>
          <w:szCs w:val="18"/>
        </w:rPr>
        <w:t>asistencia y declaración de quórum legal, en su caso;</w:t>
      </w:r>
    </w:p>
    <w:p w14:paraId="646C6FEB" w14:textId="77777777" w:rsidR="00A1091B" w:rsidRPr="006E43CE" w:rsidRDefault="00A1091B" w:rsidP="005027F2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E43CE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14:paraId="2F0E85A1" w14:textId="0976388F" w:rsidR="00A1091B" w:rsidRPr="006E43CE" w:rsidRDefault="00A1091B" w:rsidP="006E43CE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b/>
          <w:sz w:val="18"/>
          <w:szCs w:val="18"/>
        </w:rPr>
      </w:pPr>
      <w:r w:rsidRPr="006E43CE">
        <w:rPr>
          <w:rFonts w:ascii="Nutmeg Book" w:hAnsi="Nutmeg Book" w:cs="Arial"/>
          <w:sz w:val="18"/>
          <w:szCs w:val="18"/>
        </w:rPr>
        <w:t xml:space="preserve">Acto de presentación y apertura de proposiciones de las </w:t>
      </w:r>
      <w:bookmarkStart w:id="1" w:name="_Hlk6239778"/>
      <w:r w:rsidRPr="006E43CE">
        <w:rPr>
          <w:rFonts w:ascii="Nutmeg Book" w:hAnsi="Nutmeg Book" w:cs="Arial"/>
          <w:sz w:val="18"/>
          <w:szCs w:val="18"/>
        </w:rPr>
        <w:t xml:space="preserve">Licitaciones Públicas Locales </w:t>
      </w:r>
      <w:bookmarkStart w:id="2" w:name="_Hlk6239772"/>
      <w:bookmarkEnd w:id="1"/>
      <w:r w:rsidRPr="006E43CE">
        <w:rPr>
          <w:rFonts w:ascii="Nutmeg Book" w:hAnsi="Nutmeg Book" w:cs="Arial"/>
          <w:sz w:val="18"/>
          <w:szCs w:val="18"/>
        </w:rPr>
        <w:t>sin concurrenci</w:t>
      </w:r>
      <w:r w:rsidR="0089004F" w:rsidRPr="006E43CE">
        <w:rPr>
          <w:rFonts w:ascii="Nutmeg Book" w:hAnsi="Nutmeg Book" w:cs="Arial"/>
          <w:sz w:val="18"/>
          <w:szCs w:val="18"/>
        </w:rPr>
        <w:t xml:space="preserve">a N° </w:t>
      </w:r>
      <w:r w:rsidR="006E43CE" w:rsidRPr="006E43CE">
        <w:rPr>
          <w:rFonts w:ascii="Nutmeg Book" w:hAnsi="Nutmeg Book" w:cs="Arial"/>
          <w:b/>
          <w:sz w:val="18"/>
          <w:szCs w:val="18"/>
        </w:rPr>
        <w:t>108/94507/2019</w:t>
      </w:r>
      <w:r w:rsidR="00D415D1" w:rsidRPr="006E43CE">
        <w:rPr>
          <w:rFonts w:ascii="Nutmeg Book" w:hAnsi="Nutmeg Book" w:cs="Arial"/>
          <w:b/>
          <w:sz w:val="18"/>
          <w:szCs w:val="18"/>
        </w:rPr>
        <w:t xml:space="preserve">; </w:t>
      </w:r>
      <w:r w:rsidR="006E43CE" w:rsidRPr="006E43CE">
        <w:rPr>
          <w:rFonts w:ascii="Nutmeg Book" w:hAnsi="Nutmeg Book" w:cs="Arial"/>
          <w:b/>
          <w:sz w:val="18"/>
          <w:szCs w:val="18"/>
        </w:rPr>
        <w:t>109/95274/2019</w:t>
      </w:r>
      <w:r w:rsidR="00D415D1" w:rsidRPr="006E43CE">
        <w:rPr>
          <w:rFonts w:ascii="Nutmeg Book" w:hAnsi="Nutmeg Book" w:cs="Arial"/>
          <w:b/>
          <w:sz w:val="18"/>
          <w:szCs w:val="18"/>
        </w:rPr>
        <w:t xml:space="preserve">; </w:t>
      </w:r>
      <w:r w:rsidR="006E43CE" w:rsidRPr="006E43CE">
        <w:rPr>
          <w:rFonts w:ascii="Nutmeg Book" w:hAnsi="Nutmeg Book" w:cs="Arial"/>
          <w:b/>
          <w:sz w:val="18"/>
          <w:szCs w:val="18"/>
        </w:rPr>
        <w:t>110/95765/2019</w:t>
      </w:r>
      <w:r w:rsidR="00D415D1" w:rsidRPr="006E43CE">
        <w:rPr>
          <w:rFonts w:ascii="Nutmeg Book" w:hAnsi="Nutmeg Book" w:cs="Arial"/>
          <w:b/>
          <w:sz w:val="18"/>
          <w:szCs w:val="18"/>
        </w:rPr>
        <w:t xml:space="preserve">; </w:t>
      </w:r>
      <w:r w:rsidR="006E43CE" w:rsidRPr="006E43CE">
        <w:rPr>
          <w:rFonts w:ascii="Nutmeg Book" w:hAnsi="Nutmeg Book" w:cs="Arial"/>
          <w:b/>
          <w:sz w:val="18"/>
          <w:szCs w:val="18"/>
        </w:rPr>
        <w:t>111/96567/2019</w:t>
      </w:r>
      <w:r w:rsidR="00D34B6D" w:rsidRPr="006E43CE">
        <w:rPr>
          <w:rFonts w:ascii="Nutmeg Book" w:hAnsi="Nutmeg Book" w:cs="Arial"/>
          <w:b/>
          <w:sz w:val="18"/>
          <w:szCs w:val="18"/>
        </w:rPr>
        <w:t xml:space="preserve">, </w:t>
      </w:r>
      <w:r w:rsidR="006E43CE" w:rsidRPr="006E43CE">
        <w:rPr>
          <w:rFonts w:ascii="Nutmeg Book" w:hAnsi="Nutmeg Book" w:cs="Arial"/>
          <w:b/>
          <w:sz w:val="18"/>
          <w:szCs w:val="18"/>
        </w:rPr>
        <w:t>112/93529/2019</w:t>
      </w:r>
      <w:r w:rsidR="00D415D1" w:rsidRPr="006E43CE">
        <w:rPr>
          <w:rFonts w:ascii="Nutmeg Book" w:hAnsi="Nutmeg Book" w:cs="Arial"/>
          <w:b/>
          <w:sz w:val="18"/>
          <w:szCs w:val="18"/>
        </w:rPr>
        <w:t xml:space="preserve">, </w:t>
      </w:r>
      <w:r w:rsidR="006E43CE" w:rsidRPr="006E43CE">
        <w:rPr>
          <w:rFonts w:ascii="Nutmeg Book" w:hAnsi="Nutmeg Book" w:cs="Arial"/>
          <w:b/>
          <w:sz w:val="18"/>
          <w:szCs w:val="18"/>
        </w:rPr>
        <w:t>113/94554/2019</w:t>
      </w:r>
      <w:r w:rsidR="00D415D1" w:rsidRPr="006E43CE">
        <w:rPr>
          <w:rFonts w:ascii="Nutmeg Book" w:hAnsi="Nutmeg Book" w:cs="Arial"/>
          <w:b/>
          <w:sz w:val="18"/>
          <w:szCs w:val="18"/>
        </w:rPr>
        <w:t>,</w:t>
      </w:r>
      <w:r w:rsidR="006E43CE" w:rsidRPr="006E43CE">
        <w:rPr>
          <w:rFonts w:ascii="Nutmeg Book" w:hAnsi="Nutmeg Book" w:cs="Arial"/>
          <w:b/>
          <w:sz w:val="18"/>
          <w:szCs w:val="18"/>
        </w:rPr>
        <w:t xml:space="preserve"> 114/95429/2019</w:t>
      </w:r>
      <w:r w:rsidR="0005109C" w:rsidRPr="006E43CE">
        <w:rPr>
          <w:rFonts w:ascii="Nutmeg Book" w:hAnsi="Nutmeg Book" w:cs="Arial"/>
          <w:b/>
          <w:sz w:val="18"/>
          <w:szCs w:val="18"/>
        </w:rPr>
        <w:t xml:space="preserve">, </w:t>
      </w:r>
      <w:r w:rsidR="006E43CE" w:rsidRPr="006E43CE">
        <w:rPr>
          <w:rFonts w:ascii="Nutmeg Book" w:hAnsi="Nutmeg Book" w:cs="Arial"/>
          <w:b/>
          <w:sz w:val="18"/>
          <w:szCs w:val="18"/>
        </w:rPr>
        <w:t>115/95023/2019</w:t>
      </w:r>
      <w:r w:rsidR="0005109C" w:rsidRPr="006E43CE">
        <w:rPr>
          <w:rFonts w:ascii="Nutmeg Book" w:hAnsi="Nutmeg Book" w:cs="Arial"/>
          <w:b/>
          <w:sz w:val="18"/>
          <w:szCs w:val="18"/>
        </w:rPr>
        <w:t xml:space="preserve">, </w:t>
      </w:r>
      <w:r w:rsidR="006E43CE" w:rsidRPr="006E43CE">
        <w:rPr>
          <w:rFonts w:ascii="Nutmeg Book" w:hAnsi="Nutmeg Book" w:cs="Arial"/>
          <w:b/>
          <w:sz w:val="18"/>
          <w:szCs w:val="18"/>
        </w:rPr>
        <w:t>116/96949/2019</w:t>
      </w:r>
      <w:r w:rsidR="0005109C" w:rsidRPr="006E43CE">
        <w:rPr>
          <w:rFonts w:ascii="Nutmeg Book" w:hAnsi="Nutmeg Book" w:cs="Arial"/>
          <w:b/>
          <w:sz w:val="18"/>
          <w:szCs w:val="18"/>
        </w:rPr>
        <w:t>,</w:t>
      </w:r>
      <w:r w:rsidR="00D415D1" w:rsidRPr="006E43CE">
        <w:rPr>
          <w:rFonts w:ascii="Nutmeg Book" w:hAnsi="Nutmeg Book" w:cs="Arial"/>
          <w:b/>
          <w:sz w:val="18"/>
          <w:szCs w:val="18"/>
        </w:rPr>
        <w:t xml:space="preserve"> </w:t>
      </w:r>
      <w:r w:rsidR="006E43CE" w:rsidRPr="006E43CE">
        <w:rPr>
          <w:rFonts w:ascii="Nutmeg Book" w:hAnsi="Nutmeg Book" w:cs="Arial"/>
          <w:b/>
          <w:sz w:val="18"/>
          <w:szCs w:val="18"/>
        </w:rPr>
        <w:t>117/96950/2019</w:t>
      </w:r>
      <w:r w:rsidR="00D415D1" w:rsidRPr="006E43CE">
        <w:rPr>
          <w:rFonts w:ascii="Nutmeg Book" w:hAnsi="Nutmeg Book" w:cs="Arial"/>
          <w:b/>
          <w:sz w:val="18"/>
          <w:szCs w:val="18"/>
        </w:rPr>
        <w:t xml:space="preserve">, </w:t>
      </w:r>
      <w:r w:rsidR="006E43CE" w:rsidRPr="006E43CE">
        <w:rPr>
          <w:rFonts w:ascii="Nutmeg Book" w:hAnsi="Nutmeg Book" w:cs="Arial"/>
          <w:b/>
          <w:sz w:val="18"/>
          <w:szCs w:val="18"/>
        </w:rPr>
        <w:t>118/94627/2019</w:t>
      </w:r>
      <w:r w:rsidR="00D415D1" w:rsidRPr="006E43CE">
        <w:rPr>
          <w:rFonts w:ascii="Nutmeg Book" w:hAnsi="Nutmeg Book" w:cs="Arial"/>
          <w:b/>
          <w:sz w:val="18"/>
          <w:szCs w:val="18"/>
        </w:rPr>
        <w:t xml:space="preserve">, </w:t>
      </w:r>
      <w:r w:rsidR="006E43CE" w:rsidRPr="006E43CE">
        <w:rPr>
          <w:rFonts w:ascii="Nutmeg Book" w:hAnsi="Nutmeg Book" w:cs="Arial"/>
          <w:b/>
          <w:sz w:val="18"/>
          <w:szCs w:val="18"/>
        </w:rPr>
        <w:t>119/94148/2019</w:t>
      </w:r>
      <w:r w:rsidR="00D415D1" w:rsidRPr="006E43CE">
        <w:rPr>
          <w:rFonts w:ascii="Nutmeg Book" w:hAnsi="Nutmeg Book" w:cs="Arial"/>
          <w:b/>
          <w:sz w:val="18"/>
          <w:szCs w:val="18"/>
        </w:rPr>
        <w:t xml:space="preserve">, </w:t>
      </w:r>
      <w:r w:rsidR="006E43CE" w:rsidRPr="006E43CE">
        <w:rPr>
          <w:rFonts w:ascii="Nutmeg Book" w:hAnsi="Nutmeg Book" w:cs="Arial"/>
          <w:b/>
          <w:sz w:val="18"/>
          <w:szCs w:val="18"/>
        </w:rPr>
        <w:t>120/95786/2019</w:t>
      </w:r>
      <w:r w:rsidR="00D415D1" w:rsidRPr="006E43CE">
        <w:rPr>
          <w:rFonts w:ascii="Nutmeg Book" w:hAnsi="Nutmeg Book" w:cs="Arial"/>
          <w:b/>
          <w:sz w:val="18"/>
          <w:szCs w:val="18"/>
        </w:rPr>
        <w:t xml:space="preserve">, </w:t>
      </w:r>
      <w:r w:rsidR="006E43CE" w:rsidRPr="006E43CE">
        <w:rPr>
          <w:rFonts w:ascii="Nutmeg Book" w:hAnsi="Nutmeg Book" w:cs="Arial"/>
          <w:b/>
          <w:sz w:val="18"/>
          <w:szCs w:val="18"/>
        </w:rPr>
        <w:t>121/96027/2019</w:t>
      </w:r>
      <w:r w:rsidR="00D415D1" w:rsidRPr="006E43CE">
        <w:rPr>
          <w:rFonts w:ascii="Nutmeg Book" w:hAnsi="Nutmeg Book" w:cs="Arial"/>
          <w:b/>
          <w:sz w:val="18"/>
          <w:szCs w:val="18"/>
        </w:rPr>
        <w:t>,</w:t>
      </w:r>
      <w:r w:rsidR="00544F69">
        <w:rPr>
          <w:rFonts w:ascii="Nutmeg Book" w:hAnsi="Nutmeg Book" w:cs="Arial"/>
          <w:b/>
          <w:sz w:val="18"/>
          <w:szCs w:val="18"/>
        </w:rPr>
        <w:t xml:space="preserve"> </w:t>
      </w:r>
      <w:r w:rsidR="006E43CE" w:rsidRPr="006E43CE">
        <w:rPr>
          <w:rFonts w:ascii="Nutmeg Book" w:hAnsi="Nutmeg Book" w:cs="Arial"/>
          <w:b/>
          <w:sz w:val="18"/>
          <w:szCs w:val="18"/>
        </w:rPr>
        <w:t>122/96267/2019</w:t>
      </w:r>
      <w:r w:rsidR="00544F69">
        <w:rPr>
          <w:rFonts w:ascii="Nutmeg Book" w:hAnsi="Nutmeg Book" w:cs="Arial"/>
          <w:b/>
          <w:sz w:val="18"/>
          <w:szCs w:val="18"/>
        </w:rPr>
        <w:t xml:space="preserve">, </w:t>
      </w:r>
      <w:r w:rsidR="006E43CE" w:rsidRPr="006E43CE">
        <w:rPr>
          <w:rFonts w:ascii="Nutmeg Book" w:hAnsi="Nutmeg Book" w:cs="Arial"/>
          <w:b/>
          <w:sz w:val="18"/>
          <w:szCs w:val="18"/>
        </w:rPr>
        <w:t>123/94813/2019</w:t>
      </w:r>
      <w:r w:rsidR="00E442BD" w:rsidRPr="006E43CE">
        <w:rPr>
          <w:rFonts w:ascii="Nutmeg Book" w:hAnsi="Nutmeg Book" w:cs="Arial"/>
          <w:b/>
          <w:sz w:val="18"/>
          <w:szCs w:val="18"/>
        </w:rPr>
        <w:t xml:space="preserve">, </w:t>
      </w:r>
      <w:r w:rsidR="006E43CE" w:rsidRPr="006E43CE">
        <w:rPr>
          <w:rFonts w:ascii="Nutmeg Book" w:hAnsi="Nutmeg Book" w:cs="Arial"/>
          <w:b/>
          <w:sz w:val="18"/>
          <w:szCs w:val="18"/>
        </w:rPr>
        <w:t>124/95350/2019</w:t>
      </w:r>
      <w:r w:rsidR="00E442BD" w:rsidRPr="006E43CE">
        <w:rPr>
          <w:rFonts w:ascii="Nutmeg Book" w:hAnsi="Nutmeg Book" w:cs="Arial"/>
          <w:b/>
          <w:sz w:val="18"/>
          <w:szCs w:val="18"/>
        </w:rPr>
        <w:t xml:space="preserve"> </w:t>
      </w:r>
      <w:r w:rsidR="006E43CE" w:rsidRPr="006E43CE">
        <w:rPr>
          <w:rFonts w:ascii="Nutmeg Book" w:hAnsi="Nutmeg Book" w:cs="Arial"/>
          <w:b/>
          <w:sz w:val="18"/>
          <w:szCs w:val="18"/>
        </w:rPr>
        <w:t>y 125/97892/2019.</w:t>
      </w:r>
      <w:r w:rsidR="00E442BD" w:rsidRPr="006E43CE">
        <w:rPr>
          <w:rFonts w:ascii="Nutmeg Book" w:hAnsi="Nutmeg Book" w:cs="Arial"/>
          <w:b/>
          <w:sz w:val="18"/>
          <w:szCs w:val="18"/>
        </w:rPr>
        <w:t xml:space="preserve"> </w:t>
      </w:r>
    </w:p>
    <w:bookmarkEnd w:id="2"/>
    <w:p w14:paraId="5B29439C" w14:textId="77777777" w:rsidR="00A1091B" w:rsidRPr="000859A5" w:rsidRDefault="00A1091B" w:rsidP="005027F2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 xml:space="preserve">Asuntos varios; </w:t>
      </w:r>
    </w:p>
    <w:p w14:paraId="59139482" w14:textId="77777777" w:rsidR="00A1091B" w:rsidRPr="000859A5" w:rsidRDefault="00A1091B" w:rsidP="005027F2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Clausura de la sesión.</w:t>
      </w:r>
    </w:p>
    <w:p w14:paraId="5F351B16" w14:textId="77777777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14:paraId="135D0F5C" w14:textId="77777777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  <w:u w:val="single"/>
        </w:rPr>
        <w:t>1. Lista de asistencia y declaración de quórum legal, en su caso</w:t>
      </w:r>
      <w:r w:rsidRPr="000859A5">
        <w:rPr>
          <w:rFonts w:ascii="Nutmeg Book" w:hAnsi="Nutmeg Book" w:cs="Arial"/>
          <w:sz w:val="18"/>
          <w:szCs w:val="18"/>
        </w:rPr>
        <w:t>.- Para dar cumplimiento al punto uno del orden del día, se levantó lista de asistencia de los miembros presentes, de acuerdo a la lista de asistencia levantada y para dar cumplimiento al punto dos del orden del día, el Representante del Comité declara la existencia de quórum legal para el desarrollo de la sesión y válidos los acuerdos que se tomen.</w:t>
      </w:r>
    </w:p>
    <w:p w14:paraId="7422F344" w14:textId="77777777" w:rsidR="00A1091B" w:rsidRPr="000859A5" w:rsidRDefault="00A1091B" w:rsidP="00881FB6">
      <w:pPr>
        <w:tabs>
          <w:tab w:val="left" w:pos="8235"/>
        </w:tabs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ab/>
      </w:r>
    </w:p>
    <w:p w14:paraId="7BDB7667" w14:textId="77777777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  <w:u w:val="single"/>
        </w:rPr>
        <w:t>2. Lectura y aprobación, en su caso, del orden del día</w:t>
      </w:r>
      <w:r w:rsidRPr="000859A5">
        <w:rPr>
          <w:rFonts w:ascii="Nutmeg Book" w:hAnsi="Nutmeg Book" w:cs="Arial"/>
          <w:sz w:val="18"/>
          <w:szCs w:val="18"/>
        </w:rPr>
        <w:t>.- Se da lectura al orden del día y se somete a aprobación.</w:t>
      </w:r>
    </w:p>
    <w:p w14:paraId="2D5A539E" w14:textId="59704387" w:rsidR="00A1091B" w:rsidRPr="000859A5" w:rsidRDefault="00A1091B" w:rsidP="00881FB6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----------------------------------  Acuerdo del Comité ------------------------------</w:t>
      </w:r>
      <w:r w:rsidR="00C41C00">
        <w:rPr>
          <w:rFonts w:ascii="Nutmeg Book" w:hAnsi="Nutmeg Book" w:cs="Arial"/>
          <w:b/>
          <w:sz w:val="18"/>
          <w:szCs w:val="18"/>
        </w:rPr>
        <w:t>--</w:t>
      </w:r>
    </w:p>
    <w:p w14:paraId="7D469429" w14:textId="77777777" w:rsidR="00A1091B" w:rsidRPr="000859A5" w:rsidRDefault="00A1091B" w:rsidP="00881FB6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17AED8D7" w14:textId="77777777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6DF82220" w14:textId="77777777" w:rsidR="006E43CE" w:rsidRPr="006E43CE" w:rsidRDefault="00A1091B" w:rsidP="006E43CE">
      <w:pPr>
        <w:pStyle w:val="Prrafodelista"/>
        <w:numPr>
          <w:ilvl w:val="0"/>
          <w:numId w:val="1"/>
        </w:numPr>
        <w:ind w:left="0" w:firstLine="0"/>
        <w:jc w:val="both"/>
        <w:rPr>
          <w:rFonts w:ascii="Nutmeg Book" w:hAnsi="Nutmeg Book" w:cs="Arial"/>
          <w:b/>
          <w:sz w:val="18"/>
          <w:szCs w:val="18"/>
          <w:u w:val="single"/>
        </w:rPr>
      </w:pPr>
      <w:r w:rsidRPr="00B65A98">
        <w:rPr>
          <w:rFonts w:ascii="Nutmeg Book" w:hAnsi="Nutmeg Book" w:cs="Arial"/>
          <w:b/>
          <w:sz w:val="18"/>
          <w:szCs w:val="18"/>
          <w:u w:val="single"/>
        </w:rPr>
        <w:t xml:space="preserve">3. Acto de presentación y apertura de proposiciones </w:t>
      </w:r>
      <w:bookmarkStart w:id="3" w:name="_Hlk6239793"/>
      <w:r w:rsidRPr="00B65A98">
        <w:rPr>
          <w:rFonts w:ascii="Nutmeg Book" w:hAnsi="Nutmeg Book" w:cs="Arial"/>
          <w:b/>
          <w:sz w:val="18"/>
          <w:szCs w:val="18"/>
          <w:u w:val="single"/>
        </w:rPr>
        <w:t>de las Licitaciones Públicas Locales sin concurrencia</w:t>
      </w:r>
      <w:r w:rsidR="00D415D1" w:rsidRPr="00B65A98">
        <w:rPr>
          <w:rFonts w:ascii="Nutmeg Book" w:hAnsi="Nutmeg Book" w:cs="Arial"/>
          <w:b/>
          <w:sz w:val="18"/>
          <w:szCs w:val="18"/>
          <w:u w:val="single"/>
        </w:rPr>
        <w:t xml:space="preserve"> números</w:t>
      </w:r>
      <w:r w:rsidRPr="00B65A98">
        <w:rPr>
          <w:rFonts w:ascii="Nutmeg Book" w:hAnsi="Nutmeg Book" w:cs="Arial"/>
          <w:b/>
          <w:sz w:val="18"/>
          <w:szCs w:val="18"/>
          <w:u w:val="single"/>
        </w:rPr>
        <w:t>:</w:t>
      </w:r>
      <w:bookmarkEnd w:id="3"/>
      <w:r w:rsidR="00D415D1" w:rsidRPr="00B65A98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6E43CE" w:rsidRPr="006E43CE">
        <w:rPr>
          <w:rFonts w:ascii="Nutmeg Book" w:hAnsi="Nutmeg Book" w:cs="Arial"/>
          <w:b/>
          <w:sz w:val="18"/>
          <w:szCs w:val="18"/>
          <w:u w:val="single"/>
        </w:rPr>
        <w:t xml:space="preserve">108/94507/2019; 109/95274/2019; 110/95765/2019; 111/96567/2019, 112/93529/2019,  113/94554/2019, 114/95429/2019, 115/95023/2019, 116/96949/2019, 117/96950/2019, 118/94627/2019, 119/94148/2019, 120/95786/2019, 121/96027/2019, 122/96267/2019, 123/94813/2019, 124/95350/2019, y 125/97892/2019. </w:t>
      </w:r>
    </w:p>
    <w:p w14:paraId="5B8A4D87" w14:textId="77777777" w:rsidR="00D12F6E" w:rsidRDefault="00D12F6E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bookmarkStart w:id="4" w:name="_Hlk6239982"/>
    </w:p>
    <w:p w14:paraId="4F2B28DE" w14:textId="7977392F" w:rsidR="00A1091B" w:rsidRPr="00AF60BA" w:rsidRDefault="00A1091B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AF60BA">
        <w:rPr>
          <w:rFonts w:ascii="Nutmeg Book" w:hAnsi="Nutmeg Book" w:cs="Arial"/>
          <w:b/>
          <w:sz w:val="18"/>
          <w:szCs w:val="18"/>
        </w:rPr>
        <w:t>3.1.- LPL/</w:t>
      </w:r>
      <w:r w:rsidR="006E43CE" w:rsidRPr="00AF60BA">
        <w:rPr>
          <w:rFonts w:ascii="Nutmeg Book" w:hAnsi="Nutmeg Book" w:cs="Arial"/>
          <w:b/>
          <w:sz w:val="18"/>
          <w:szCs w:val="18"/>
        </w:rPr>
        <w:t>108/94507/2019</w:t>
      </w:r>
      <w:r w:rsidRPr="00AF60BA">
        <w:rPr>
          <w:rFonts w:ascii="Nutmeg Book" w:hAnsi="Nutmeg Book" w:cs="Arial"/>
          <w:b/>
          <w:sz w:val="18"/>
          <w:szCs w:val="18"/>
        </w:rPr>
        <w:t>:</w:t>
      </w:r>
    </w:p>
    <w:p w14:paraId="43265484" w14:textId="2604984C" w:rsidR="00AF60BA" w:rsidRDefault="00AF60BA" w:rsidP="00AF60B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AF60BA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AF60BA">
        <w:rPr>
          <w:rFonts w:ascii="Nutmeg Book" w:hAnsi="Nutmeg Book" w:cs="Arial"/>
          <w:b/>
          <w:sz w:val="18"/>
          <w:szCs w:val="18"/>
        </w:rPr>
        <w:t xml:space="preserve">LPL/108/94507/2019 </w:t>
      </w:r>
      <w:r>
        <w:rPr>
          <w:rFonts w:ascii="Nutmeg Book" w:hAnsi="Nutmeg Book" w:cs="Arial"/>
          <w:b/>
          <w:sz w:val="18"/>
          <w:szCs w:val="18"/>
        </w:rPr>
        <w:t>no</w:t>
      </w:r>
      <w:r w:rsidRPr="00AF60BA">
        <w:rPr>
          <w:rFonts w:ascii="Nutmeg Book" w:hAnsi="Nutmeg Book" w:cs="Arial"/>
          <w:b/>
          <w:sz w:val="18"/>
          <w:szCs w:val="18"/>
        </w:rPr>
        <w:t xml:space="preserve"> </w:t>
      </w:r>
      <w:r w:rsidRPr="00AF60BA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AF60BA">
        <w:rPr>
          <w:rFonts w:ascii="Nutmeg Book" w:hAnsi="Nutmeg Book"/>
          <w:sz w:val="18"/>
          <w:szCs w:val="18"/>
        </w:rPr>
        <w:t xml:space="preserve">por lo que, con fundamento en el artículo 97 fracción II, del Reglamento de la </w:t>
      </w:r>
      <w:r w:rsidRPr="00AF60BA">
        <w:rPr>
          <w:rFonts w:ascii="Nutmeg Book" w:eastAsia="Times New Roman" w:hAnsi="Nutmeg Book" w:cs="Arial"/>
          <w:sz w:val="18"/>
          <w:szCs w:val="18"/>
          <w:lang w:eastAsia="es-MX"/>
        </w:rPr>
        <w:t>Ley de Compras Gubernamentales,</w:t>
      </w:r>
      <w:r w:rsidRPr="000859A5">
        <w:rPr>
          <w:rFonts w:ascii="Nutmeg Book" w:eastAsia="Times New Roman" w:hAnsi="Nutmeg Book" w:cs="Arial"/>
          <w:sz w:val="18"/>
          <w:szCs w:val="18"/>
          <w:lang w:eastAsia="es-MX"/>
        </w:rPr>
        <w:t xml:space="preserve"> Enajenaciones y Contratación de </w:t>
      </w:r>
      <w:r w:rsidRPr="000859A5">
        <w:rPr>
          <w:rFonts w:ascii="Nutmeg Book" w:eastAsia="Times New Roman" w:hAnsi="Nutmeg Book" w:cs="Arial"/>
          <w:sz w:val="18"/>
          <w:szCs w:val="18"/>
          <w:lang w:eastAsia="es-MX"/>
        </w:rPr>
        <w:lastRenderedPageBreak/>
        <w:t xml:space="preserve">Servicios del Estado de Jalisco y sus Municipios, </w:t>
      </w:r>
      <w:r w:rsidRPr="000859A5">
        <w:rPr>
          <w:rFonts w:ascii="Nutmeg Book" w:hAnsi="Nutmeg Book"/>
          <w:sz w:val="18"/>
          <w:szCs w:val="18"/>
        </w:rPr>
        <w:t xml:space="preserve">se declara </w:t>
      </w:r>
      <w:r w:rsidRPr="000859A5">
        <w:rPr>
          <w:rFonts w:ascii="Nutmeg Book" w:hAnsi="Nutmeg Book"/>
          <w:b/>
          <w:sz w:val="18"/>
          <w:szCs w:val="18"/>
        </w:rPr>
        <w:t>DESIERTA LA LICITACIÓN;</w:t>
      </w:r>
      <w:r w:rsidRPr="000859A5">
        <w:rPr>
          <w:rFonts w:ascii="Nutmeg Book" w:hAnsi="Nutmeg Book"/>
          <w:sz w:val="18"/>
          <w:szCs w:val="18"/>
        </w:rPr>
        <w:t xml:space="preserve"> toda vez que </w:t>
      </w:r>
      <w:r w:rsidRPr="00BB6FAD">
        <w:rPr>
          <w:rFonts w:ascii="Nutmeg Book" w:hAnsi="Nutmeg Book"/>
          <w:b/>
          <w:sz w:val="18"/>
          <w:szCs w:val="18"/>
        </w:rPr>
        <w:t>No</w:t>
      </w:r>
      <w:r w:rsidRPr="000859A5">
        <w:rPr>
          <w:rFonts w:ascii="Nutmeg Book" w:hAnsi="Nutmeg Book"/>
          <w:sz w:val="18"/>
          <w:szCs w:val="18"/>
        </w:rPr>
        <w:t xml:space="preserve"> se present</w:t>
      </w:r>
      <w:r>
        <w:rPr>
          <w:rFonts w:ascii="Nutmeg Book" w:hAnsi="Nutmeg Book"/>
          <w:sz w:val="18"/>
          <w:szCs w:val="18"/>
        </w:rPr>
        <w:t>ó ninguna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>.</w:t>
      </w:r>
    </w:p>
    <w:p w14:paraId="308513A9" w14:textId="77777777" w:rsidR="00AF60BA" w:rsidRPr="000859A5" w:rsidRDefault="00AF60BA" w:rsidP="00AF60B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167364D" w14:textId="3160DBF3" w:rsidR="001F5D91" w:rsidRPr="00C452E3" w:rsidRDefault="001F5D91" w:rsidP="00D415D1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C452E3">
        <w:rPr>
          <w:rFonts w:ascii="Nutmeg Book" w:hAnsi="Nutmeg Book" w:cs="Arial"/>
          <w:b/>
          <w:sz w:val="18"/>
          <w:szCs w:val="18"/>
        </w:rPr>
        <w:t>3.2.- LPL/</w:t>
      </w:r>
      <w:r w:rsidR="006E43CE" w:rsidRPr="00C452E3">
        <w:rPr>
          <w:rFonts w:ascii="Nutmeg Book" w:hAnsi="Nutmeg Book" w:cs="Arial"/>
          <w:b/>
          <w:sz w:val="18"/>
          <w:szCs w:val="18"/>
        </w:rPr>
        <w:t>109/95274/2019</w:t>
      </w:r>
      <w:r w:rsidRPr="00C452E3">
        <w:rPr>
          <w:rFonts w:ascii="Nutmeg Book" w:hAnsi="Nutmeg Book" w:cs="Arial"/>
          <w:b/>
          <w:sz w:val="18"/>
          <w:szCs w:val="18"/>
        </w:rPr>
        <w:t>:</w:t>
      </w:r>
    </w:p>
    <w:p w14:paraId="73D6D4B8" w14:textId="275C4036" w:rsidR="00B52179" w:rsidRPr="000859A5" w:rsidRDefault="00B52179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LPL/</w:t>
      </w:r>
      <w:r w:rsidRPr="00C452E3">
        <w:rPr>
          <w:rFonts w:ascii="Nutmeg Book" w:hAnsi="Nutmeg Book" w:cs="Arial"/>
          <w:b/>
          <w:sz w:val="18"/>
          <w:szCs w:val="18"/>
        </w:rPr>
        <w:t>109/95274/2019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se </w:t>
      </w:r>
      <w:r>
        <w:rPr>
          <w:rFonts w:ascii="Nutmeg Book" w:hAnsi="Nutmeg Book"/>
          <w:sz w:val="18"/>
          <w:szCs w:val="18"/>
        </w:rPr>
        <w:t>presentaron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 xml:space="preserve">02 cuatro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>, por parte de:</w:t>
      </w:r>
    </w:p>
    <w:p w14:paraId="13AB94F3" w14:textId="77777777" w:rsidR="00B52179" w:rsidRPr="000859A5" w:rsidRDefault="00B52179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87DFCBA" w14:textId="72A2F1E9" w:rsidR="00B52179" w:rsidRDefault="00B52179" w:rsidP="00B52179">
      <w:pPr>
        <w:pStyle w:val="Prrafodelista"/>
        <w:numPr>
          <w:ilvl w:val="0"/>
          <w:numId w:val="10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CARLOS ESTRADA ESQUEDA;</w:t>
      </w:r>
      <w:r w:rsidRPr="00814736">
        <w:rPr>
          <w:rFonts w:ascii="Nutmeg Book" w:hAnsi="Nutmeg Book"/>
          <w:sz w:val="18"/>
          <w:szCs w:val="18"/>
        </w:rPr>
        <w:t xml:space="preserve"> </w:t>
      </w:r>
      <w:r w:rsidR="00D12F6E">
        <w:rPr>
          <w:rFonts w:ascii="Nutmeg Book" w:hAnsi="Nutmeg Book"/>
          <w:sz w:val="18"/>
          <w:szCs w:val="18"/>
        </w:rPr>
        <w:t>enviada por correo</w:t>
      </w:r>
      <w:r>
        <w:rPr>
          <w:rFonts w:ascii="Nutmeg Book" w:hAnsi="Nutmeg Book"/>
          <w:sz w:val="18"/>
          <w:szCs w:val="18"/>
        </w:rPr>
        <w:t>.</w:t>
      </w:r>
    </w:p>
    <w:p w14:paraId="54554C3A" w14:textId="694B2ADB" w:rsidR="00B52179" w:rsidRPr="00D12F6E" w:rsidRDefault="00B52179" w:rsidP="00B52179">
      <w:pPr>
        <w:pStyle w:val="Prrafodelista"/>
        <w:numPr>
          <w:ilvl w:val="0"/>
          <w:numId w:val="10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SUSETEC, S.A. DE C.V</w:t>
      </w:r>
      <w:r w:rsidRPr="004D22CF">
        <w:rPr>
          <w:rFonts w:ascii="Nutmeg Book" w:hAnsi="Nutmeg Book"/>
          <w:sz w:val="18"/>
          <w:szCs w:val="18"/>
        </w:rPr>
        <w:t>.</w:t>
      </w:r>
      <w:r>
        <w:rPr>
          <w:rFonts w:ascii="Nutmeg Book" w:hAnsi="Nutmeg Book"/>
          <w:sz w:val="18"/>
          <w:szCs w:val="18"/>
        </w:rPr>
        <w:t>;</w:t>
      </w:r>
      <w:r w:rsidRPr="000859A5">
        <w:rPr>
          <w:rFonts w:ascii="Nutmeg Book" w:hAnsi="Nutmeg Book"/>
          <w:sz w:val="18"/>
          <w:szCs w:val="18"/>
        </w:rPr>
        <w:t xml:space="preserve"> </w:t>
      </w:r>
      <w:r w:rsidRPr="00D12F6E">
        <w:rPr>
          <w:rFonts w:ascii="Nutmeg Book" w:hAnsi="Nutmeg Book"/>
          <w:sz w:val="18"/>
          <w:szCs w:val="18"/>
        </w:rPr>
        <w:t>por conducto</w:t>
      </w:r>
      <w:r w:rsidR="00D12F6E" w:rsidRPr="00D12F6E">
        <w:rPr>
          <w:rFonts w:ascii="Nutmeg Book" w:hAnsi="Nutmeg Book"/>
          <w:sz w:val="18"/>
          <w:szCs w:val="18"/>
        </w:rPr>
        <w:t xml:space="preserve"> de</w:t>
      </w:r>
      <w:r w:rsidRPr="00D12F6E">
        <w:rPr>
          <w:rFonts w:ascii="Nutmeg Book" w:hAnsi="Nutmeg Book"/>
          <w:sz w:val="18"/>
          <w:szCs w:val="18"/>
        </w:rPr>
        <w:t>l</w:t>
      </w:r>
      <w:r w:rsidR="00D12F6E" w:rsidRPr="00D12F6E">
        <w:rPr>
          <w:rFonts w:ascii="Nutmeg Book" w:hAnsi="Nutmeg Book"/>
          <w:sz w:val="18"/>
          <w:szCs w:val="18"/>
        </w:rPr>
        <w:t xml:space="preserve"> C. Eliseo Jerez Sánchez</w:t>
      </w:r>
    </w:p>
    <w:p w14:paraId="78DA6224" w14:textId="77777777" w:rsidR="00C452E3" w:rsidRDefault="00C452E3" w:rsidP="00A8225C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lang w:val="es-ES_tradnl"/>
        </w:rPr>
      </w:pPr>
    </w:p>
    <w:p w14:paraId="61E91380" w14:textId="77777777" w:rsidR="00B52179" w:rsidRDefault="00B52179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contaba</w:t>
      </w:r>
      <w:r>
        <w:rPr>
          <w:rFonts w:ascii="Nutmeg Book" w:hAnsi="Nutmeg Book"/>
          <w:sz w:val="18"/>
          <w:szCs w:val="18"/>
        </w:rPr>
        <w:t>n</w:t>
      </w:r>
      <w:r w:rsidRPr="000859A5">
        <w:rPr>
          <w:rFonts w:ascii="Nutmeg Book" w:hAnsi="Nutmeg Book"/>
          <w:sz w:val="18"/>
          <w:szCs w:val="18"/>
        </w:rPr>
        <w:t xml:space="preserve"> con todos los documentos solicitados en las bases y se hace constar de los montos señalados en la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, </w:t>
      </w:r>
      <w:r>
        <w:rPr>
          <w:rFonts w:ascii="Nutmeg Book" w:hAnsi="Nutmeg Book"/>
          <w:sz w:val="18"/>
          <w:szCs w:val="18"/>
        </w:rPr>
        <w:t xml:space="preserve">son </w:t>
      </w:r>
      <w:r w:rsidRPr="000859A5">
        <w:rPr>
          <w:rFonts w:ascii="Nutmeg Book" w:hAnsi="Nutmeg Book"/>
          <w:sz w:val="18"/>
          <w:szCs w:val="18"/>
        </w:rPr>
        <w:t>como se relaciona a continuación:</w:t>
      </w:r>
    </w:p>
    <w:p w14:paraId="70276736" w14:textId="77777777" w:rsidR="00D12F6E" w:rsidRDefault="00D12F6E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2"/>
        <w:gridCol w:w="680"/>
        <w:gridCol w:w="2064"/>
        <w:gridCol w:w="1158"/>
        <w:gridCol w:w="1161"/>
        <w:gridCol w:w="1171"/>
        <w:gridCol w:w="1179"/>
      </w:tblGrid>
      <w:tr w:rsidR="00D12F6E" w:rsidRPr="00D12F6E" w14:paraId="18A25D70" w14:textId="77777777" w:rsidTr="00D12F6E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76DBEBA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83AD369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14:paraId="03CD6E4A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B0CCC32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D12F6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350286A9" w14:textId="77777777" w:rsidR="00D12F6E" w:rsidRPr="00CF5C03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CARLOS ESTRADA ESQUEDA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3CF4DBD5" w14:textId="77777777" w:rsidR="00D12F6E" w:rsidRPr="00CF5C03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SUSETEC, S.A. DE C.V.</w:t>
            </w:r>
          </w:p>
        </w:tc>
      </w:tr>
      <w:tr w:rsidR="00D12F6E" w:rsidRPr="00D12F6E" w14:paraId="5ACC3566" w14:textId="77777777" w:rsidTr="00D12F6E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4A1C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E564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29A2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12E1" w14:textId="77777777" w:rsidR="00D12F6E" w:rsidRPr="00D12F6E" w:rsidRDefault="00D12F6E" w:rsidP="00CF5C0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Manguera de 6" de lona con </w:t>
            </w:r>
            <w:proofErr w:type="spellStart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cople</w:t>
            </w:r>
            <w:proofErr w:type="spellEnd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rapido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1237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E9A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C3BF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3C25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D12F6E" w:rsidRPr="00D12F6E" w14:paraId="116612FC" w14:textId="77777777" w:rsidTr="00D12F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81B7" w14:textId="77777777" w:rsidR="00D12F6E" w:rsidRPr="00D12F6E" w:rsidRDefault="00D12F6E" w:rsidP="00D12F6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2664" w14:textId="77777777" w:rsidR="00D12F6E" w:rsidRPr="00D12F6E" w:rsidRDefault="00D12F6E" w:rsidP="00D12F6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AD28" w14:textId="77777777" w:rsidR="00D12F6E" w:rsidRPr="00D12F6E" w:rsidRDefault="00D12F6E" w:rsidP="00D12F6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C7C6" w14:textId="77777777" w:rsidR="00D12F6E" w:rsidRPr="00D12F6E" w:rsidRDefault="00D12F6E" w:rsidP="00CF5C0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D484" w14:textId="77777777" w:rsidR="00D12F6E" w:rsidRPr="00D12F6E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$16,295.00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A0C5" w14:textId="77777777" w:rsidR="00D12F6E" w:rsidRPr="00CF5C03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$32,590.00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39716" w14:textId="77777777" w:rsidR="00D12F6E" w:rsidRPr="00CF5C03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$15,982.00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E196" w14:textId="77777777" w:rsidR="00D12F6E" w:rsidRPr="00CF5C03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$31,964.00</w:t>
            </w:r>
          </w:p>
        </w:tc>
      </w:tr>
      <w:tr w:rsidR="00D12F6E" w:rsidRPr="00D12F6E" w14:paraId="2269AB32" w14:textId="77777777" w:rsidTr="00D12F6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2F8B5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0334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3DEB8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Mtrs</w:t>
            </w:r>
            <w:proofErr w:type="spellEnd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2A5C" w14:textId="77777777" w:rsidR="00D12F6E" w:rsidRPr="00D12F6E" w:rsidRDefault="00D12F6E" w:rsidP="00CF5C0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Manguera de succión de 6" tipo pichancha flexible con acoplamiento </w:t>
            </w:r>
            <w:proofErr w:type="spellStart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rapido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9EC75" w14:textId="77777777" w:rsidR="00D12F6E" w:rsidRPr="00D12F6E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$3,960.00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0098" w14:textId="77777777" w:rsidR="00D12F6E" w:rsidRPr="00CF5C03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$47,520.00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BAFB" w14:textId="77777777" w:rsidR="00D12F6E" w:rsidRPr="00CF5C03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$3,450.00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3860" w14:textId="77777777" w:rsidR="00D12F6E" w:rsidRPr="00CF5C03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$41,400.00</w:t>
            </w:r>
          </w:p>
        </w:tc>
      </w:tr>
      <w:tr w:rsidR="00D12F6E" w:rsidRPr="00D12F6E" w14:paraId="7608FE52" w14:textId="77777777" w:rsidTr="00D12F6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95B6E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62A1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581E4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0C01" w14:textId="77777777" w:rsidR="00D12F6E" w:rsidRPr="00D12F6E" w:rsidRDefault="00D12F6E" w:rsidP="00CF5C0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Manguera de 4" de lona con </w:t>
            </w:r>
            <w:proofErr w:type="spellStart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cople</w:t>
            </w:r>
            <w:proofErr w:type="spellEnd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rapido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45BA" w14:textId="77777777" w:rsidR="00D12F6E" w:rsidRPr="00D12F6E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$11,150.00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AF5C" w14:textId="77777777" w:rsidR="00D12F6E" w:rsidRPr="00CF5C03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$22,300.00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3E80" w14:textId="77777777" w:rsidR="00D12F6E" w:rsidRPr="00CF5C03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$10,450.00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ABDC" w14:textId="77777777" w:rsidR="00D12F6E" w:rsidRPr="00CF5C03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$20,900.00</w:t>
            </w:r>
          </w:p>
        </w:tc>
      </w:tr>
      <w:tr w:rsidR="00D12F6E" w:rsidRPr="00D12F6E" w14:paraId="1A8DAA9B" w14:textId="77777777" w:rsidTr="00D12F6E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1831A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6B45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2DBFC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0293" w14:textId="77777777" w:rsidR="00D12F6E" w:rsidRPr="00D12F6E" w:rsidRDefault="00D12F6E" w:rsidP="00CF5C0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Manguera de succión de 4" tipo pichancha flexible con acoplamiento </w:t>
            </w:r>
            <w:proofErr w:type="spellStart"/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rapido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ABCE" w14:textId="77777777" w:rsidR="00D12F6E" w:rsidRPr="00D12F6E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$9,330.00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AE9C" w14:textId="77777777" w:rsidR="00D12F6E" w:rsidRPr="00CF5C03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$18,660.00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3A064" w14:textId="77777777" w:rsidR="00D12F6E" w:rsidRPr="00CF5C03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$8,960.00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0C6" w14:textId="77777777" w:rsidR="00D12F6E" w:rsidRPr="00CF5C03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$17,920.00</w:t>
            </w:r>
          </w:p>
        </w:tc>
      </w:tr>
      <w:tr w:rsidR="00D12F6E" w:rsidRPr="00D12F6E" w14:paraId="02083C07" w14:textId="77777777" w:rsidTr="00D12F6E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CB82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13D8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023D" w14:textId="77777777" w:rsidR="00D12F6E" w:rsidRPr="00D12F6E" w:rsidRDefault="00D12F6E" w:rsidP="00D12F6E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9D8E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F752" w14:textId="77777777" w:rsidR="00D12F6E" w:rsidRPr="00D12F6E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$121,070.00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0179" w14:textId="77777777" w:rsidR="00D12F6E" w:rsidRPr="00D12F6E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$112,184.00</w:t>
            </w:r>
          </w:p>
        </w:tc>
      </w:tr>
      <w:tr w:rsidR="00D12F6E" w:rsidRPr="00D12F6E" w14:paraId="05654DF4" w14:textId="77777777" w:rsidTr="00D12F6E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8D72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0B08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20BA" w14:textId="77777777" w:rsidR="00D12F6E" w:rsidRPr="00D12F6E" w:rsidRDefault="00D12F6E" w:rsidP="00D12F6E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4BD9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9A3A" w14:textId="77777777" w:rsidR="00D12F6E" w:rsidRPr="00D12F6E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$19,371.20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671B" w14:textId="77777777" w:rsidR="00D12F6E" w:rsidRPr="00D12F6E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$17,949.44</w:t>
            </w:r>
          </w:p>
        </w:tc>
      </w:tr>
      <w:tr w:rsidR="00D12F6E" w:rsidRPr="00D12F6E" w14:paraId="69EEB3CA" w14:textId="77777777" w:rsidTr="00D12F6E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46A3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8925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378A" w14:textId="77777777" w:rsidR="00D12F6E" w:rsidRPr="00D12F6E" w:rsidRDefault="00D12F6E" w:rsidP="00D12F6E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A6F0" w14:textId="77777777" w:rsidR="00D12F6E" w:rsidRPr="00D12F6E" w:rsidRDefault="00D12F6E" w:rsidP="00D12F6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1E0E" w14:textId="77777777" w:rsidR="00D12F6E" w:rsidRPr="00D12F6E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$140,441.20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C2E5" w14:textId="77777777" w:rsidR="00D12F6E" w:rsidRPr="00D12F6E" w:rsidRDefault="00D12F6E" w:rsidP="00D12F6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12F6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$130,133.44</w:t>
            </w:r>
          </w:p>
        </w:tc>
      </w:tr>
    </w:tbl>
    <w:p w14:paraId="459DEEE4" w14:textId="77777777" w:rsidR="00B52179" w:rsidRDefault="00B52179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F32850B" w14:textId="465133BA" w:rsidR="002C2AFC" w:rsidRDefault="002C2AFC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hace constar que la propuesta de </w:t>
      </w:r>
      <w:r w:rsidRPr="002C2AFC">
        <w:rPr>
          <w:rFonts w:ascii="Nutmeg Book" w:hAnsi="Nutmeg Book"/>
          <w:b/>
          <w:sz w:val="18"/>
          <w:szCs w:val="18"/>
        </w:rPr>
        <w:t>CARLOS ESTRADA ESQUEDA</w:t>
      </w:r>
      <w:r>
        <w:rPr>
          <w:rFonts w:ascii="Nutmeg Book" w:hAnsi="Nutmeg Book"/>
          <w:b/>
          <w:sz w:val="18"/>
          <w:szCs w:val="18"/>
        </w:rPr>
        <w:t>,</w:t>
      </w:r>
      <w:r>
        <w:rPr>
          <w:rFonts w:ascii="Nutmeg Book" w:hAnsi="Nutmeg Book"/>
          <w:sz w:val="18"/>
          <w:szCs w:val="18"/>
        </w:rPr>
        <w:t xml:space="preserve"> en su propuesta económica presentada, en la partida número 4 cotizó 3 piezas</w:t>
      </w:r>
      <w:r w:rsidR="009C16B1">
        <w:rPr>
          <w:rFonts w:ascii="Nutmeg Book" w:hAnsi="Nutmeg Book"/>
          <w:sz w:val="18"/>
          <w:szCs w:val="18"/>
        </w:rPr>
        <w:t xml:space="preserve"> cuando eran 2</w:t>
      </w:r>
      <w:r>
        <w:rPr>
          <w:rFonts w:ascii="Nutmeg Book" w:hAnsi="Nutmeg Book"/>
          <w:sz w:val="18"/>
          <w:szCs w:val="18"/>
        </w:rPr>
        <w:t>, el cual fue subsanado y quedó conforme la tabla que antecede.</w:t>
      </w:r>
    </w:p>
    <w:p w14:paraId="243A7876" w14:textId="1026DE7A" w:rsidR="002C2AFC" w:rsidRDefault="002C2AFC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 </w:t>
      </w:r>
    </w:p>
    <w:p w14:paraId="51EB6A03" w14:textId="79F94B2F" w:rsidR="00B52179" w:rsidRDefault="00B52179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</w:t>
      </w:r>
      <w:r w:rsidR="00716661">
        <w:rPr>
          <w:rFonts w:ascii="Nutmeg Book" w:hAnsi="Nutmeg Book"/>
          <w:sz w:val="18"/>
          <w:szCs w:val="18"/>
        </w:rPr>
        <w:t>08</w:t>
      </w:r>
      <w:r>
        <w:rPr>
          <w:rFonts w:ascii="Nutmeg Book" w:hAnsi="Nutmeg Book"/>
          <w:sz w:val="18"/>
          <w:szCs w:val="18"/>
        </w:rPr>
        <w:t>:</w:t>
      </w:r>
      <w:r w:rsidR="00716661">
        <w:rPr>
          <w:rFonts w:ascii="Nutmeg Book" w:hAnsi="Nutmeg Book"/>
          <w:sz w:val="18"/>
          <w:szCs w:val="18"/>
        </w:rPr>
        <w:t>30</w:t>
      </w:r>
      <w:r>
        <w:rPr>
          <w:rFonts w:ascii="Nutmeg Book" w:hAnsi="Nutmeg Book"/>
          <w:sz w:val="18"/>
          <w:szCs w:val="18"/>
        </w:rPr>
        <w:t xml:space="preserve"> </w:t>
      </w:r>
      <w:r w:rsidR="00716661">
        <w:rPr>
          <w:rFonts w:ascii="Nutmeg Book" w:hAnsi="Nutmeg Book"/>
          <w:sz w:val="18"/>
          <w:szCs w:val="18"/>
        </w:rPr>
        <w:t>ocho</w:t>
      </w:r>
      <w:r>
        <w:rPr>
          <w:rFonts w:ascii="Nutmeg Book" w:hAnsi="Nutmeg Book"/>
          <w:sz w:val="18"/>
          <w:szCs w:val="18"/>
        </w:rPr>
        <w:t xml:space="preserve"> horas con </w:t>
      </w:r>
      <w:r w:rsidR="00716661">
        <w:rPr>
          <w:rFonts w:ascii="Nutmeg Book" w:hAnsi="Nutmeg Book"/>
          <w:sz w:val="18"/>
          <w:szCs w:val="18"/>
        </w:rPr>
        <w:t>treinta</w:t>
      </w:r>
      <w:r>
        <w:rPr>
          <w:rFonts w:ascii="Nutmeg Book" w:hAnsi="Nutmeg Book"/>
          <w:sz w:val="18"/>
          <w:szCs w:val="18"/>
        </w:rPr>
        <w:t xml:space="preserve"> minutos del día 12 doce de julio del año 2019 dos mil diecinueve, en el mismo lugar que se celebra el presente acto. </w:t>
      </w:r>
    </w:p>
    <w:p w14:paraId="61BE3FBF" w14:textId="77777777" w:rsidR="00587B1F" w:rsidRDefault="00587B1F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AA05B66" w14:textId="77777777" w:rsidR="00587B1F" w:rsidRDefault="00587B1F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4DF502A" w14:textId="77777777" w:rsidR="00587B1F" w:rsidRDefault="00587B1F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31CC62D" w14:textId="77777777" w:rsidR="00B52179" w:rsidRPr="00B52179" w:rsidRDefault="00B52179" w:rsidP="00A8225C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lang w:val="es-ES_tradnl"/>
        </w:rPr>
      </w:pPr>
    </w:p>
    <w:p w14:paraId="44FB8EA1" w14:textId="0DEF244C" w:rsidR="00F20113" w:rsidRPr="000859A5" w:rsidRDefault="00F20113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D12F6E">
        <w:rPr>
          <w:rFonts w:ascii="Nutmeg Book" w:hAnsi="Nutmeg Book" w:cs="Arial"/>
          <w:b/>
          <w:sz w:val="18"/>
          <w:szCs w:val="18"/>
        </w:rPr>
        <w:t>3.3.- LPL</w:t>
      </w:r>
      <w:r w:rsidR="00317B18" w:rsidRPr="00D12F6E">
        <w:rPr>
          <w:rFonts w:ascii="Nutmeg Book" w:hAnsi="Nutmeg Book" w:cs="Arial"/>
          <w:b/>
          <w:sz w:val="18"/>
          <w:szCs w:val="18"/>
        </w:rPr>
        <w:t>/</w:t>
      </w:r>
      <w:r w:rsidR="006E43CE" w:rsidRPr="00D12F6E">
        <w:rPr>
          <w:rFonts w:ascii="Nutmeg Book" w:hAnsi="Nutmeg Book" w:cs="Arial"/>
          <w:b/>
          <w:sz w:val="18"/>
          <w:szCs w:val="18"/>
        </w:rPr>
        <w:t>110/95765/2019</w:t>
      </w:r>
      <w:r w:rsidRPr="00D12F6E">
        <w:rPr>
          <w:rFonts w:ascii="Nutmeg Book" w:hAnsi="Nutmeg Book" w:cs="Arial"/>
          <w:b/>
          <w:sz w:val="18"/>
          <w:szCs w:val="18"/>
        </w:rPr>
        <w:t>:</w:t>
      </w:r>
    </w:p>
    <w:p w14:paraId="019B8757" w14:textId="4B659E45" w:rsidR="00F20113" w:rsidRPr="000859A5" w:rsidRDefault="00F20113" w:rsidP="00881FB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LPL/</w:t>
      </w:r>
      <w:r w:rsidR="006E43CE" w:rsidRPr="00D12F6E">
        <w:rPr>
          <w:rFonts w:ascii="Nutmeg Book" w:hAnsi="Nutmeg Book" w:cs="Arial"/>
          <w:b/>
          <w:sz w:val="18"/>
          <w:szCs w:val="18"/>
        </w:rPr>
        <w:t>110/95765/2019</w:t>
      </w:r>
      <w:r w:rsidR="006E43CE">
        <w:rPr>
          <w:rFonts w:ascii="Nutmeg Book" w:hAnsi="Nutmeg Book" w:cs="Arial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se </w:t>
      </w:r>
      <w:r w:rsidR="00317B18">
        <w:rPr>
          <w:rFonts w:ascii="Nutmeg Book" w:hAnsi="Nutmeg Book"/>
          <w:sz w:val="18"/>
          <w:szCs w:val="18"/>
        </w:rPr>
        <w:t>present</w:t>
      </w:r>
      <w:r w:rsidR="00B52179">
        <w:rPr>
          <w:rFonts w:ascii="Nutmeg Book" w:hAnsi="Nutmeg Book"/>
          <w:sz w:val="18"/>
          <w:szCs w:val="18"/>
        </w:rPr>
        <w:t>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 w:rsidR="005F3DAB">
        <w:rPr>
          <w:rFonts w:ascii="Nutmeg Book" w:hAnsi="Nutmeg Book"/>
          <w:b/>
          <w:sz w:val="18"/>
          <w:szCs w:val="18"/>
        </w:rPr>
        <w:t>04</w:t>
      </w:r>
      <w:r w:rsidR="00C452E3">
        <w:rPr>
          <w:rFonts w:ascii="Nutmeg Book" w:hAnsi="Nutmeg Book"/>
          <w:b/>
          <w:sz w:val="18"/>
          <w:szCs w:val="18"/>
        </w:rPr>
        <w:t xml:space="preserve"> </w:t>
      </w:r>
      <w:r w:rsidR="005F3DAB">
        <w:rPr>
          <w:rFonts w:ascii="Nutmeg Book" w:hAnsi="Nutmeg Book"/>
          <w:b/>
          <w:sz w:val="18"/>
          <w:szCs w:val="18"/>
        </w:rPr>
        <w:t>cuatro</w:t>
      </w:r>
      <w:r w:rsidR="00C452E3">
        <w:rPr>
          <w:rFonts w:ascii="Nutmeg Book" w:hAnsi="Nutmeg Book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 w:rsidR="00B65A98">
        <w:rPr>
          <w:rFonts w:ascii="Nutmeg Book" w:hAnsi="Nutmeg Book"/>
          <w:b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>, por parte de:</w:t>
      </w:r>
    </w:p>
    <w:p w14:paraId="46A3C7B5" w14:textId="77777777" w:rsidR="00F20113" w:rsidRPr="000859A5" w:rsidRDefault="00F20113" w:rsidP="00881FB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07F8E2E" w14:textId="384F37BF" w:rsidR="00C452E3" w:rsidRPr="00AE4DE3" w:rsidRDefault="00C452E3" w:rsidP="004903CE">
      <w:pPr>
        <w:pStyle w:val="Prrafodelista"/>
        <w:numPr>
          <w:ilvl w:val="0"/>
          <w:numId w:val="24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ARMY UNIFORMES</w:t>
      </w:r>
      <w:r w:rsidR="00814736" w:rsidRPr="00814736">
        <w:rPr>
          <w:rFonts w:ascii="Nutmeg Book" w:hAnsi="Nutmeg Book"/>
          <w:bCs/>
          <w:color w:val="000000"/>
          <w:sz w:val="16"/>
          <w:szCs w:val="16"/>
          <w:lang w:val="es-MX" w:eastAsia="es-MX"/>
        </w:rPr>
        <w:t xml:space="preserve"> S.A. DE C</w:t>
      </w:r>
      <w:r w:rsidR="00814736" w:rsidRPr="00AE4DE3">
        <w:rPr>
          <w:rFonts w:ascii="Nutmeg Book" w:hAnsi="Nutmeg Book"/>
          <w:bCs/>
          <w:color w:val="000000"/>
          <w:sz w:val="16"/>
          <w:szCs w:val="16"/>
          <w:lang w:val="es-MX" w:eastAsia="es-MX"/>
        </w:rPr>
        <w:t>.V.</w:t>
      </w:r>
      <w:r w:rsidR="00B65A98" w:rsidRPr="00AE4DE3">
        <w:rPr>
          <w:rFonts w:ascii="Nutmeg Book" w:hAnsi="Nutmeg Book"/>
          <w:sz w:val="18"/>
          <w:szCs w:val="18"/>
        </w:rPr>
        <w:t>; por</w:t>
      </w:r>
      <w:r w:rsidR="004903CE" w:rsidRPr="00AE4DE3">
        <w:rPr>
          <w:rFonts w:ascii="Nutmeg Book" w:hAnsi="Nutmeg Book"/>
          <w:sz w:val="18"/>
          <w:szCs w:val="18"/>
        </w:rPr>
        <w:t xml:space="preserve"> conducto de</w:t>
      </w:r>
      <w:r w:rsidR="00B65A98" w:rsidRPr="00AE4DE3">
        <w:rPr>
          <w:rFonts w:ascii="Nutmeg Book" w:hAnsi="Nutmeg Book"/>
          <w:sz w:val="18"/>
          <w:szCs w:val="18"/>
        </w:rPr>
        <w:t xml:space="preserve">l C. </w:t>
      </w:r>
      <w:r w:rsidR="004903CE" w:rsidRPr="00AE4DE3">
        <w:rPr>
          <w:rFonts w:ascii="Nutmeg Book" w:hAnsi="Nutmeg Book"/>
          <w:sz w:val="18"/>
          <w:szCs w:val="18"/>
        </w:rPr>
        <w:t>Rafael Muñoz Medina</w:t>
      </w:r>
      <w:r w:rsidRPr="00AE4DE3">
        <w:rPr>
          <w:rFonts w:ascii="Nutmeg Book" w:hAnsi="Nutmeg Book"/>
          <w:sz w:val="18"/>
          <w:szCs w:val="18"/>
        </w:rPr>
        <w:t>.</w:t>
      </w:r>
    </w:p>
    <w:p w14:paraId="0228AF41" w14:textId="5979E2CE" w:rsidR="00B65A98" w:rsidRPr="00AE4DE3" w:rsidRDefault="005F3DAB" w:rsidP="004903CE">
      <w:pPr>
        <w:pStyle w:val="Prrafodelista"/>
        <w:numPr>
          <w:ilvl w:val="0"/>
          <w:numId w:val="24"/>
        </w:numPr>
        <w:jc w:val="both"/>
        <w:rPr>
          <w:rFonts w:ascii="Nutmeg Book" w:hAnsi="Nutmeg Book"/>
          <w:sz w:val="18"/>
          <w:szCs w:val="18"/>
        </w:rPr>
      </w:pPr>
      <w:r w:rsidRPr="00AE4DE3">
        <w:rPr>
          <w:rFonts w:ascii="Nutmeg Book" w:hAnsi="Nutmeg Book"/>
          <w:sz w:val="18"/>
          <w:szCs w:val="18"/>
        </w:rPr>
        <w:t>DISTRIPLUS S.A. DE C.V</w:t>
      </w:r>
      <w:r w:rsidR="00B65A98" w:rsidRPr="00AE4DE3">
        <w:rPr>
          <w:rFonts w:ascii="Nutmeg Book" w:hAnsi="Nutmeg Book"/>
          <w:sz w:val="18"/>
          <w:szCs w:val="18"/>
        </w:rPr>
        <w:t>.</w:t>
      </w:r>
      <w:r w:rsidRPr="00AE4DE3">
        <w:rPr>
          <w:rFonts w:ascii="Nutmeg Book" w:hAnsi="Nutmeg Book"/>
          <w:sz w:val="18"/>
          <w:szCs w:val="18"/>
        </w:rPr>
        <w:t>;</w:t>
      </w:r>
      <w:r w:rsidR="00B65A98" w:rsidRPr="00AE4DE3">
        <w:rPr>
          <w:rFonts w:ascii="Nutmeg Book" w:hAnsi="Nutmeg Book"/>
          <w:sz w:val="18"/>
          <w:szCs w:val="18"/>
        </w:rPr>
        <w:t xml:space="preserve"> </w:t>
      </w:r>
      <w:r w:rsidRPr="00AE4DE3">
        <w:rPr>
          <w:rFonts w:ascii="Nutmeg Book" w:hAnsi="Nutmeg Book"/>
          <w:sz w:val="18"/>
          <w:szCs w:val="18"/>
        </w:rPr>
        <w:t>por conducto de la</w:t>
      </w:r>
      <w:r w:rsidR="004903CE" w:rsidRPr="00AE4DE3">
        <w:rPr>
          <w:rFonts w:ascii="Nutmeg Book" w:hAnsi="Nutmeg Book"/>
          <w:sz w:val="18"/>
          <w:szCs w:val="18"/>
        </w:rPr>
        <w:t xml:space="preserve"> C. Eugenia Carolina Atilano Machado</w:t>
      </w:r>
    </w:p>
    <w:p w14:paraId="6DD7F7CC" w14:textId="7462A064" w:rsidR="00B65A98" w:rsidRDefault="005F3DAB" w:rsidP="004903CE">
      <w:pPr>
        <w:pStyle w:val="Prrafodelista"/>
        <w:numPr>
          <w:ilvl w:val="0"/>
          <w:numId w:val="24"/>
        </w:numPr>
        <w:jc w:val="both"/>
        <w:rPr>
          <w:rFonts w:ascii="Nutmeg Book" w:hAnsi="Nutmeg Book"/>
          <w:sz w:val="18"/>
          <w:szCs w:val="18"/>
        </w:rPr>
      </w:pPr>
      <w:r w:rsidRPr="00AE4DE3">
        <w:rPr>
          <w:rFonts w:ascii="Nutmeg Book" w:hAnsi="Nutmeg Book"/>
          <w:sz w:val="18"/>
          <w:szCs w:val="18"/>
        </w:rPr>
        <w:t>DAVID SALVADOR MANZANO PELAYO</w:t>
      </w:r>
      <w:r w:rsidR="00B65A98" w:rsidRPr="00AE4DE3">
        <w:rPr>
          <w:rFonts w:ascii="Nutmeg Book" w:hAnsi="Nutmeg Book"/>
          <w:sz w:val="18"/>
          <w:szCs w:val="18"/>
        </w:rPr>
        <w:t xml:space="preserve">; </w:t>
      </w:r>
      <w:r w:rsidR="004903CE" w:rsidRPr="00AE4DE3">
        <w:rPr>
          <w:rFonts w:ascii="Nutmeg Book" w:hAnsi="Nutmeg Book"/>
          <w:sz w:val="18"/>
          <w:szCs w:val="18"/>
        </w:rPr>
        <w:t>por conducto</w:t>
      </w:r>
      <w:r w:rsidR="004903CE">
        <w:rPr>
          <w:rFonts w:ascii="Nutmeg Book" w:hAnsi="Nutmeg Book"/>
          <w:sz w:val="18"/>
          <w:szCs w:val="18"/>
        </w:rPr>
        <w:t xml:space="preserve"> del C. Salvador Manzano Quintero</w:t>
      </w:r>
      <w:r w:rsidR="00B65A98">
        <w:rPr>
          <w:rFonts w:ascii="Nutmeg Book" w:hAnsi="Nutmeg Book"/>
          <w:sz w:val="18"/>
          <w:szCs w:val="18"/>
        </w:rPr>
        <w:t>.</w:t>
      </w:r>
    </w:p>
    <w:p w14:paraId="345E3566" w14:textId="250F62AE" w:rsidR="005F3DAB" w:rsidRDefault="005F3DAB" w:rsidP="004903CE">
      <w:pPr>
        <w:pStyle w:val="Prrafodelista"/>
        <w:numPr>
          <w:ilvl w:val="0"/>
          <w:numId w:val="24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JESSICA VANESSA CRUZ REYES; </w:t>
      </w:r>
      <w:r w:rsidR="004903CE">
        <w:rPr>
          <w:rFonts w:ascii="Nutmeg Book" w:hAnsi="Nutmeg Book"/>
          <w:sz w:val="18"/>
          <w:szCs w:val="18"/>
        </w:rPr>
        <w:t>presentándose personalmente.</w:t>
      </w:r>
    </w:p>
    <w:p w14:paraId="45695416" w14:textId="77777777" w:rsidR="00B65A98" w:rsidRPr="000859A5" w:rsidRDefault="00B65A98" w:rsidP="00B65A98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0239C737" w14:textId="77777777" w:rsidR="00F20113" w:rsidRDefault="00F20113" w:rsidP="00881FB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</w:t>
      </w:r>
      <w:r w:rsidR="00AC1A36"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 w:rsidR="00AC1A36"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contaba</w:t>
      </w:r>
      <w:r w:rsidR="00AC1A36">
        <w:rPr>
          <w:rFonts w:ascii="Nutmeg Book" w:hAnsi="Nutmeg Book"/>
          <w:sz w:val="18"/>
          <w:szCs w:val="18"/>
        </w:rPr>
        <w:t>n</w:t>
      </w:r>
      <w:r w:rsidRPr="000859A5">
        <w:rPr>
          <w:rFonts w:ascii="Nutmeg Book" w:hAnsi="Nutmeg Book"/>
          <w:sz w:val="18"/>
          <w:szCs w:val="18"/>
        </w:rPr>
        <w:t xml:space="preserve"> con todos los documentos solicitados en las bases y se hace constar de los montos señalados en la</w:t>
      </w:r>
      <w:r w:rsidR="00AC1A36"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 w:rsidR="00AC1A36"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, </w:t>
      </w:r>
      <w:r w:rsidR="00AC1A36">
        <w:rPr>
          <w:rFonts w:ascii="Nutmeg Book" w:hAnsi="Nutmeg Book"/>
          <w:sz w:val="18"/>
          <w:szCs w:val="18"/>
        </w:rPr>
        <w:t xml:space="preserve">son </w:t>
      </w:r>
      <w:r w:rsidRPr="000859A5">
        <w:rPr>
          <w:rFonts w:ascii="Nutmeg Book" w:hAnsi="Nutmeg Book"/>
          <w:sz w:val="18"/>
          <w:szCs w:val="18"/>
        </w:rPr>
        <w:t>como se relaciona a continuación:</w:t>
      </w:r>
    </w:p>
    <w:p w14:paraId="3078404D" w14:textId="77777777" w:rsidR="00B65A98" w:rsidRDefault="00B65A98" w:rsidP="00881FB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351BD00" w14:textId="43DFFD80" w:rsidR="004903CE" w:rsidRDefault="004903CE" w:rsidP="00881FB6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 xml:space="preserve">Cuadro 1: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3"/>
        <w:gridCol w:w="684"/>
        <w:gridCol w:w="2126"/>
        <w:gridCol w:w="1169"/>
        <w:gridCol w:w="1147"/>
        <w:gridCol w:w="1147"/>
        <w:gridCol w:w="1140"/>
      </w:tblGrid>
      <w:tr w:rsidR="004903CE" w:rsidRPr="004903CE" w14:paraId="6B15B7E9" w14:textId="77777777" w:rsidTr="004903CE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06E9040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CA0A31F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99E94C3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3BDBA2B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09BE417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ARMY UNIFORMES S.A. DE C.V.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578A2E0E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DISTRIPLUS S.A. DE C.V.</w:t>
            </w:r>
          </w:p>
        </w:tc>
      </w:tr>
      <w:tr w:rsidR="004903CE" w:rsidRPr="004903CE" w14:paraId="150B0B5F" w14:textId="77777777" w:rsidTr="004903CE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43E8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E23D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1886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A8C5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Chaleco preventivo de Señalamiento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4A1B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E506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CA5A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E138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4903CE" w:rsidRPr="004903CE" w14:paraId="78B54F1C" w14:textId="77777777" w:rsidTr="004903CE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EFE2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B007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F135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50FA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4EAE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$73.00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241B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$7,300.00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8F0CE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$69.00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F63D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$6,900.00</w:t>
            </w:r>
          </w:p>
        </w:tc>
      </w:tr>
      <w:tr w:rsidR="004903CE" w:rsidRPr="004903CE" w14:paraId="4661EFFE" w14:textId="77777777" w:rsidTr="004903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8D3EA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A3D5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E476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8B04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Guante </w:t>
            </w: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Hycron</w:t>
            </w:r>
            <w:proofErr w:type="spellEnd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de Nitrilo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CD94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$44.00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7849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$4,400.00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7A56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$41.50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0BC8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$4,150.00</w:t>
            </w:r>
          </w:p>
        </w:tc>
      </w:tr>
      <w:tr w:rsidR="004903CE" w:rsidRPr="004903CE" w14:paraId="028C2BB0" w14:textId="77777777" w:rsidTr="004903CE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0B253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E5D4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E163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80B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Lente Obscuro Sombra </w:t>
            </w: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Nemesis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191C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$67.00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1C37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$2,680.00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4A0A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$63.90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363A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$2,556.00</w:t>
            </w:r>
          </w:p>
        </w:tc>
      </w:tr>
      <w:tr w:rsidR="004903CE" w:rsidRPr="004903CE" w14:paraId="3B30A26C" w14:textId="77777777" w:rsidTr="004903CE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49F88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FEC5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BEA9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0CDE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Lente de Protector de Seguridad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98AF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$58.00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5680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$1,160.00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600A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$54.90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3D11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$1,098.00</w:t>
            </w:r>
          </w:p>
        </w:tc>
      </w:tr>
      <w:tr w:rsidR="004903CE" w:rsidRPr="004903CE" w14:paraId="70326EC8" w14:textId="77777777" w:rsidTr="004903CE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3DCA1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ECB3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4B32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9188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Faja de Seguridad para Trabajo </w:t>
            </w: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Pesadi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137B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$110.00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1FEF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$11,000.00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B1441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$104.90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C1F9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$10,490.00</w:t>
            </w:r>
          </w:p>
        </w:tc>
      </w:tr>
      <w:tr w:rsidR="004903CE" w:rsidRPr="004903CE" w14:paraId="1387ABD9" w14:textId="77777777" w:rsidTr="004903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0DC46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5FBE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CE98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D81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Guante Tipo Japones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D8101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$11.00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AD40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$550.00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53855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$9.90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E4AE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$495.00</w:t>
            </w:r>
          </w:p>
        </w:tc>
      </w:tr>
      <w:tr w:rsidR="004903CE" w:rsidRPr="004903CE" w14:paraId="285E256E" w14:textId="77777777" w:rsidTr="004903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865FE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AA06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7F78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0FE3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Botas de Hule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4385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$1,105.00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06CD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$33,150.00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1DD3B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$1,050.00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1CE5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$31,500.00</w:t>
            </w:r>
          </w:p>
        </w:tc>
      </w:tr>
      <w:tr w:rsidR="004903CE" w:rsidRPr="004903CE" w14:paraId="592A0408" w14:textId="77777777" w:rsidTr="004903CE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EB532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D8B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640D2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A263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Linterna para Cabeza de Leds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9198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$620.00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6810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$3,100.00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DA65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$590.00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3174" w14:textId="77777777" w:rsidR="004903CE" w:rsidRPr="00CF5C03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CF5C0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$2,950.00</w:t>
            </w:r>
          </w:p>
        </w:tc>
      </w:tr>
      <w:tr w:rsidR="004903CE" w:rsidRPr="004903CE" w14:paraId="799DCA25" w14:textId="77777777" w:rsidTr="004903CE">
        <w:trPr>
          <w:trHeight w:val="300"/>
        </w:trPr>
        <w:tc>
          <w:tcPr>
            <w:tcW w:w="56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9F64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9C2B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D31F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1A43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598C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$63,340.00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4E8F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$60,139.00</w:t>
            </w:r>
          </w:p>
        </w:tc>
      </w:tr>
      <w:tr w:rsidR="004903CE" w:rsidRPr="004903CE" w14:paraId="7C90C467" w14:textId="77777777" w:rsidTr="004903CE">
        <w:trPr>
          <w:trHeight w:val="70"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D392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51B1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E258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2B27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4146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$10,134.40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E68E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$9,622.24</w:t>
            </w:r>
          </w:p>
        </w:tc>
      </w:tr>
      <w:tr w:rsidR="004903CE" w:rsidRPr="004903CE" w14:paraId="401159E1" w14:textId="77777777" w:rsidTr="004903CE">
        <w:trPr>
          <w:trHeight w:val="70"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9622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73CA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D345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B1A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BE4B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$73,474.40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FF6A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$69,761.24</w:t>
            </w:r>
          </w:p>
        </w:tc>
      </w:tr>
    </w:tbl>
    <w:p w14:paraId="21CCAB9A" w14:textId="77777777" w:rsidR="004903CE" w:rsidRDefault="004903CE" w:rsidP="00881FB6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</w:p>
    <w:p w14:paraId="030CE714" w14:textId="01771508" w:rsidR="004903CE" w:rsidRDefault="004903CE" w:rsidP="00881FB6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Cuadro 2: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2"/>
        <w:gridCol w:w="684"/>
        <w:gridCol w:w="1982"/>
        <w:gridCol w:w="1293"/>
        <w:gridCol w:w="1178"/>
        <w:gridCol w:w="1100"/>
        <w:gridCol w:w="1176"/>
      </w:tblGrid>
      <w:tr w:rsidR="004903CE" w:rsidRPr="004903CE" w14:paraId="0BB85908" w14:textId="77777777" w:rsidTr="004903CE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0251FB5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B3E45F6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F0EB4B9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2380C8D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4B4653EA" w14:textId="603024E2" w:rsidR="004903CE" w:rsidRPr="004903CE" w:rsidRDefault="00506F3E" w:rsidP="00506F3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DAVID SALV</w:t>
            </w:r>
            <w:r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A</w:t>
            </w:r>
            <w:r w:rsidRPr="004903CE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 xml:space="preserve">DOR </w:t>
            </w:r>
            <w:r w:rsidR="004903CE" w:rsidRPr="004903CE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 xml:space="preserve">MANZANO PELAYO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640E17EA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JESSICA VANESSA CRUZ REYES</w:t>
            </w:r>
          </w:p>
        </w:tc>
      </w:tr>
      <w:tr w:rsidR="004903CE" w:rsidRPr="004903CE" w14:paraId="6A7BDA0A" w14:textId="77777777" w:rsidTr="004903CE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4666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7D43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54C0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0251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Chaleco preventivo de Señalamiento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E2F4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5220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8B43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80EE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4903CE" w:rsidRPr="004903CE" w14:paraId="4B511408" w14:textId="77777777" w:rsidTr="004903CE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9896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7BFF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C6BF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5073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F150E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$62.07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ACA7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$6,207.00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7522A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$168.10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0ABF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$16,810.00</w:t>
            </w:r>
          </w:p>
        </w:tc>
      </w:tr>
      <w:tr w:rsidR="004903CE" w:rsidRPr="004903CE" w14:paraId="38FE61B1" w14:textId="77777777" w:rsidTr="00506F3E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A5E29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09E8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0045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272A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Guante </w:t>
            </w: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Hycron</w:t>
            </w:r>
            <w:proofErr w:type="spellEnd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de Nitrilo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E56C4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$85.35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753E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$8,535.00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5B5C5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$43.10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364A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$4,310.00</w:t>
            </w:r>
          </w:p>
        </w:tc>
      </w:tr>
      <w:tr w:rsidR="004903CE" w:rsidRPr="004903CE" w14:paraId="55D7D349" w14:textId="77777777" w:rsidTr="00587B1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68E9B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8D7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4359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A5F8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Lente Obscuro Sombra </w:t>
            </w: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Nemesis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DF82" w14:textId="10905FC1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2B7C" w14:textId="0F732BB3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002CC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$183.62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2246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$7,344.80</w:t>
            </w:r>
          </w:p>
        </w:tc>
      </w:tr>
      <w:tr w:rsidR="004903CE" w:rsidRPr="004903CE" w14:paraId="6EA577A2" w14:textId="77777777" w:rsidTr="00587B1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17B06" w14:textId="0F918F10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776A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D601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C8F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Lente de Protector de Seguridad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6569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$27.59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2E1D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$551.80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C528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$38.79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955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$775.80</w:t>
            </w:r>
          </w:p>
        </w:tc>
      </w:tr>
      <w:tr w:rsidR="004903CE" w:rsidRPr="004903CE" w14:paraId="4ED617F5" w14:textId="77777777" w:rsidTr="004903C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862C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3DCB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7F98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C4CF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Faja de Seguridad para Trabajo </w:t>
            </w: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Pesadi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03D4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$181.03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B28E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$18,103.00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E9EB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$189.66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D1A3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$18,966.00</w:t>
            </w:r>
          </w:p>
        </w:tc>
      </w:tr>
      <w:tr w:rsidR="004903CE" w:rsidRPr="004903CE" w14:paraId="20B993EE" w14:textId="77777777" w:rsidTr="004903C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1DF43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BBDE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2C21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Pares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F131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Guante Tipo Japones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9A5F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$24.14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29D8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$1,207.00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1CB4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$56.03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3267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$2,801.50</w:t>
            </w:r>
          </w:p>
        </w:tc>
      </w:tr>
      <w:tr w:rsidR="004903CE" w:rsidRPr="004903CE" w14:paraId="0A7800ED" w14:textId="77777777" w:rsidTr="004903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CC457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FDE6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0E2F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12AA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Botas de Hule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6EBAF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$181.03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7003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$5,430.90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22251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$163.79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67C0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$4,913.70</w:t>
            </w:r>
          </w:p>
        </w:tc>
      </w:tr>
      <w:tr w:rsidR="004903CE" w:rsidRPr="004903CE" w14:paraId="530A1939" w14:textId="77777777" w:rsidTr="004903C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84536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FC89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BFE64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2E73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Linterna para Cabeza de Leds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CFD0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$594.83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36D3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$2,974.15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3BCE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$280.17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311F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$1,400.85</w:t>
            </w:r>
          </w:p>
        </w:tc>
      </w:tr>
      <w:tr w:rsidR="004903CE" w:rsidRPr="004903CE" w14:paraId="7AFD1AF3" w14:textId="77777777" w:rsidTr="004903CE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8AEE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A386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4E6E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A73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EB7A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$43,008.85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57CC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$57,322.65</w:t>
            </w:r>
          </w:p>
        </w:tc>
      </w:tr>
      <w:tr w:rsidR="004903CE" w:rsidRPr="004903CE" w14:paraId="6A5CC3C1" w14:textId="77777777" w:rsidTr="004903CE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E76B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D98D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BC5A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C97F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F043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$6,881.42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4674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$9,171.62</w:t>
            </w:r>
          </w:p>
        </w:tc>
      </w:tr>
      <w:tr w:rsidR="004903CE" w:rsidRPr="004903CE" w14:paraId="3994B15C" w14:textId="77777777" w:rsidTr="004903CE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A75F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9C56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6B42" w14:textId="77777777" w:rsidR="004903CE" w:rsidRPr="004903CE" w:rsidRDefault="004903CE" w:rsidP="004903CE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88C" w14:textId="77777777" w:rsidR="004903CE" w:rsidRPr="004903CE" w:rsidRDefault="004903CE" w:rsidP="004903C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8E30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$49,890.27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C70B" w14:textId="77777777" w:rsidR="004903CE" w:rsidRPr="004903CE" w:rsidRDefault="004903CE" w:rsidP="004903C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03CE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$66,494.27</w:t>
            </w:r>
          </w:p>
        </w:tc>
      </w:tr>
    </w:tbl>
    <w:p w14:paraId="26A91674" w14:textId="77777777" w:rsidR="004903CE" w:rsidRDefault="004903CE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3DF31B6" w14:textId="5AA085CD" w:rsidR="00B52179" w:rsidRDefault="00B52179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detectó que la propuesta económica de </w:t>
      </w:r>
      <w:r w:rsidRPr="00B52179">
        <w:rPr>
          <w:rFonts w:ascii="Nutmeg Book" w:hAnsi="Nutmeg Book"/>
          <w:b/>
          <w:sz w:val="18"/>
          <w:szCs w:val="18"/>
        </w:rPr>
        <w:t>JESSICA VANESSA CRUZ REYES</w:t>
      </w:r>
      <w:r>
        <w:rPr>
          <w:rFonts w:ascii="Nutmeg Book" w:hAnsi="Nutmeg Book"/>
          <w:b/>
          <w:sz w:val="18"/>
          <w:szCs w:val="18"/>
        </w:rPr>
        <w:t xml:space="preserve">, </w:t>
      </w:r>
      <w:r>
        <w:rPr>
          <w:rFonts w:ascii="Nutmeg Book" w:hAnsi="Nutmeg Book"/>
          <w:sz w:val="18"/>
          <w:szCs w:val="18"/>
        </w:rPr>
        <w:t>presentó errores aritméticos, los cuales fueron subsanados quedando como la tabla que antecede.</w:t>
      </w:r>
    </w:p>
    <w:p w14:paraId="48575B51" w14:textId="77777777" w:rsidR="00B52179" w:rsidRPr="00B52179" w:rsidRDefault="00B52179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8630564" w14:textId="1CEFB1DE" w:rsidR="00B52179" w:rsidRDefault="00B52179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</w:t>
      </w:r>
      <w:r w:rsidR="00716661">
        <w:rPr>
          <w:rFonts w:ascii="Nutmeg Book" w:hAnsi="Nutmeg Book"/>
          <w:sz w:val="18"/>
          <w:szCs w:val="18"/>
        </w:rPr>
        <w:t>08</w:t>
      </w:r>
      <w:r>
        <w:rPr>
          <w:rFonts w:ascii="Nutmeg Book" w:hAnsi="Nutmeg Book"/>
          <w:sz w:val="18"/>
          <w:szCs w:val="18"/>
        </w:rPr>
        <w:t>:</w:t>
      </w:r>
      <w:r w:rsidR="00716661">
        <w:rPr>
          <w:rFonts w:ascii="Nutmeg Book" w:hAnsi="Nutmeg Book"/>
          <w:sz w:val="18"/>
          <w:szCs w:val="18"/>
        </w:rPr>
        <w:t>45</w:t>
      </w:r>
      <w:r>
        <w:rPr>
          <w:rFonts w:ascii="Nutmeg Book" w:hAnsi="Nutmeg Book"/>
          <w:sz w:val="18"/>
          <w:szCs w:val="18"/>
        </w:rPr>
        <w:t xml:space="preserve"> </w:t>
      </w:r>
      <w:r w:rsidR="00716661">
        <w:rPr>
          <w:rFonts w:ascii="Nutmeg Book" w:hAnsi="Nutmeg Book"/>
          <w:sz w:val="18"/>
          <w:szCs w:val="18"/>
        </w:rPr>
        <w:t>ocho</w:t>
      </w:r>
      <w:r>
        <w:rPr>
          <w:rFonts w:ascii="Nutmeg Book" w:hAnsi="Nutmeg Book"/>
          <w:sz w:val="18"/>
          <w:szCs w:val="18"/>
        </w:rPr>
        <w:t xml:space="preserve"> horas con </w:t>
      </w:r>
      <w:r w:rsidR="00716661">
        <w:rPr>
          <w:rFonts w:ascii="Nutmeg Book" w:hAnsi="Nutmeg Book"/>
          <w:sz w:val="18"/>
          <w:szCs w:val="18"/>
        </w:rPr>
        <w:t>cuarenta y cinco</w:t>
      </w:r>
      <w:r>
        <w:rPr>
          <w:rFonts w:ascii="Nutmeg Book" w:hAnsi="Nutmeg Book"/>
          <w:sz w:val="18"/>
          <w:szCs w:val="18"/>
        </w:rPr>
        <w:t xml:space="preserve"> minutos del día 12 doce de julio del año 2019 dos mil diecinueve, en el mismo lugar que se celebra el presente acto. </w:t>
      </w:r>
    </w:p>
    <w:p w14:paraId="19D2B7BB" w14:textId="77777777" w:rsidR="00B52179" w:rsidRDefault="00B52179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EE75903" w14:textId="76E42D26" w:rsidR="00A1091B" w:rsidRPr="00B52179" w:rsidRDefault="00A1091B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B52179">
        <w:rPr>
          <w:rFonts w:ascii="Nutmeg Book" w:hAnsi="Nutmeg Book" w:cs="Arial"/>
          <w:b/>
          <w:sz w:val="18"/>
          <w:szCs w:val="18"/>
        </w:rPr>
        <w:t>3.</w:t>
      </w:r>
      <w:r w:rsidR="00277D48" w:rsidRPr="00B52179">
        <w:rPr>
          <w:rFonts w:ascii="Nutmeg Book" w:hAnsi="Nutmeg Book" w:cs="Arial"/>
          <w:b/>
          <w:sz w:val="18"/>
          <w:szCs w:val="18"/>
        </w:rPr>
        <w:t>4</w:t>
      </w:r>
      <w:r w:rsidRPr="00B52179">
        <w:rPr>
          <w:rFonts w:ascii="Nutmeg Book" w:hAnsi="Nutmeg Book" w:cs="Arial"/>
          <w:b/>
          <w:sz w:val="18"/>
          <w:szCs w:val="18"/>
        </w:rPr>
        <w:t>.- LPL/</w:t>
      </w:r>
      <w:r w:rsidR="006E43CE" w:rsidRPr="00B52179">
        <w:rPr>
          <w:rFonts w:ascii="Nutmeg Book" w:hAnsi="Nutmeg Book" w:cs="Arial"/>
          <w:b/>
          <w:sz w:val="18"/>
          <w:szCs w:val="18"/>
        </w:rPr>
        <w:t>111/96567/2019</w:t>
      </w:r>
      <w:r w:rsidR="00277D48" w:rsidRPr="00B52179">
        <w:rPr>
          <w:rFonts w:ascii="Nutmeg Book" w:hAnsi="Nutmeg Book" w:cs="Arial"/>
          <w:b/>
          <w:sz w:val="18"/>
          <w:szCs w:val="18"/>
        </w:rPr>
        <w:t>:</w:t>
      </w:r>
    </w:p>
    <w:p w14:paraId="4311E82E" w14:textId="74F57434" w:rsidR="00B52179" w:rsidRDefault="00B52179" w:rsidP="00B5217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52179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52179">
        <w:rPr>
          <w:rFonts w:ascii="Nutmeg Book" w:hAnsi="Nutmeg Book" w:cs="Arial"/>
          <w:b/>
          <w:sz w:val="18"/>
          <w:szCs w:val="18"/>
        </w:rPr>
        <w:t xml:space="preserve">LPL/111/96567/2019 no </w:t>
      </w:r>
      <w:r w:rsidRPr="00B52179">
        <w:rPr>
          <w:rFonts w:ascii="Nutmeg Book" w:hAnsi="Nutmeg Book"/>
          <w:b/>
          <w:sz w:val="18"/>
          <w:szCs w:val="18"/>
        </w:rPr>
        <w:t>se</w:t>
      </w:r>
      <w:r w:rsidRPr="00AF60BA">
        <w:rPr>
          <w:rFonts w:ascii="Nutmeg Book" w:hAnsi="Nutmeg Book"/>
          <w:b/>
          <w:sz w:val="18"/>
          <w:szCs w:val="18"/>
        </w:rPr>
        <w:t xml:space="preserve"> presentó propuesta alguna; </w:t>
      </w:r>
      <w:r w:rsidRPr="00AF60BA">
        <w:rPr>
          <w:rFonts w:ascii="Nutmeg Book" w:hAnsi="Nutmeg Book"/>
          <w:sz w:val="18"/>
          <w:szCs w:val="18"/>
        </w:rPr>
        <w:t xml:space="preserve">por lo que, con fundamento en el artículo 97 fracción II, del Reglamento de la </w:t>
      </w:r>
      <w:r w:rsidRPr="00AF60BA">
        <w:rPr>
          <w:rFonts w:ascii="Nutmeg Book" w:eastAsia="Times New Roman" w:hAnsi="Nutmeg Book" w:cs="Arial"/>
          <w:sz w:val="18"/>
          <w:szCs w:val="18"/>
          <w:lang w:eastAsia="es-MX"/>
        </w:rPr>
        <w:t>Ley de Compras Gubernamentales,</w:t>
      </w:r>
      <w:r w:rsidRPr="000859A5">
        <w:rPr>
          <w:rFonts w:ascii="Nutmeg Book" w:eastAsia="Times New Roman" w:hAnsi="Nutmeg Book" w:cs="Arial"/>
          <w:sz w:val="18"/>
          <w:szCs w:val="18"/>
          <w:lang w:eastAsia="es-MX"/>
        </w:rPr>
        <w:t xml:space="preserve"> Enajenaciones y Contratación de Servicios del Estado de Jalisco y sus Municipios, </w:t>
      </w:r>
      <w:r w:rsidRPr="000859A5">
        <w:rPr>
          <w:rFonts w:ascii="Nutmeg Book" w:hAnsi="Nutmeg Book"/>
          <w:sz w:val="18"/>
          <w:szCs w:val="18"/>
        </w:rPr>
        <w:t xml:space="preserve">se declara </w:t>
      </w:r>
      <w:r w:rsidRPr="000859A5">
        <w:rPr>
          <w:rFonts w:ascii="Nutmeg Book" w:hAnsi="Nutmeg Book"/>
          <w:b/>
          <w:sz w:val="18"/>
          <w:szCs w:val="18"/>
        </w:rPr>
        <w:t>DESIERTA LA LICITACIÓN;</w:t>
      </w:r>
      <w:r w:rsidRPr="000859A5">
        <w:rPr>
          <w:rFonts w:ascii="Nutmeg Book" w:hAnsi="Nutmeg Book"/>
          <w:sz w:val="18"/>
          <w:szCs w:val="18"/>
        </w:rPr>
        <w:t xml:space="preserve"> toda vez que </w:t>
      </w:r>
      <w:r w:rsidRPr="00BB6FAD">
        <w:rPr>
          <w:rFonts w:ascii="Nutmeg Book" w:hAnsi="Nutmeg Book"/>
          <w:b/>
          <w:sz w:val="18"/>
          <w:szCs w:val="18"/>
        </w:rPr>
        <w:t>No</w:t>
      </w:r>
      <w:r w:rsidRPr="000859A5">
        <w:rPr>
          <w:rFonts w:ascii="Nutmeg Book" w:hAnsi="Nutmeg Book"/>
          <w:sz w:val="18"/>
          <w:szCs w:val="18"/>
        </w:rPr>
        <w:t xml:space="preserve"> se present</w:t>
      </w:r>
      <w:r>
        <w:rPr>
          <w:rFonts w:ascii="Nutmeg Book" w:hAnsi="Nutmeg Book"/>
          <w:sz w:val="18"/>
          <w:szCs w:val="18"/>
        </w:rPr>
        <w:t>ó ninguna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>.</w:t>
      </w:r>
    </w:p>
    <w:p w14:paraId="211921DF" w14:textId="77777777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color w:val="000000" w:themeColor="text1"/>
          <w:sz w:val="18"/>
          <w:szCs w:val="18"/>
        </w:rPr>
      </w:pPr>
    </w:p>
    <w:bookmarkEnd w:id="4"/>
    <w:p w14:paraId="15170DE7" w14:textId="7C95BD38" w:rsidR="006B43B1" w:rsidRPr="002C2AFC" w:rsidRDefault="006B43B1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2C2AFC">
        <w:rPr>
          <w:rFonts w:ascii="Nutmeg Book" w:hAnsi="Nutmeg Book" w:cs="Arial"/>
          <w:b/>
          <w:sz w:val="18"/>
          <w:szCs w:val="18"/>
        </w:rPr>
        <w:t>3.5.- LPL/</w:t>
      </w:r>
      <w:r w:rsidR="006E43CE" w:rsidRPr="002C2AFC">
        <w:rPr>
          <w:rFonts w:ascii="Nutmeg Book" w:hAnsi="Nutmeg Book" w:cs="Arial"/>
          <w:b/>
          <w:sz w:val="18"/>
          <w:szCs w:val="18"/>
        </w:rPr>
        <w:t>112/93529/2019</w:t>
      </w:r>
      <w:r w:rsidRPr="002C2AFC">
        <w:rPr>
          <w:rFonts w:ascii="Nutmeg Book" w:hAnsi="Nutmeg Book" w:cs="Arial"/>
          <w:b/>
          <w:sz w:val="18"/>
          <w:szCs w:val="18"/>
        </w:rPr>
        <w:t>:</w:t>
      </w:r>
    </w:p>
    <w:p w14:paraId="307D0573" w14:textId="0D25374A" w:rsidR="00A8225C" w:rsidRPr="000859A5" w:rsidRDefault="00A8225C" w:rsidP="00A8225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C2AFC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2C2AFC">
        <w:rPr>
          <w:rFonts w:ascii="Nutmeg Book" w:hAnsi="Nutmeg Book" w:cs="Arial"/>
          <w:b/>
          <w:sz w:val="18"/>
          <w:szCs w:val="18"/>
        </w:rPr>
        <w:t>LPL/</w:t>
      </w:r>
      <w:r w:rsidR="006E43CE" w:rsidRPr="002C2AFC">
        <w:rPr>
          <w:rFonts w:ascii="Nutmeg Book" w:hAnsi="Nutmeg Book" w:cs="Arial"/>
          <w:b/>
          <w:sz w:val="18"/>
          <w:szCs w:val="18"/>
        </w:rPr>
        <w:t xml:space="preserve">112/93529/2019 </w:t>
      </w:r>
      <w:r w:rsidRPr="002C2AFC">
        <w:rPr>
          <w:rFonts w:ascii="Nutmeg Book" w:hAnsi="Nutmeg Book"/>
          <w:sz w:val="18"/>
          <w:szCs w:val="18"/>
        </w:rPr>
        <w:t>se</w:t>
      </w:r>
      <w:r w:rsidRPr="000859A5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>presentaron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 w:rsidR="00B52179">
        <w:rPr>
          <w:rFonts w:ascii="Nutmeg Book" w:hAnsi="Nutmeg Book"/>
          <w:b/>
          <w:sz w:val="18"/>
          <w:szCs w:val="18"/>
        </w:rPr>
        <w:t>02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 w:rsidR="00B52179">
        <w:rPr>
          <w:rFonts w:ascii="Nutmeg Book" w:hAnsi="Nutmeg Book"/>
          <w:b/>
          <w:sz w:val="18"/>
          <w:szCs w:val="18"/>
        </w:rPr>
        <w:t>dos</w:t>
      </w:r>
      <w:r w:rsidRPr="000859A5">
        <w:rPr>
          <w:rFonts w:ascii="Nutmeg Book" w:hAnsi="Nutmeg Book"/>
          <w:b/>
          <w:sz w:val="18"/>
          <w:szCs w:val="18"/>
        </w:rPr>
        <w:t xml:space="preserve"> propuesta</w:t>
      </w:r>
      <w:r>
        <w:rPr>
          <w:rFonts w:ascii="Nutmeg Book" w:hAnsi="Nutmeg Book"/>
          <w:b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>; por parte de:</w:t>
      </w:r>
    </w:p>
    <w:p w14:paraId="4746DEE6" w14:textId="77777777" w:rsidR="00A8225C" w:rsidRPr="000859A5" w:rsidRDefault="00A8225C" w:rsidP="00A8225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4E1FA65" w14:textId="2DA092F5" w:rsidR="00A8225C" w:rsidRPr="002C2AFC" w:rsidRDefault="002C2AFC" w:rsidP="002C2AFC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sz w:val="18"/>
          <w:szCs w:val="18"/>
        </w:rPr>
      </w:pPr>
      <w:r w:rsidRPr="002C2AFC">
        <w:rPr>
          <w:rFonts w:ascii="Nutmeg Book" w:hAnsi="Nutmeg Book"/>
          <w:sz w:val="18"/>
          <w:szCs w:val="18"/>
        </w:rPr>
        <w:t>STARTELECOM, S.A. DE C.V.;</w:t>
      </w:r>
      <w:r w:rsidR="00A8225C" w:rsidRPr="002C2AFC">
        <w:rPr>
          <w:rFonts w:ascii="Nutmeg Book" w:hAnsi="Nutmeg Book"/>
          <w:sz w:val="18"/>
          <w:szCs w:val="18"/>
        </w:rPr>
        <w:t xml:space="preserve"> </w:t>
      </w:r>
      <w:r w:rsidR="004751EC" w:rsidRPr="002C2AFC">
        <w:rPr>
          <w:rFonts w:ascii="Nutmeg Book" w:hAnsi="Nutmeg Book"/>
          <w:sz w:val="18"/>
          <w:szCs w:val="18"/>
        </w:rPr>
        <w:t xml:space="preserve">por conducto de </w:t>
      </w:r>
      <w:r w:rsidR="004903CE">
        <w:rPr>
          <w:rFonts w:ascii="Nutmeg Book" w:hAnsi="Nutmeg Book"/>
          <w:color w:val="000000" w:themeColor="text1"/>
          <w:sz w:val="18"/>
          <w:szCs w:val="18"/>
        </w:rPr>
        <w:t>Mauricio Alberto Sánchez López</w:t>
      </w:r>
      <w:r w:rsidR="00A8225C" w:rsidRPr="002C2AFC">
        <w:rPr>
          <w:rFonts w:ascii="Nutmeg Book" w:hAnsi="Nutmeg Book"/>
          <w:color w:val="000000" w:themeColor="text1"/>
          <w:sz w:val="18"/>
          <w:szCs w:val="18"/>
        </w:rPr>
        <w:t>.</w:t>
      </w:r>
    </w:p>
    <w:p w14:paraId="6C4FAA30" w14:textId="21D04025" w:rsidR="006B43B1" w:rsidRPr="002C2AFC" w:rsidRDefault="002C2AFC" w:rsidP="002C2AFC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sz w:val="18"/>
          <w:szCs w:val="18"/>
        </w:rPr>
      </w:pPr>
      <w:r w:rsidRPr="002C2AFC">
        <w:rPr>
          <w:rFonts w:ascii="Nutmeg Book" w:hAnsi="Nutmeg Book"/>
          <w:sz w:val="18"/>
          <w:szCs w:val="18"/>
        </w:rPr>
        <w:t>CS EN TELECOMUNICACIONES, S.A. DE C.V.</w:t>
      </w:r>
      <w:r w:rsidR="00A8225C" w:rsidRPr="002C2AFC">
        <w:rPr>
          <w:rFonts w:ascii="Nutmeg Book" w:hAnsi="Nutmeg Book"/>
          <w:sz w:val="18"/>
          <w:szCs w:val="18"/>
        </w:rPr>
        <w:t>; por conducto de</w:t>
      </w:r>
      <w:r w:rsidR="004903CE">
        <w:rPr>
          <w:rFonts w:ascii="Nutmeg Book" w:hAnsi="Nutmeg Book"/>
          <w:sz w:val="18"/>
          <w:szCs w:val="18"/>
        </w:rPr>
        <w:t xml:space="preserve"> Elba Guillermina Alatorre Guerrero</w:t>
      </w:r>
      <w:r w:rsidR="00B13711" w:rsidRPr="002C2AFC">
        <w:rPr>
          <w:rFonts w:ascii="Nutmeg Book" w:hAnsi="Nutmeg Book"/>
          <w:sz w:val="18"/>
          <w:szCs w:val="18"/>
        </w:rPr>
        <w:t>.</w:t>
      </w:r>
    </w:p>
    <w:p w14:paraId="5E2307A8" w14:textId="77777777" w:rsidR="00B13711" w:rsidRDefault="00B13711" w:rsidP="00B13711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00E9977E" w14:textId="28DD3F4E" w:rsidR="00B13711" w:rsidRDefault="00B13711" w:rsidP="00B1371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</w:t>
      </w:r>
      <w:r>
        <w:rPr>
          <w:rFonts w:ascii="Nutmeg Book" w:hAnsi="Nutmeg Book"/>
          <w:sz w:val="18"/>
          <w:szCs w:val="18"/>
        </w:rPr>
        <w:t>l</w:t>
      </w:r>
      <w:r w:rsidRPr="000859A5">
        <w:rPr>
          <w:rFonts w:ascii="Nutmeg Book" w:hAnsi="Nutmeg Book"/>
          <w:sz w:val="18"/>
          <w:szCs w:val="18"/>
        </w:rPr>
        <w:t xml:space="preserve"> sobre de</w:t>
      </w:r>
      <w:r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>propuesta sin evalua</w:t>
      </w:r>
      <w:r>
        <w:rPr>
          <w:rFonts w:ascii="Nutmeg Book" w:hAnsi="Nutmeg Book"/>
          <w:sz w:val="18"/>
          <w:szCs w:val="18"/>
        </w:rPr>
        <w:t xml:space="preserve">r técnicamente el contenido, </w:t>
      </w:r>
      <w:r w:rsidRPr="000859A5">
        <w:rPr>
          <w:rFonts w:ascii="Nutmeg Book" w:hAnsi="Nutmeg Book"/>
          <w:sz w:val="18"/>
          <w:szCs w:val="18"/>
        </w:rPr>
        <w:t>se verificó que la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contaba</w:t>
      </w:r>
      <w:r>
        <w:rPr>
          <w:rFonts w:ascii="Nutmeg Book" w:hAnsi="Nutmeg Book"/>
          <w:sz w:val="18"/>
          <w:szCs w:val="18"/>
        </w:rPr>
        <w:t>n</w:t>
      </w:r>
      <w:r w:rsidRPr="000859A5">
        <w:rPr>
          <w:rFonts w:ascii="Nutmeg Book" w:hAnsi="Nutmeg Book"/>
          <w:sz w:val="18"/>
          <w:szCs w:val="18"/>
        </w:rPr>
        <w:t xml:space="preserve"> con todos los docu</w:t>
      </w:r>
      <w:r w:rsidR="004903CE">
        <w:rPr>
          <w:rFonts w:ascii="Nutmeg Book" w:hAnsi="Nutmeg Book"/>
          <w:sz w:val="18"/>
          <w:szCs w:val="18"/>
        </w:rPr>
        <w:t xml:space="preserve">mentos solicitados en las bases, se detectó que la propuesta de la empresa </w:t>
      </w:r>
      <w:r w:rsidR="004903CE" w:rsidRPr="002C2AFC">
        <w:rPr>
          <w:rFonts w:ascii="Nutmeg Book" w:hAnsi="Nutmeg Book"/>
          <w:sz w:val="18"/>
          <w:szCs w:val="18"/>
        </w:rPr>
        <w:t>STARTELECOM, S.A. DE C.V</w:t>
      </w:r>
      <w:r w:rsidR="004903CE">
        <w:rPr>
          <w:rFonts w:ascii="Nutmeg Book" w:hAnsi="Nutmeg Book"/>
          <w:sz w:val="18"/>
          <w:szCs w:val="18"/>
        </w:rPr>
        <w:t>., no presentó el anexo entregable 1, por lo que el comité opta por subsanar el error y si resulta ganador deberá presentarlo al momento de la firma del contrato, por lo que</w:t>
      </w:r>
      <w:r w:rsidRPr="000859A5">
        <w:rPr>
          <w:rFonts w:ascii="Nutmeg Book" w:hAnsi="Nutmeg Book"/>
          <w:sz w:val="18"/>
          <w:szCs w:val="18"/>
        </w:rPr>
        <w:t xml:space="preserve"> se hace constar de los montos señalados en la propuesta, como se relaciona</w:t>
      </w:r>
      <w:r>
        <w:rPr>
          <w:rFonts w:ascii="Nutmeg Book" w:hAnsi="Nutmeg Book"/>
          <w:sz w:val="18"/>
          <w:szCs w:val="18"/>
        </w:rPr>
        <w:t>n</w:t>
      </w:r>
      <w:r w:rsidRPr="000859A5">
        <w:rPr>
          <w:rFonts w:ascii="Nutmeg Book" w:hAnsi="Nutmeg Book"/>
          <w:sz w:val="18"/>
          <w:szCs w:val="18"/>
        </w:rPr>
        <w:t xml:space="preserve"> a continuación:</w:t>
      </w:r>
    </w:p>
    <w:p w14:paraId="526ED52B" w14:textId="77777777" w:rsidR="00AE4DE3" w:rsidRDefault="00AE4DE3" w:rsidP="00B1371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587"/>
        <w:gridCol w:w="567"/>
        <w:gridCol w:w="2126"/>
        <w:gridCol w:w="963"/>
        <w:gridCol w:w="1271"/>
        <w:gridCol w:w="1377"/>
        <w:gridCol w:w="1253"/>
      </w:tblGrid>
      <w:tr w:rsidR="00AE4DE3" w:rsidRPr="00AE4DE3" w14:paraId="4E168802" w14:textId="77777777" w:rsidTr="00716661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A8F5D5E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8FDD2B1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C888739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CB87503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4B6DF617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STARTELECOM, S.A. DE C.V.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5486AFE3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CS EN TELECOMUNICACIONES, S.A. DE C.V.</w:t>
            </w:r>
          </w:p>
        </w:tc>
      </w:tr>
      <w:tr w:rsidR="00AE4DE3" w:rsidRPr="00AE4DE3" w14:paraId="4A5AFBD0" w14:textId="77777777" w:rsidTr="00716661">
        <w:trPr>
          <w:trHeight w:val="12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C87D2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6DFD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4F90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1A2E" w14:textId="3BC296ED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Instalación de Equipo de </w:t>
            </w:r>
            <w:proofErr w:type="spellStart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lastRenderedPageBreak/>
              <w:t>Tecnologia</w:t>
            </w:r>
            <w:proofErr w:type="spellEnd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Electrica</w:t>
            </w:r>
            <w:proofErr w:type="spellEnd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, </w:t>
            </w:r>
            <w:proofErr w:type="spellStart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Electronica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52DE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Costo unitario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E7AA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3682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339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AE4DE3" w:rsidRPr="00AE4DE3" w14:paraId="752467B3" w14:textId="77777777" w:rsidTr="00716661">
        <w:trPr>
          <w:trHeight w:val="63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B26B1" w14:textId="77777777" w:rsidR="00AE4DE3" w:rsidRPr="00AE4DE3" w:rsidRDefault="00AE4DE3" w:rsidP="00AE4DE3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1CC1" w14:textId="77777777" w:rsidR="00AE4DE3" w:rsidRPr="00AE4DE3" w:rsidRDefault="00AE4DE3" w:rsidP="00AE4DE3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0AC1" w14:textId="77777777" w:rsidR="00AE4DE3" w:rsidRPr="00AE4DE3" w:rsidRDefault="00AE4DE3" w:rsidP="00AE4DE3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6481" w14:textId="77777777" w:rsidR="00AE4DE3" w:rsidRPr="00AE4DE3" w:rsidRDefault="00AE4DE3" w:rsidP="00AE4DE3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9344" w14:textId="77777777" w:rsidR="00AE4DE3" w:rsidRPr="00AE4DE3" w:rsidRDefault="00AE4DE3" w:rsidP="00AE4DE3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$305,620.00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487C" w14:textId="77777777" w:rsidR="00AE4DE3" w:rsidRPr="00AE4DE3" w:rsidRDefault="00AE4DE3" w:rsidP="00AE4DE3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$305,620.00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7A0A" w14:textId="77777777" w:rsidR="00AE4DE3" w:rsidRPr="00AE4DE3" w:rsidRDefault="00AE4DE3" w:rsidP="00AE4DE3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$258,618.40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A5ED" w14:textId="77777777" w:rsidR="00AE4DE3" w:rsidRPr="00AE4DE3" w:rsidRDefault="00AE4DE3" w:rsidP="00AE4DE3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$258,618.40</w:t>
            </w:r>
          </w:p>
        </w:tc>
      </w:tr>
      <w:tr w:rsidR="00AE4DE3" w:rsidRPr="00AE4DE3" w14:paraId="3FF4192A" w14:textId="77777777" w:rsidTr="00716661">
        <w:trPr>
          <w:trHeight w:val="143"/>
        </w:trPr>
        <w:tc>
          <w:tcPr>
            <w:tcW w:w="6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2428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DC30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E61F" w14:textId="77777777" w:rsidR="00AE4DE3" w:rsidRPr="00AE4DE3" w:rsidRDefault="00AE4DE3" w:rsidP="00AE4DE3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EE14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65A9" w14:textId="77777777" w:rsidR="00AE4DE3" w:rsidRPr="00AE4DE3" w:rsidRDefault="00AE4DE3" w:rsidP="00AE4DE3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$305,620.00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C98D" w14:textId="77777777" w:rsidR="00AE4DE3" w:rsidRPr="00AE4DE3" w:rsidRDefault="00AE4DE3" w:rsidP="00AE4DE3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$258,618.40</w:t>
            </w:r>
          </w:p>
        </w:tc>
      </w:tr>
      <w:tr w:rsidR="00AE4DE3" w:rsidRPr="00AE4DE3" w14:paraId="2CA5E845" w14:textId="77777777" w:rsidTr="00AE4DE3">
        <w:trPr>
          <w:trHeight w:val="300"/>
        </w:trPr>
        <w:tc>
          <w:tcPr>
            <w:tcW w:w="6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2C50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BA8C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839F" w14:textId="77777777" w:rsidR="00AE4DE3" w:rsidRPr="00AE4DE3" w:rsidRDefault="00AE4DE3" w:rsidP="00AE4DE3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40C8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0037" w14:textId="77777777" w:rsidR="00AE4DE3" w:rsidRPr="00AE4DE3" w:rsidRDefault="00AE4DE3" w:rsidP="00AE4DE3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$48,899.20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035E" w14:textId="77777777" w:rsidR="00AE4DE3" w:rsidRPr="00AE4DE3" w:rsidRDefault="00AE4DE3" w:rsidP="00AE4DE3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$41,378.94</w:t>
            </w:r>
          </w:p>
        </w:tc>
      </w:tr>
      <w:tr w:rsidR="00AE4DE3" w:rsidRPr="00AE4DE3" w14:paraId="512DB47D" w14:textId="77777777" w:rsidTr="00AE4DE3">
        <w:trPr>
          <w:trHeight w:val="70"/>
        </w:trPr>
        <w:tc>
          <w:tcPr>
            <w:tcW w:w="6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5E9A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3B5A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937C" w14:textId="77777777" w:rsidR="00AE4DE3" w:rsidRPr="00AE4DE3" w:rsidRDefault="00AE4DE3" w:rsidP="00AE4DE3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C0D5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927C" w14:textId="77777777" w:rsidR="00AE4DE3" w:rsidRPr="00AE4DE3" w:rsidRDefault="00AE4DE3" w:rsidP="00AE4DE3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$354,519.20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5021" w14:textId="77777777" w:rsidR="00AE4DE3" w:rsidRPr="00AE4DE3" w:rsidRDefault="00AE4DE3" w:rsidP="00AE4DE3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$299,997.34</w:t>
            </w:r>
          </w:p>
        </w:tc>
      </w:tr>
    </w:tbl>
    <w:p w14:paraId="00F4B1B6" w14:textId="77777777" w:rsidR="00AE4DE3" w:rsidRDefault="00AE4DE3" w:rsidP="00B1371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6710FA9" w14:textId="21EB6E19" w:rsidR="002C2AFC" w:rsidRDefault="002C2AFC" w:rsidP="002C2AF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</w:t>
      </w:r>
      <w:r w:rsidR="00716661">
        <w:rPr>
          <w:rFonts w:ascii="Nutmeg Book" w:hAnsi="Nutmeg Book"/>
          <w:sz w:val="18"/>
          <w:szCs w:val="18"/>
        </w:rPr>
        <w:t>09</w:t>
      </w:r>
      <w:r>
        <w:rPr>
          <w:rFonts w:ascii="Nutmeg Book" w:hAnsi="Nutmeg Book"/>
          <w:sz w:val="18"/>
          <w:szCs w:val="18"/>
        </w:rPr>
        <w:t>:</w:t>
      </w:r>
      <w:r w:rsidR="00716661">
        <w:rPr>
          <w:rFonts w:ascii="Nutmeg Book" w:hAnsi="Nutmeg Book"/>
          <w:sz w:val="18"/>
          <w:szCs w:val="18"/>
        </w:rPr>
        <w:t>00</w:t>
      </w:r>
      <w:r>
        <w:rPr>
          <w:rFonts w:ascii="Nutmeg Book" w:hAnsi="Nutmeg Book"/>
          <w:sz w:val="18"/>
          <w:szCs w:val="18"/>
        </w:rPr>
        <w:t xml:space="preserve"> nueve horas con </w:t>
      </w:r>
      <w:r w:rsidR="00716661">
        <w:rPr>
          <w:rFonts w:ascii="Nutmeg Book" w:hAnsi="Nutmeg Book"/>
          <w:sz w:val="18"/>
          <w:szCs w:val="18"/>
        </w:rPr>
        <w:t>cero</w:t>
      </w:r>
      <w:r>
        <w:rPr>
          <w:rFonts w:ascii="Nutmeg Book" w:hAnsi="Nutmeg Book"/>
          <w:sz w:val="18"/>
          <w:szCs w:val="18"/>
        </w:rPr>
        <w:t xml:space="preserve"> minutos del día 12 doce de julio del año 2019 dos mil diecinueve, en el mismo lugar que se celebra el presente acto. </w:t>
      </w:r>
    </w:p>
    <w:p w14:paraId="3707B7CE" w14:textId="77777777" w:rsidR="008005B2" w:rsidRDefault="008005B2" w:rsidP="00EB6C2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E233147" w14:textId="61758602" w:rsidR="00D2636D" w:rsidRPr="000859A5" w:rsidRDefault="00D2636D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706829">
        <w:rPr>
          <w:rFonts w:ascii="Nutmeg Book" w:hAnsi="Nutmeg Book" w:cs="Arial"/>
          <w:b/>
          <w:sz w:val="18"/>
          <w:szCs w:val="18"/>
        </w:rPr>
        <w:t>3.5.- LPL/</w:t>
      </w:r>
      <w:r w:rsidR="006E43CE" w:rsidRPr="00706829">
        <w:rPr>
          <w:rFonts w:ascii="Nutmeg Book" w:hAnsi="Nutmeg Book" w:cs="Arial"/>
          <w:b/>
          <w:sz w:val="18"/>
          <w:szCs w:val="18"/>
        </w:rPr>
        <w:t>113/94554/2019</w:t>
      </w:r>
      <w:r w:rsidRPr="00706829">
        <w:rPr>
          <w:rFonts w:ascii="Nutmeg Book" w:hAnsi="Nutmeg Book" w:cs="Arial"/>
          <w:b/>
          <w:sz w:val="18"/>
          <w:szCs w:val="18"/>
        </w:rPr>
        <w:t>:</w:t>
      </w:r>
    </w:p>
    <w:p w14:paraId="0C17BDCD" w14:textId="455E986C" w:rsidR="006E43CE" w:rsidRPr="000859A5" w:rsidRDefault="006E43CE" w:rsidP="006E43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06829">
        <w:rPr>
          <w:rFonts w:ascii="Nutmeg Book" w:hAnsi="Nutmeg Book" w:cs="Arial"/>
          <w:b/>
          <w:sz w:val="18"/>
          <w:szCs w:val="18"/>
        </w:rPr>
        <w:t xml:space="preserve">LPL/113/94554/2019 </w:t>
      </w:r>
      <w:r w:rsidRPr="00706829">
        <w:rPr>
          <w:rFonts w:ascii="Nutmeg Book" w:hAnsi="Nutmeg Book"/>
          <w:sz w:val="18"/>
          <w:szCs w:val="18"/>
        </w:rPr>
        <w:t xml:space="preserve">se presentaron </w:t>
      </w:r>
      <w:r w:rsidR="00706829">
        <w:rPr>
          <w:rFonts w:ascii="Nutmeg Book" w:hAnsi="Nutmeg Book"/>
          <w:b/>
          <w:sz w:val="18"/>
          <w:szCs w:val="18"/>
        </w:rPr>
        <w:t>02</w:t>
      </w:r>
      <w:r w:rsidRPr="00706829">
        <w:rPr>
          <w:rFonts w:ascii="Nutmeg Book" w:hAnsi="Nutmeg Book"/>
          <w:b/>
          <w:sz w:val="18"/>
          <w:szCs w:val="18"/>
        </w:rPr>
        <w:t xml:space="preserve"> </w:t>
      </w:r>
      <w:r w:rsidR="00706829">
        <w:rPr>
          <w:rFonts w:ascii="Nutmeg Book" w:hAnsi="Nutmeg Book"/>
          <w:b/>
          <w:sz w:val="18"/>
          <w:szCs w:val="18"/>
        </w:rPr>
        <w:t>dos</w:t>
      </w:r>
      <w:r w:rsidRPr="00706829">
        <w:rPr>
          <w:rFonts w:ascii="Nutmeg Book" w:hAnsi="Nutmeg Book"/>
          <w:b/>
          <w:sz w:val="18"/>
          <w:szCs w:val="18"/>
        </w:rPr>
        <w:t xml:space="preserve"> propuestas</w:t>
      </w:r>
      <w:r w:rsidRPr="00706829">
        <w:rPr>
          <w:rFonts w:ascii="Nutmeg Book" w:hAnsi="Nutmeg Book"/>
          <w:sz w:val="18"/>
          <w:szCs w:val="18"/>
        </w:rPr>
        <w:t>; por parte de:</w:t>
      </w:r>
    </w:p>
    <w:p w14:paraId="05D9280F" w14:textId="77777777" w:rsidR="006E43CE" w:rsidRPr="000859A5" w:rsidRDefault="006E43CE" w:rsidP="006E43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1C2E354" w14:textId="77777777" w:rsidR="00AE4DE3" w:rsidRDefault="00706829" w:rsidP="007F06FC">
      <w:pPr>
        <w:pStyle w:val="Prrafodelista"/>
        <w:numPr>
          <w:ilvl w:val="0"/>
          <w:numId w:val="19"/>
        </w:numPr>
        <w:jc w:val="both"/>
        <w:rPr>
          <w:rFonts w:ascii="Nutmeg Book" w:hAnsi="Nutmeg Book"/>
          <w:sz w:val="18"/>
          <w:szCs w:val="18"/>
        </w:rPr>
      </w:pPr>
      <w:r w:rsidRPr="00AE4DE3">
        <w:rPr>
          <w:rFonts w:ascii="Nutmeg Book" w:hAnsi="Nutmeg Book"/>
          <w:sz w:val="18"/>
          <w:szCs w:val="18"/>
        </w:rPr>
        <w:t>PATIÑO MAYOREO FERRELECTRICO, S.A. DE C.V.</w:t>
      </w:r>
      <w:r w:rsidR="006E43CE" w:rsidRPr="00AE4DE3">
        <w:rPr>
          <w:rFonts w:ascii="Nutmeg Book" w:hAnsi="Nutmeg Book"/>
          <w:sz w:val="18"/>
          <w:szCs w:val="18"/>
        </w:rPr>
        <w:t xml:space="preserve">; </w:t>
      </w:r>
      <w:r w:rsidR="00AE4DE3" w:rsidRPr="00AE4DE3">
        <w:rPr>
          <w:rFonts w:ascii="Nutmeg Book" w:hAnsi="Nutmeg Book"/>
          <w:sz w:val="18"/>
          <w:szCs w:val="18"/>
        </w:rPr>
        <w:t>enviado por correo.</w:t>
      </w:r>
    </w:p>
    <w:p w14:paraId="6A2DE0C9" w14:textId="309D6E0D" w:rsidR="006E43CE" w:rsidRPr="00AE4DE3" w:rsidRDefault="00706829" w:rsidP="007F06FC">
      <w:pPr>
        <w:pStyle w:val="Prrafodelista"/>
        <w:numPr>
          <w:ilvl w:val="0"/>
          <w:numId w:val="19"/>
        </w:numPr>
        <w:jc w:val="both"/>
        <w:rPr>
          <w:rFonts w:ascii="Nutmeg Book" w:hAnsi="Nutmeg Book"/>
          <w:sz w:val="18"/>
          <w:szCs w:val="18"/>
        </w:rPr>
      </w:pPr>
      <w:r w:rsidRPr="00AE4DE3">
        <w:rPr>
          <w:rFonts w:ascii="Nutmeg Book" w:hAnsi="Nutmeg Book"/>
          <w:sz w:val="18"/>
          <w:szCs w:val="18"/>
        </w:rPr>
        <w:t>TPP DE GUADALAJARA, S.A. DE C.V.</w:t>
      </w:r>
      <w:r w:rsidR="006E43CE" w:rsidRPr="00AE4DE3">
        <w:rPr>
          <w:rFonts w:ascii="Nutmeg Book" w:hAnsi="Nutmeg Book"/>
          <w:sz w:val="18"/>
          <w:szCs w:val="18"/>
        </w:rPr>
        <w:t xml:space="preserve">; por conducto de </w:t>
      </w:r>
      <w:r w:rsidR="00AE4DE3">
        <w:rPr>
          <w:rFonts w:ascii="Nutmeg Book" w:hAnsi="Nutmeg Book"/>
          <w:sz w:val="18"/>
          <w:szCs w:val="18"/>
        </w:rPr>
        <w:t>José Raúl Cruz Cárdenas</w:t>
      </w:r>
      <w:r w:rsidR="006E43CE" w:rsidRPr="00AE4DE3">
        <w:rPr>
          <w:rFonts w:ascii="Nutmeg Book" w:hAnsi="Nutmeg Book"/>
          <w:sz w:val="18"/>
          <w:szCs w:val="18"/>
        </w:rPr>
        <w:t>.</w:t>
      </w:r>
    </w:p>
    <w:p w14:paraId="3812B52E" w14:textId="77777777" w:rsidR="006E43CE" w:rsidRDefault="006E43CE" w:rsidP="006E43CE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40BD7343" w14:textId="77777777" w:rsidR="006E43CE" w:rsidRDefault="006E43CE" w:rsidP="006E43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</w:t>
      </w:r>
      <w:r>
        <w:rPr>
          <w:rFonts w:ascii="Nutmeg Book" w:hAnsi="Nutmeg Book"/>
          <w:sz w:val="18"/>
          <w:szCs w:val="18"/>
        </w:rPr>
        <w:t>l</w:t>
      </w:r>
      <w:r w:rsidRPr="000859A5">
        <w:rPr>
          <w:rFonts w:ascii="Nutmeg Book" w:hAnsi="Nutmeg Book"/>
          <w:sz w:val="18"/>
          <w:szCs w:val="18"/>
        </w:rPr>
        <w:t xml:space="preserve"> sobre de</w:t>
      </w:r>
      <w:r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>propuesta sin evalua</w:t>
      </w:r>
      <w:r>
        <w:rPr>
          <w:rFonts w:ascii="Nutmeg Book" w:hAnsi="Nutmeg Book"/>
          <w:sz w:val="18"/>
          <w:szCs w:val="18"/>
        </w:rPr>
        <w:t xml:space="preserve">r técnicamente el contenido, </w:t>
      </w:r>
      <w:r w:rsidRPr="000859A5">
        <w:rPr>
          <w:rFonts w:ascii="Nutmeg Book" w:hAnsi="Nutmeg Book"/>
          <w:sz w:val="18"/>
          <w:szCs w:val="18"/>
        </w:rPr>
        <w:t>se verificó que la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contaba</w:t>
      </w:r>
      <w:r>
        <w:rPr>
          <w:rFonts w:ascii="Nutmeg Book" w:hAnsi="Nutmeg Book"/>
          <w:sz w:val="18"/>
          <w:szCs w:val="18"/>
        </w:rPr>
        <w:t>n</w:t>
      </w:r>
      <w:r w:rsidRPr="000859A5">
        <w:rPr>
          <w:rFonts w:ascii="Nutmeg Book" w:hAnsi="Nutmeg Book"/>
          <w:sz w:val="18"/>
          <w:szCs w:val="18"/>
        </w:rPr>
        <w:t xml:space="preserve"> con todos los documentos solicitados en las bases y se hace constar de los montos señalados en la propuesta, como se relaciona</w:t>
      </w:r>
      <w:r>
        <w:rPr>
          <w:rFonts w:ascii="Nutmeg Book" w:hAnsi="Nutmeg Book"/>
          <w:sz w:val="18"/>
          <w:szCs w:val="18"/>
        </w:rPr>
        <w:t>n</w:t>
      </w:r>
      <w:r w:rsidRPr="000859A5">
        <w:rPr>
          <w:rFonts w:ascii="Nutmeg Book" w:hAnsi="Nutmeg Book"/>
          <w:sz w:val="18"/>
          <w:szCs w:val="18"/>
        </w:rPr>
        <w:t xml:space="preserve"> a continuación:</w:t>
      </w:r>
    </w:p>
    <w:p w14:paraId="2293B90C" w14:textId="77777777" w:rsidR="00AE4DE3" w:rsidRDefault="00AE4DE3" w:rsidP="006E43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2"/>
        <w:gridCol w:w="680"/>
        <w:gridCol w:w="1876"/>
        <w:gridCol w:w="1259"/>
        <w:gridCol w:w="1257"/>
        <w:gridCol w:w="1160"/>
        <w:gridCol w:w="1181"/>
      </w:tblGrid>
      <w:tr w:rsidR="00AE4DE3" w:rsidRPr="00AE4DE3" w14:paraId="4F70BBD8" w14:textId="77777777" w:rsidTr="00AE4DE3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7A94E15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5253B3D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05E9B88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8817A5C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A3FFFF9" w14:textId="77777777" w:rsidR="00AE4DE3" w:rsidRPr="00716661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716661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PATIÑO MAYOREO FERRELECTRICO, S.A. DE C.V.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644BEA84" w14:textId="77777777" w:rsidR="00AE4DE3" w:rsidRPr="00716661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716661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TPP DE GUADALAJARA, S.A. DE C.V.</w:t>
            </w:r>
          </w:p>
        </w:tc>
      </w:tr>
      <w:tr w:rsidR="00AE4DE3" w:rsidRPr="00AE4DE3" w14:paraId="64F33B67" w14:textId="77777777" w:rsidTr="00AE4DE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2AE8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D2A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97A8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C1E1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Adaptador Universal Hierro </w:t>
            </w:r>
            <w:proofErr w:type="spellStart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Ductil</w:t>
            </w:r>
            <w:proofErr w:type="spellEnd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645 a 680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90E8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E8A7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1660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3433" w14:textId="77777777" w:rsidR="00AE4DE3" w:rsidRPr="00AE4DE3" w:rsidRDefault="00AE4DE3" w:rsidP="00AE4DE3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9C16B1" w:rsidRPr="00AE4DE3" w14:paraId="6FCE2E98" w14:textId="77777777" w:rsidTr="00AE4DE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C512" w14:textId="77777777" w:rsidR="009C16B1" w:rsidRPr="00AE4DE3" w:rsidRDefault="009C16B1" w:rsidP="009C16B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2300" w14:textId="77777777" w:rsidR="009C16B1" w:rsidRPr="00AE4DE3" w:rsidRDefault="009C16B1" w:rsidP="009C16B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7A36" w14:textId="77777777" w:rsidR="009C16B1" w:rsidRPr="00AE4DE3" w:rsidRDefault="009C16B1" w:rsidP="009C16B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40D6" w14:textId="77777777" w:rsidR="009C16B1" w:rsidRPr="00AE4DE3" w:rsidRDefault="009C16B1" w:rsidP="009C16B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315B4" w14:textId="0D375103" w:rsidR="009C16B1" w:rsidRPr="00AE4DE3" w:rsidRDefault="009C16B1" w:rsidP="009C16B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A90" w14:textId="5C7069D6" w:rsidR="009C16B1" w:rsidRPr="002448BE" w:rsidRDefault="009C16B1" w:rsidP="009C16B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FDCA" w14:textId="77777777" w:rsidR="009C16B1" w:rsidRPr="002448BE" w:rsidRDefault="009C16B1" w:rsidP="009C16B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448B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$5,524.00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024D" w14:textId="77777777" w:rsidR="009C16B1" w:rsidRPr="002448BE" w:rsidRDefault="009C16B1" w:rsidP="009C16B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2448B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$44,192.00</w:t>
            </w:r>
          </w:p>
        </w:tc>
      </w:tr>
      <w:tr w:rsidR="009C16B1" w:rsidRPr="00AE4DE3" w14:paraId="5F25E073" w14:textId="77777777" w:rsidTr="00AE4DE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E6957" w14:textId="77777777" w:rsidR="009C16B1" w:rsidRPr="00AE4DE3" w:rsidRDefault="009C16B1" w:rsidP="009C16B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0CA5" w14:textId="77777777" w:rsidR="009C16B1" w:rsidRPr="00AE4DE3" w:rsidRDefault="009C16B1" w:rsidP="009C16B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C7D8" w14:textId="77777777" w:rsidR="009C16B1" w:rsidRPr="00AE4DE3" w:rsidRDefault="009C16B1" w:rsidP="009C16B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8242" w14:textId="77777777" w:rsidR="009C16B1" w:rsidRPr="00AE4DE3" w:rsidRDefault="009C16B1" w:rsidP="009C16B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Adaptador Universal Hierro </w:t>
            </w:r>
            <w:proofErr w:type="spellStart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Ductil</w:t>
            </w:r>
            <w:proofErr w:type="spellEnd"/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de 16" en 425-442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012F" w14:textId="77777777" w:rsidR="009C16B1" w:rsidRPr="00AE4DE3" w:rsidRDefault="009C16B1" w:rsidP="009C16B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$5,236.00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2E6E" w14:textId="77777777" w:rsidR="009C16B1" w:rsidRPr="002448BE" w:rsidRDefault="009C16B1" w:rsidP="009C16B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2448B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$62,832.00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214E" w14:textId="77777777" w:rsidR="009C16B1" w:rsidRPr="002448BE" w:rsidRDefault="009C16B1" w:rsidP="009C16B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448BE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$2,581.00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8407" w14:textId="77777777" w:rsidR="009C16B1" w:rsidRPr="002448BE" w:rsidRDefault="009C16B1" w:rsidP="009C16B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2448BE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$30,972.00</w:t>
            </w:r>
          </w:p>
        </w:tc>
      </w:tr>
      <w:tr w:rsidR="009C16B1" w:rsidRPr="00AE4DE3" w14:paraId="79650C5D" w14:textId="77777777" w:rsidTr="00AE4DE3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88CC" w14:textId="77777777" w:rsidR="009C16B1" w:rsidRPr="00AE4DE3" w:rsidRDefault="009C16B1" w:rsidP="009C16B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DEF7" w14:textId="77777777" w:rsidR="009C16B1" w:rsidRPr="00AE4DE3" w:rsidRDefault="009C16B1" w:rsidP="009C16B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6FF0" w14:textId="77777777" w:rsidR="009C16B1" w:rsidRPr="00AE4DE3" w:rsidRDefault="009C16B1" w:rsidP="009C16B1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2B98" w14:textId="77777777" w:rsidR="009C16B1" w:rsidRPr="00AE4DE3" w:rsidRDefault="009C16B1" w:rsidP="009C16B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4526" w14:textId="77777777" w:rsidR="009C16B1" w:rsidRPr="00AE4DE3" w:rsidRDefault="009C16B1" w:rsidP="009C16B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$62,832.00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C854" w14:textId="77777777" w:rsidR="009C16B1" w:rsidRPr="00AE4DE3" w:rsidRDefault="009C16B1" w:rsidP="009C16B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$75,164.00</w:t>
            </w:r>
          </w:p>
        </w:tc>
      </w:tr>
      <w:tr w:rsidR="009C16B1" w:rsidRPr="00AE4DE3" w14:paraId="57861DE0" w14:textId="77777777" w:rsidTr="00AE4DE3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416C" w14:textId="77777777" w:rsidR="009C16B1" w:rsidRPr="00AE4DE3" w:rsidRDefault="009C16B1" w:rsidP="009C16B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ACF7" w14:textId="77777777" w:rsidR="009C16B1" w:rsidRPr="00AE4DE3" w:rsidRDefault="009C16B1" w:rsidP="009C16B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6CAC" w14:textId="77777777" w:rsidR="009C16B1" w:rsidRPr="00AE4DE3" w:rsidRDefault="009C16B1" w:rsidP="009C16B1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06BB" w14:textId="77777777" w:rsidR="009C16B1" w:rsidRPr="00AE4DE3" w:rsidRDefault="009C16B1" w:rsidP="009C16B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24B3" w14:textId="77777777" w:rsidR="009C16B1" w:rsidRPr="00AE4DE3" w:rsidRDefault="009C16B1" w:rsidP="009C16B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$10,053.12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CF06" w14:textId="77777777" w:rsidR="009C16B1" w:rsidRPr="00AE4DE3" w:rsidRDefault="009C16B1" w:rsidP="009C16B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$12,026.24</w:t>
            </w:r>
          </w:p>
        </w:tc>
      </w:tr>
      <w:tr w:rsidR="009C16B1" w:rsidRPr="00AE4DE3" w14:paraId="5F86C7FC" w14:textId="77777777" w:rsidTr="00AE4DE3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0E97" w14:textId="77777777" w:rsidR="009C16B1" w:rsidRPr="00AE4DE3" w:rsidRDefault="009C16B1" w:rsidP="009C16B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8621" w14:textId="77777777" w:rsidR="009C16B1" w:rsidRPr="00AE4DE3" w:rsidRDefault="009C16B1" w:rsidP="009C16B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8093" w14:textId="77777777" w:rsidR="009C16B1" w:rsidRPr="00AE4DE3" w:rsidRDefault="009C16B1" w:rsidP="009C16B1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00D" w14:textId="77777777" w:rsidR="009C16B1" w:rsidRPr="00AE4DE3" w:rsidRDefault="009C16B1" w:rsidP="009C16B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F27E" w14:textId="77777777" w:rsidR="009C16B1" w:rsidRPr="00AE4DE3" w:rsidRDefault="009C16B1" w:rsidP="009C16B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$72,885.12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6EFE" w14:textId="77777777" w:rsidR="009C16B1" w:rsidRPr="00AE4DE3" w:rsidRDefault="009C16B1" w:rsidP="009C16B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E4DE3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$87,190.24</w:t>
            </w:r>
          </w:p>
        </w:tc>
      </w:tr>
    </w:tbl>
    <w:p w14:paraId="182ED069" w14:textId="77777777" w:rsidR="00AE4DE3" w:rsidRDefault="00AE4DE3" w:rsidP="006E43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832AD82" w14:textId="0B9CDD5C" w:rsidR="00716661" w:rsidRDefault="00716661" w:rsidP="00706829">
      <w:pPr>
        <w:spacing w:after="0" w:line="240" w:lineRule="auto"/>
        <w:jc w:val="both"/>
        <w:rPr>
          <w:rFonts w:ascii="Nutmeg Book" w:eastAsia="Times New Roman" w:hAnsi="Nutmeg Book" w:cs="Times New Roman"/>
          <w:bCs/>
          <w:color w:val="000000"/>
          <w:sz w:val="18"/>
          <w:szCs w:val="18"/>
          <w:lang w:val="es-MX" w:eastAsia="es-MX"/>
        </w:rPr>
      </w:pPr>
      <w:r w:rsidRPr="0098199E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8199E">
        <w:rPr>
          <w:rFonts w:ascii="Nutmeg Book" w:hAnsi="Nutmeg Book"/>
          <w:b/>
          <w:sz w:val="18"/>
          <w:szCs w:val="18"/>
        </w:rPr>
        <w:t>LPL/</w:t>
      </w:r>
      <w:r w:rsidRPr="00706829">
        <w:rPr>
          <w:rFonts w:ascii="Nutmeg Book" w:hAnsi="Nutmeg Book" w:cs="Arial"/>
          <w:b/>
          <w:sz w:val="18"/>
          <w:szCs w:val="18"/>
        </w:rPr>
        <w:t>113/94554/2019</w:t>
      </w:r>
      <w:r w:rsidRPr="0098199E">
        <w:rPr>
          <w:rFonts w:ascii="Nutmeg Book" w:hAnsi="Nutmeg Book"/>
          <w:sz w:val="18"/>
          <w:szCs w:val="18"/>
        </w:rPr>
        <w:t xml:space="preserve">, el concursante </w:t>
      </w:r>
      <w:r w:rsidRPr="00716661">
        <w:rPr>
          <w:rFonts w:ascii="Nutmeg Book" w:eastAsia="Times New Roman" w:hAnsi="Nutmeg Book" w:cs="Times New Roman"/>
          <w:b/>
          <w:color w:val="000000"/>
          <w:sz w:val="18"/>
          <w:szCs w:val="18"/>
          <w:lang w:val="es-MX" w:eastAsia="es-MX"/>
        </w:rPr>
        <w:t>PATIÑO MAYOREO FERRELECTRICO, S.A. DE C.V.</w:t>
      </w:r>
      <w:r w:rsidR="009C16B1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 xml:space="preserve">, </w:t>
      </w:r>
      <w:r>
        <w:rPr>
          <w:rFonts w:ascii="Nutmeg Book" w:eastAsia="Times New Roman" w:hAnsi="Nutmeg Book" w:cs="Times New Roman"/>
          <w:bCs/>
          <w:color w:val="000000"/>
          <w:sz w:val="18"/>
          <w:szCs w:val="18"/>
          <w:lang w:val="es-MX" w:eastAsia="es-MX"/>
        </w:rPr>
        <w:t>no presentó propuesta económica de la</w:t>
      </w:r>
      <w:r w:rsidRPr="00716661">
        <w:rPr>
          <w:rFonts w:ascii="Nutmeg Book" w:eastAsia="Times New Roman" w:hAnsi="Nutmeg Book" w:cs="Times New Roman"/>
          <w:bCs/>
          <w:color w:val="000000"/>
          <w:sz w:val="18"/>
          <w:szCs w:val="18"/>
          <w:lang w:val="es-MX" w:eastAsia="es-MX"/>
        </w:rPr>
        <w:t xml:space="preserve"> </w:t>
      </w:r>
      <w:r>
        <w:rPr>
          <w:rFonts w:ascii="Nutmeg Book" w:eastAsia="Times New Roman" w:hAnsi="Nutmeg Book" w:cs="Times New Roman"/>
          <w:bCs/>
          <w:color w:val="000000"/>
          <w:sz w:val="18"/>
          <w:szCs w:val="18"/>
          <w:lang w:val="es-MX" w:eastAsia="es-MX"/>
        </w:rPr>
        <w:t xml:space="preserve">partida 1; por lo que, con fundamento en el artículo 97 fracción II del Reglamento de la Ley de Compras Gubernamentales, Enajenaciones y Contratación de Servicios del Estado de Jalisco y sus Municipios, se declaran </w:t>
      </w:r>
      <w:r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DESIERTA LA PARTIDA 1;</w:t>
      </w:r>
      <w:r>
        <w:rPr>
          <w:rFonts w:ascii="Nutmeg Book" w:eastAsia="Times New Roman" w:hAnsi="Nutmeg Book" w:cs="Times New Roman"/>
          <w:bCs/>
          <w:color w:val="000000"/>
          <w:sz w:val="18"/>
          <w:szCs w:val="18"/>
          <w:lang w:val="es-MX" w:eastAsia="es-MX"/>
        </w:rPr>
        <w:t xml:space="preserve"> toda vez que únicamente se presentó una sola propuesta.</w:t>
      </w:r>
    </w:p>
    <w:p w14:paraId="7E9BB798" w14:textId="12E5C690" w:rsidR="00716661" w:rsidRDefault="00716661" w:rsidP="00716661">
      <w:pPr>
        <w:tabs>
          <w:tab w:val="left" w:pos="1650"/>
        </w:tabs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ab/>
      </w:r>
    </w:p>
    <w:p w14:paraId="0B163DE5" w14:textId="428358FF" w:rsidR="00706829" w:rsidRDefault="00706829" w:rsidP="0070682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Se evaluarán las propuestas y el acto de fallo será a las 09:</w:t>
      </w:r>
      <w:r w:rsidR="00716661">
        <w:rPr>
          <w:rFonts w:ascii="Nutmeg Book" w:hAnsi="Nutmeg Book"/>
          <w:sz w:val="18"/>
          <w:szCs w:val="18"/>
        </w:rPr>
        <w:t>15</w:t>
      </w:r>
      <w:r>
        <w:rPr>
          <w:rFonts w:ascii="Nutmeg Book" w:hAnsi="Nutmeg Book"/>
          <w:sz w:val="18"/>
          <w:szCs w:val="18"/>
        </w:rPr>
        <w:t xml:space="preserve"> nueve horas con </w:t>
      </w:r>
      <w:r w:rsidR="00716661">
        <w:rPr>
          <w:rFonts w:ascii="Nutmeg Book" w:hAnsi="Nutmeg Book"/>
          <w:sz w:val="18"/>
          <w:szCs w:val="18"/>
        </w:rPr>
        <w:t>quince</w:t>
      </w:r>
      <w:r>
        <w:rPr>
          <w:rFonts w:ascii="Nutmeg Book" w:hAnsi="Nutmeg Book"/>
          <w:sz w:val="18"/>
          <w:szCs w:val="18"/>
        </w:rPr>
        <w:t xml:space="preserve"> minutos del día 12 doce de julio del año 2019 dos mil diecinueve, en el mismo lugar que se celebra el presente acto. </w:t>
      </w:r>
      <w:r w:rsidR="00716661">
        <w:rPr>
          <w:rFonts w:ascii="Nutmeg Book" w:hAnsi="Nutmeg Book"/>
          <w:sz w:val="18"/>
          <w:szCs w:val="18"/>
        </w:rPr>
        <w:t xml:space="preserve"> </w:t>
      </w:r>
    </w:p>
    <w:p w14:paraId="0E95A59F" w14:textId="77777777" w:rsidR="006E43CE" w:rsidRDefault="006E43CE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5808134B" w14:textId="1D1DAE58" w:rsidR="00B27768" w:rsidRPr="0008769D" w:rsidRDefault="00B27768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 xml:space="preserve">3.6.- </w:t>
      </w:r>
      <w:r w:rsidRPr="0008769D">
        <w:rPr>
          <w:rFonts w:ascii="Nutmeg Book" w:hAnsi="Nutmeg Book" w:cs="Arial"/>
          <w:b/>
          <w:sz w:val="18"/>
          <w:szCs w:val="18"/>
        </w:rPr>
        <w:t>LPL/</w:t>
      </w:r>
      <w:r w:rsidR="006E43CE" w:rsidRPr="0008769D">
        <w:rPr>
          <w:rFonts w:ascii="Nutmeg Book" w:hAnsi="Nutmeg Book" w:cs="Arial"/>
          <w:b/>
          <w:sz w:val="18"/>
          <w:szCs w:val="18"/>
        </w:rPr>
        <w:t>114/95429/2019</w:t>
      </w:r>
      <w:r w:rsidRPr="0008769D">
        <w:rPr>
          <w:rFonts w:ascii="Nutmeg Book" w:hAnsi="Nutmeg Book" w:cs="Arial"/>
          <w:b/>
          <w:sz w:val="18"/>
          <w:szCs w:val="18"/>
        </w:rPr>
        <w:t>:</w:t>
      </w:r>
    </w:p>
    <w:p w14:paraId="7F8A41BE" w14:textId="369C17C3" w:rsidR="006E43CE" w:rsidRPr="000859A5" w:rsidRDefault="006E43CE" w:rsidP="006E43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769D">
        <w:rPr>
          <w:rFonts w:ascii="Nutmeg Book" w:hAnsi="Nutmeg Book"/>
          <w:sz w:val="18"/>
          <w:szCs w:val="18"/>
        </w:rPr>
        <w:lastRenderedPageBreak/>
        <w:t xml:space="preserve">Se hace constar que en la Licitación Pública Local sin concurrencia </w:t>
      </w:r>
      <w:r w:rsidRPr="0008769D">
        <w:rPr>
          <w:rFonts w:ascii="Nutmeg Book" w:hAnsi="Nutmeg Book" w:cs="Arial"/>
          <w:b/>
          <w:sz w:val="18"/>
          <w:szCs w:val="18"/>
        </w:rPr>
        <w:t>LPL/114/95429/2019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se </w:t>
      </w:r>
      <w:r>
        <w:rPr>
          <w:rFonts w:ascii="Nutmeg Book" w:hAnsi="Nutmeg Book"/>
          <w:sz w:val="18"/>
          <w:szCs w:val="18"/>
        </w:rPr>
        <w:t>presentaron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03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tres</w:t>
      </w:r>
      <w:r w:rsidRPr="000859A5">
        <w:rPr>
          <w:rFonts w:ascii="Nutmeg Book" w:hAnsi="Nutmeg Book"/>
          <w:b/>
          <w:sz w:val="18"/>
          <w:szCs w:val="18"/>
        </w:rPr>
        <w:t xml:space="preserve"> propuesta</w:t>
      </w:r>
      <w:r>
        <w:rPr>
          <w:rFonts w:ascii="Nutmeg Book" w:hAnsi="Nutmeg Book"/>
          <w:b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>; por parte de:</w:t>
      </w:r>
    </w:p>
    <w:p w14:paraId="76091639" w14:textId="77777777" w:rsidR="006E43CE" w:rsidRPr="000859A5" w:rsidRDefault="006E43CE" w:rsidP="006E43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5A680D1" w14:textId="3683439E" w:rsidR="006E43CE" w:rsidRPr="00AE4DE3" w:rsidRDefault="0008769D" w:rsidP="0008769D">
      <w:pPr>
        <w:pStyle w:val="Prrafodelista"/>
        <w:numPr>
          <w:ilvl w:val="0"/>
          <w:numId w:val="20"/>
        </w:numPr>
        <w:jc w:val="both"/>
        <w:rPr>
          <w:rFonts w:ascii="Nutmeg Book" w:hAnsi="Nutmeg Book"/>
          <w:sz w:val="18"/>
          <w:szCs w:val="18"/>
        </w:rPr>
      </w:pPr>
      <w:r w:rsidRPr="0008769D">
        <w:rPr>
          <w:rFonts w:ascii="Nutmeg Book" w:hAnsi="Nutmeg Book"/>
          <w:sz w:val="18"/>
          <w:szCs w:val="18"/>
        </w:rPr>
        <w:t>SOLUCIONES INTEGRALES DE BOMBEO S.A. DE C.V.</w:t>
      </w:r>
      <w:r w:rsidR="006E43CE" w:rsidRPr="00317B18">
        <w:rPr>
          <w:rFonts w:ascii="Nutmeg Book" w:hAnsi="Nutmeg Book"/>
          <w:sz w:val="18"/>
          <w:szCs w:val="18"/>
        </w:rPr>
        <w:t xml:space="preserve">; </w:t>
      </w:r>
      <w:r w:rsidR="006E43CE">
        <w:rPr>
          <w:rFonts w:ascii="Nutmeg Book" w:hAnsi="Nutmeg Book"/>
          <w:sz w:val="18"/>
          <w:szCs w:val="18"/>
        </w:rPr>
        <w:t xml:space="preserve">por conducto de </w:t>
      </w:r>
      <w:r w:rsidR="00AE4DE3" w:rsidRPr="00AE4DE3">
        <w:rPr>
          <w:rFonts w:ascii="Nutmeg Book" w:hAnsi="Nutmeg Book"/>
          <w:sz w:val="18"/>
          <w:szCs w:val="18"/>
        </w:rPr>
        <w:t>Cesar Alberto Salcedo Sánchez</w:t>
      </w:r>
    </w:p>
    <w:p w14:paraId="6FA8B25B" w14:textId="15620AFD" w:rsidR="006E43CE" w:rsidRDefault="0008769D" w:rsidP="0008769D">
      <w:pPr>
        <w:pStyle w:val="Prrafodelista"/>
        <w:numPr>
          <w:ilvl w:val="0"/>
          <w:numId w:val="20"/>
        </w:numPr>
        <w:jc w:val="both"/>
        <w:rPr>
          <w:rFonts w:ascii="Nutmeg Book" w:hAnsi="Nutmeg Book"/>
          <w:sz w:val="18"/>
          <w:szCs w:val="18"/>
        </w:rPr>
      </w:pPr>
      <w:r w:rsidRPr="00AE4DE3">
        <w:rPr>
          <w:rFonts w:ascii="Nutmeg Book" w:hAnsi="Nutmeg Book"/>
          <w:sz w:val="18"/>
          <w:szCs w:val="18"/>
        </w:rPr>
        <w:t>PUMPS SUPPLY COMPANY, S.A. DE C.V.</w:t>
      </w:r>
      <w:r w:rsidR="006E43CE" w:rsidRPr="00AE4DE3">
        <w:rPr>
          <w:rFonts w:ascii="Nutmeg Book" w:hAnsi="Nutmeg Book"/>
          <w:sz w:val="18"/>
          <w:szCs w:val="18"/>
        </w:rPr>
        <w:t xml:space="preserve">; por conducto de </w:t>
      </w:r>
      <w:r w:rsidR="00AE4DE3">
        <w:rPr>
          <w:rFonts w:ascii="Nutmeg Book" w:hAnsi="Nutmeg Book"/>
          <w:sz w:val="18"/>
          <w:szCs w:val="18"/>
        </w:rPr>
        <w:t>Ángel Jairzinho Cuellar Orozco</w:t>
      </w:r>
      <w:r w:rsidR="006E43CE">
        <w:rPr>
          <w:rFonts w:ascii="Nutmeg Book" w:hAnsi="Nutmeg Book"/>
          <w:sz w:val="18"/>
          <w:szCs w:val="18"/>
        </w:rPr>
        <w:t>.</w:t>
      </w:r>
    </w:p>
    <w:p w14:paraId="35CF447F" w14:textId="1CEC84DC" w:rsidR="006E43CE" w:rsidRDefault="0008769D" w:rsidP="0008769D">
      <w:pPr>
        <w:pStyle w:val="Prrafodelista"/>
        <w:numPr>
          <w:ilvl w:val="0"/>
          <w:numId w:val="20"/>
        </w:numPr>
        <w:jc w:val="both"/>
        <w:rPr>
          <w:rFonts w:ascii="Nutmeg Book" w:hAnsi="Nutmeg Book"/>
          <w:sz w:val="18"/>
          <w:szCs w:val="18"/>
        </w:rPr>
      </w:pPr>
      <w:r w:rsidRPr="0008769D">
        <w:rPr>
          <w:rFonts w:ascii="Nutmeg Book" w:hAnsi="Nutmeg Book"/>
          <w:sz w:val="18"/>
          <w:szCs w:val="18"/>
        </w:rPr>
        <w:t>GUILLERMO NUÑO COSIO</w:t>
      </w:r>
      <w:r w:rsidR="006E43CE" w:rsidRPr="00317B18">
        <w:rPr>
          <w:rFonts w:ascii="Nutmeg Book" w:hAnsi="Nutmeg Book"/>
          <w:sz w:val="18"/>
          <w:szCs w:val="18"/>
        </w:rPr>
        <w:t xml:space="preserve">; </w:t>
      </w:r>
      <w:r w:rsidR="00AE4DE3">
        <w:rPr>
          <w:rFonts w:ascii="Nutmeg Book" w:hAnsi="Nutmeg Book"/>
          <w:sz w:val="18"/>
          <w:szCs w:val="18"/>
        </w:rPr>
        <w:t>presentándose personalmente</w:t>
      </w:r>
      <w:r w:rsidR="006E43CE">
        <w:rPr>
          <w:rFonts w:ascii="Nutmeg Book" w:hAnsi="Nutmeg Book"/>
          <w:sz w:val="18"/>
          <w:szCs w:val="18"/>
        </w:rPr>
        <w:t>.</w:t>
      </w:r>
    </w:p>
    <w:p w14:paraId="6B83844A" w14:textId="77777777" w:rsidR="006E43CE" w:rsidRDefault="006E43CE" w:rsidP="006E43CE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2F770804" w14:textId="77777777" w:rsidR="006E43CE" w:rsidRDefault="006E43CE" w:rsidP="006E43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</w:t>
      </w:r>
      <w:r>
        <w:rPr>
          <w:rFonts w:ascii="Nutmeg Book" w:hAnsi="Nutmeg Book"/>
          <w:sz w:val="18"/>
          <w:szCs w:val="18"/>
        </w:rPr>
        <w:t>l</w:t>
      </w:r>
      <w:r w:rsidRPr="000859A5">
        <w:rPr>
          <w:rFonts w:ascii="Nutmeg Book" w:hAnsi="Nutmeg Book"/>
          <w:sz w:val="18"/>
          <w:szCs w:val="18"/>
        </w:rPr>
        <w:t xml:space="preserve"> sobre de</w:t>
      </w:r>
      <w:r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>propuesta sin evalua</w:t>
      </w:r>
      <w:r>
        <w:rPr>
          <w:rFonts w:ascii="Nutmeg Book" w:hAnsi="Nutmeg Book"/>
          <w:sz w:val="18"/>
          <w:szCs w:val="18"/>
        </w:rPr>
        <w:t xml:space="preserve">r técnicamente el contenido, </w:t>
      </w:r>
      <w:r w:rsidRPr="000859A5">
        <w:rPr>
          <w:rFonts w:ascii="Nutmeg Book" w:hAnsi="Nutmeg Book"/>
          <w:sz w:val="18"/>
          <w:szCs w:val="18"/>
        </w:rPr>
        <w:t>se verificó que la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contaba</w:t>
      </w:r>
      <w:r>
        <w:rPr>
          <w:rFonts w:ascii="Nutmeg Book" w:hAnsi="Nutmeg Book"/>
          <w:sz w:val="18"/>
          <w:szCs w:val="18"/>
        </w:rPr>
        <w:t>n</w:t>
      </w:r>
      <w:r w:rsidRPr="000859A5">
        <w:rPr>
          <w:rFonts w:ascii="Nutmeg Book" w:hAnsi="Nutmeg Book"/>
          <w:sz w:val="18"/>
          <w:szCs w:val="18"/>
        </w:rPr>
        <w:t xml:space="preserve"> con todos los documentos solicitados en las bases y se hace constar de los montos señalados en la propuesta, como se relaciona</w:t>
      </w:r>
      <w:r>
        <w:rPr>
          <w:rFonts w:ascii="Nutmeg Book" w:hAnsi="Nutmeg Book"/>
          <w:sz w:val="18"/>
          <w:szCs w:val="18"/>
        </w:rPr>
        <w:t>n</w:t>
      </w:r>
      <w:r w:rsidRPr="000859A5">
        <w:rPr>
          <w:rFonts w:ascii="Nutmeg Book" w:hAnsi="Nutmeg Book"/>
          <w:sz w:val="18"/>
          <w:szCs w:val="18"/>
        </w:rPr>
        <w:t xml:space="preserve"> a continuación:</w:t>
      </w:r>
    </w:p>
    <w:p w14:paraId="43F9FDD6" w14:textId="77777777" w:rsidR="00716661" w:rsidRDefault="00716661" w:rsidP="006E43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48"/>
        <w:gridCol w:w="1418"/>
        <w:gridCol w:w="844"/>
        <w:gridCol w:w="1069"/>
        <w:gridCol w:w="1106"/>
        <w:gridCol w:w="1108"/>
        <w:gridCol w:w="1056"/>
        <w:gridCol w:w="1058"/>
      </w:tblGrid>
      <w:tr w:rsidR="00DD6CDC" w:rsidRPr="009B6BF4" w14:paraId="362AC5A9" w14:textId="77777777" w:rsidTr="00DD6CDC">
        <w:trPr>
          <w:trHeight w:val="5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B4A276A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6D6EF11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41E413C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37B96101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>SOLUCIONES INTEGRALES DE BOMBEO S.A. DE C.V.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5DCB44C5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n-US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n-US" w:eastAsia="es-MX"/>
              </w:rPr>
              <w:t>PUMPS SUPPLY COMPANY, S.A. DE C.V.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5A1A1880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>NUÑO COSIO GUILLERMO</w:t>
            </w:r>
          </w:p>
        </w:tc>
      </w:tr>
      <w:tr w:rsidR="00DD6CDC" w:rsidRPr="009B6BF4" w14:paraId="7BDAF273" w14:textId="77777777" w:rsidTr="00DD6CDC">
        <w:trPr>
          <w:trHeight w:val="51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B219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2A6C" w14:textId="55A0A55E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  <w:r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unidad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11ED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Bomba Vertical Tipo Turbina de 25 LPS y 71 </w:t>
            </w:r>
            <w:proofErr w:type="spellStart"/>
            <w:r w:rsidRPr="009B6BF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Mtrs</w:t>
            </w:r>
            <w:proofErr w:type="spellEnd"/>
            <w:r w:rsidRPr="009B6BF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 De CDT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77E8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CBB6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C315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EC9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9CE9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2F4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DD6CDC" w:rsidRPr="009B6BF4" w14:paraId="1B612E85" w14:textId="77777777" w:rsidTr="00DD6CDC">
        <w:trPr>
          <w:trHeight w:val="51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10B4" w14:textId="77777777" w:rsidR="00DD6CDC" w:rsidRPr="009B6BF4" w:rsidRDefault="00DD6CDC" w:rsidP="00587B1F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84A8" w14:textId="77777777" w:rsidR="00DD6CDC" w:rsidRPr="009B6BF4" w:rsidRDefault="00DD6CDC" w:rsidP="00587B1F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81CE" w14:textId="77777777" w:rsidR="00DD6CDC" w:rsidRPr="009B6BF4" w:rsidRDefault="00DD6CDC" w:rsidP="00587B1F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B107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$307,157.00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1051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$307,157.00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C4CD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$267,202.46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A9FE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$267,202.46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62D9E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$371,507.50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F703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$371,507.50</w:t>
            </w:r>
          </w:p>
        </w:tc>
      </w:tr>
      <w:tr w:rsidR="00DD6CDC" w:rsidRPr="009B6BF4" w14:paraId="424DBAA5" w14:textId="77777777" w:rsidTr="00DD6CDC">
        <w:trPr>
          <w:trHeight w:val="300"/>
        </w:trPr>
        <w:tc>
          <w:tcPr>
            <w:tcW w:w="62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64AD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422C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2D2F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E2FAD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$307,157.00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E441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$267,202.46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5460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$371,507.50</w:t>
            </w:r>
          </w:p>
        </w:tc>
      </w:tr>
      <w:tr w:rsidR="00DD6CDC" w:rsidRPr="009B6BF4" w14:paraId="2EC5A9E4" w14:textId="77777777" w:rsidTr="00DD6CDC">
        <w:trPr>
          <w:trHeight w:val="300"/>
        </w:trPr>
        <w:tc>
          <w:tcPr>
            <w:tcW w:w="6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28A1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766A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2037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9700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$49,145.12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BD9B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$42,752.39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BEA6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$59,441.20</w:t>
            </w:r>
          </w:p>
        </w:tc>
      </w:tr>
      <w:tr w:rsidR="00DD6CDC" w:rsidRPr="009B6BF4" w14:paraId="369E39D1" w14:textId="77777777" w:rsidTr="00DD6CDC">
        <w:trPr>
          <w:trHeight w:val="300"/>
        </w:trPr>
        <w:tc>
          <w:tcPr>
            <w:tcW w:w="6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6385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E166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3350" w14:textId="77777777" w:rsidR="00DD6CDC" w:rsidRPr="009B6BF4" w:rsidRDefault="00DD6CDC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C640B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$356,302.12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EDFC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$309,954.85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BD48" w14:textId="77777777" w:rsidR="00DD6CDC" w:rsidRPr="009B6BF4" w:rsidRDefault="00DD6CDC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B6BF4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$430,948.70</w:t>
            </w:r>
          </w:p>
        </w:tc>
      </w:tr>
    </w:tbl>
    <w:p w14:paraId="047B421F" w14:textId="77777777" w:rsidR="006E43CE" w:rsidRDefault="006E43CE" w:rsidP="006E43CE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</w:p>
    <w:p w14:paraId="057748D8" w14:textId="1E95DAD8" w:rsidR="0008769D" w:rsidRDefault="0008769D" w:rsidP="0008769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</w:t>
      </w:r>
      <w:r w:rsidR="00716661">
        <w:rPr>
          <w:rFonts w:ascii="Nutmeg Book" w:hAnsi="Nutmeg Book"/>
          <w:sz w:val="18"/>
          <w:szCs w:val="18"/>
        </w:rPr>
        <w:t>09</w:t>
      </w:r>
      <w:r>
        <w:rPr>
          <w:rFonts w:ascii="Nutmeg Book" w:hAnsi="Nutmeg Book"/>
          <w:sz w:val="18"/>
          <w:szCs w:val="18"/>
        </w:rPr>
        <w:t>:</w:t>
      </w:r>
      <w:r w:rsidR="00716661">
        <w:rPr>
          <w:rFonts w:ascii="Nutmeg Book" w:hAnsi="Nutmeg Book"/>
          <w:sz w:val="18"/>
          <w:szCs w:val="18"/>
        </w:rPr>
        <w:t>30</w:t>
      </w:r>
      <w:r>
        <w:rPr>
          <w:rFonts w:ascii="Nutmeg Book" w:hAnsi="Nutmeg Book"/>
          <w:sz w:val="18"/>
          <w:szCs w:val="18"/>
        </w:rPr>
        <w:t xml:space="preserve"> </w:t>
      </w:r>
      <w:r w:rsidR="00716661">
        <w:rPr>
          <w:rFonts w:ascii="Nutmeg Book" w:hAnsi="Nutmeg Book"/>
          <w:sz w:val="18"/>
          <w:szCs w:val="18"/>
        </w:rPr>
        <w:t>nueve</w:t>
      </w:r>
      <w:r>
        <w:rPr>
          <w:rFonts w:ascii="Nutmeg Book" w:hAnsi="Nutmeg Book"/>
          <w:sz w:val="18"/>
          <w:szCs w:val="18"/>
        </w:rPr>
        <w:t xml:space="preserve"> horas con </w:t>
      </w:r>
      <w:r w:rsidR="00716661">
        <w:rPr>
          <w:rFonts w:ascii="Nutmeg Book" w:hAnsi="Nutmeg Book"/>
          <w:sz w:val="18"/>
          <w:szCs w:val="18"/>
        </w:rPr>
        <w:t>treinta</w:t>
      </w:r>
      <w:r>
        <w:rPr>
          <w:rFonts w:ascii="Nutmeg Book" w:hAnsi="Nutmeg Book"/>
          <w:sz w:val="18"/>
          <w:szCs w:val="18"/>
        </w:rPr>
        <w:t xml:space="preserve"> minutos del día 12 doce de julio del año 2019 dos mil diecinueve, en el mismo lugar que se celebra el presente acto. </w:t>
      </w:r>
    </w:p>
    <w:p w14:paraId="64A685CE" w14:textId="77777777" w:rsidR="006E43CE" w:rsidRDefault="006E43CE" w:rsidP="006E43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C137178" w14:textId="2C6CDF4F" w:rsidR="0091613C" w:rsidRPr="005D3EEA" w:rsidRDefault="0091613C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5D3EEA">
        <w:rPr>
          <w:rFonts w:ascii="Nutmeg Book" w:hAnsi="Nutmeg Book" w:cs="Arial"/>
          <w:b/>
          <w:sz w:val="18"/>
          <w:szCs w:val="18"/>
        </w:rPr>
        <w:t>3.7.- LPL/</w:t>
      </w:r>
      <w:r w:rsidR="006E43CE" w:rsidRPr="005D3EEA">
        <w:rPr>
          <w:rFonts w:ascii="Nutmeg Book" w:hAnsi="Nutmeg Book" w:cs="Arial"/>
          <w:b/>
          <w:sz w:val="18"/>
          <w:szCs w:val="18"/>
        </w:rPr>
        <w:t>115/95023/2019</w:t>
      </w:r>
      <w:r w:rsidRPr="005D3EEA">
        <w:rPr>
          <w:rFonts w:ascii="Nutmeg Book" w:hAnsi="Nutmeg Book" w:cs="Arial"/>
          <w:b/>
          <w:sz w:val="18"/>
          <w:szCs w:val="18"/>
        </w:rPr>
        <w:t>:</w:t>
      </w:r>
    </w:p>
    <w:p w14:paraId="40F4F371" w14:textId="3D9BBA27" w:rsidR="00391CA1" w:rsidRPr="000859A5" w:rsidRDefault="00391CA1" w:rsidP="00391CA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5D3EEA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5D3EEA">
        <w:rPr>
          <w:rFonts w:ascii="Nutmeg Book" w:hAnsi="Nutmeg Book" w:cs="Arial"/>
          <w:b/>
          <w:sz w:val="18"/>
          <w:szCs w:val="18"/>
        </w:rPr>
        <w:t>LPL/</w:t>
      </w:r>
      <w:r w:rsidR="006E43CE" w:rsidRPr="005D3EEA">
        <w:rPr>
          <w:rFonts w:ascii="Nutmeg Book" w:hAnsi="Nutmeg Book" w:cs="Arial"/>
          <w:b/>
          <w:sz w:val="18"/>
          <w:szCs w:val="18"/>
        </w:rPr>
        <w:t>115/95023/2019</w:t>
      </w:r>
      <w:r w:rsidR="00271EFB" w:rsidRPr="005D3EEA"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5D3EEA">
        <w:rPr>
          <w:rFonts w:ascii="Nutmeg Book" w:hAnsi="Nutmeg Book"/>
          <w:sz w:val="18"/>
          <w:szCs w:val="18"/>
        </w:rPr>
        <w:t xml:space="preserve">se presentaron </w:t>
      </w:r>
      <w:r w:rsidR="005D3EEA" w:rsidRPr="005D3EEA">
        <w:rPr>
          <w:rFonts w:ascii="Nutmeg Book" w:hAnsi="Nutmeg Book"/>
          <w:b/>
          <w:sz w:val="18"/>
          <w:szCs w:val="18"/>
        </w:rPr>
        <w:t>02</w:t>
      </w:r>
      <w:r w:rsidRPr="005D3EEA">
        <w:rPr>
          <w:rFonts w:ascii="Nutmeg Book" w:hAnsi="Nutmeg Book"/>
          <w:b/>
          <w:sz w:val="18"/>
          <w:szCs w:val="18"/>
        </w:rPr>
        <w:t xml:space="preserve"> </w:t>
      </w:r>
      <w:r w:rsidR="005D3EEA" w:rsidRPr="005D3EEA">
        <w:rPr>
          <w:rFonts w:ascii="Nutmeg Book" w:hAnsi="Nutmeg Book"/>
          <w:b/>
          <w:sz w:val="18"/>
          <w:szCs w:val="18"/>
        </w:rPr>
        <w:t>dos</w:t>
      </w:r>
      <w:r w:rsidRPr="005D3EEA">
        <w:rPr>
          <w:rFonts w:ascii="Nutmeg Book" w:hAnsi="Nutmeg Book"/>
          <w:b/>
          <w:sz w:val="18"/>
          <w:szCs w:val="18"/>
        </w:rPr>
        <w:t xml:space="preserve"> propuestas</w:t>
      </w:r>
      <w:r w:rsidRPr="005D3EEA">
        <w:rPr>
          <w:rFonts w:ascii="Nutmeg Book" w:hAnsi="Nutmeg Book"/>
          <w:sz w:val="18"/>
          <w:szCs w:val="18"/>
        </w:rPr>
        <w:t>; por parte de:</w:t>
      </w:r>
    </w:p>
    <w:p w14:paraId="102C10CB" w14:textId="77777777" w:rsidR="00391CA1" w:rsidRPr="000859A5" w:rsidRDefault="00391CA1" w:rsidP="00391CA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2F10044" w14:textId="4708EC3E" w:rsidR="005D3EEA" w:rsidRDefault="005D3EEA" w:rsidP="005D3EEA">
      <w:pPr>
        <w:pStyle w:val="Prrafodelista"/>
        <w:numPr>
          <w:ilvl w:val="0"/>
          <w:numId w:val="22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CARLOS ESTRADA ESQUEDA;</w:t>
      </w:r>
      <w:r w:rsidRPr="00814736">
        <w:rPr>
          <w:rFonts w:ascii="Nutmeg Book" w:hAnsi="Nutmeg Book"/>
          <w:sz w:val="18"/>
          <w:szCs w:val="18"/>
        </w:rPr>
        <w:t xml:space="preserve"> </w:t>
      </w:r>
      <w:r w:rsidR="00587B1F">
        <w:rPr>
          <w:rFonts w:ascii="Nutmeg Book" w:hAnsi="Nutmeg Book"/>
          <w:sz w:val="18"/>
          <w:szCs w:val="18"/>
        </w:rPr>
        <w:t>enviada por correo</w:t>
      </w:r>
      <w:r>
        <w:rPr>
          <w:rFonts w:ascii="Nutmeg Book" w:hAnsi="Nutmeg Book"/>
          <w:sz w:val="18"/>
          <w:szCs w:val="18"/>
        </w:rPr>
        <w:t>.</w:t>
      </w:r>
    </w:p>
    <w:p w14:paraId="2CBC1C45" w14:textId="3FD6966A" w:rsidR="00391CA1" w:rsidRPr="00587B1F" w:rsidRDefault="005D3EEA" w:rsidP="007F06FC">
      <w:pPr>
        <w:pStyle w:val="Prrafodelista"/>
        <w:numPr>
          <w:ilvl w:val="0"/>
          <w:numId w:val="22"/>
        </w:numPr>
        <w:jc w:val="both"/>
        <w:rPr>
          <w:rFonts w:ascii="Nutmeg Book" w:hAnsi="Nutmeg Book"/>
          <w:sz w:val="18"/>
          <w:szCs w:val="18"/>
        </w:rPr>
      </w:pPr>
      <w:r w:rsidRPr="00587B1F">
        <w:rPr>
          <w:rFonts w:ascii="Nutmeg Book" w:hAnsi="Nutmeg Book"/>
          <w:sz w:val="18"/>
          <w:szCs w:val="18"/>
        </w:rPr>
        <w:t xml:space="preserve">SUSETEC, S.A. DE C.V.; por conducto de </w:t>
      </w:r>
      <w:r w:rsidR="00587B1F" w:rsidRPr="00587B1F">
        <w:rPr>
          <w:rFonts w:ascii="Nutmeg Book" w:hAnsi="Nutmeg Book"/>
          <w:sz w:val="18"/>
          <w:szCs w:val="18"/>
        </w:rPr>
        <w:t>Eliseo Jerez Sánchez</w:t>
      </w:r>
    </w:p>
    <w:p w14:paraId="265547FC" w14:textId="77777777" w:rsidR="00587B1F" w:rsidRPr="00587B1F" w:rsidRDefault="00587B1F" w:rsidP="00587B1F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47953DF6" w14:textId="6BCE0BA1" w:rsidR="00391CA1" w:rsidRDefault="00391CA1" w:rsidP="00391CA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</w:t>
      </w:r>
      <w:r>
        <w:rPr>
          <w:rFonts w:ascii="Nutmeg Book" w:hAnsi="Nutmeg Book"/>
          <w:sz w:val="18"/>
          <w:szCs w:val="18"/>
        </w:rPr>
        <w:t>l</w:t>
      </w:r>
      <w:r w:rsidRPr="000859A5">
        <w:rPr>
          <w:rFonts w:ascii="Nutmeg Book" w:hAnsi="Nutmeg Book"/>
          <w:sz w:val="18"/>
          <w:szCs w:val="18"/>
        </w:rPr>
        <w:t xml:space="preserve"> sobre de</w:t>
      </w:r>
      <w:r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>propuesta sin evalua</w:t>
      </w:r>
      <w:r>
        <w:rPr>
          <w:rFonts w:ascii="Nutmeg Book" w:hAnsi="Nutmeg Book"/>
          <w:sz w:val="18"/>
          <w:szCs w:val="18"/>
        </w:rPr>
        <w:t xml:space="preserve">r técnicamente el contenido, </w:t>
      </w:r>
      <w:r w:rsidRPr="000859A5">
        <w:rPr>
          <w:rFonts w:ascii="Nutmeg Book" w:hAnsi="Nutmeg Book"/>
          <w:sz w:val="18"/>
          <w:szCs w:val="18"/>
        </w:rPr>
        <w:t>se verificó que la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contaba</w:t>
      </w:r>
      <w:r>
        <w:rPr>
          <w:rFonts w:ascii="Nutmeg Book" w:hAnsi="Nutmeg Book"/>
          <w:sz w:val="18"/>
          <w:szCs w:val="18"/>
        </w:rPr>
        <w:t>n</w:t>
      </w:r>
      <w:r w:rsidRPr="000859A5">
        <w:rPr>
          <w:rFonts w:ascii="Nutmeg Book" w:hAnsi="Nutmeg Book"/>
          <w:sz w:val="18"/>
          <w:szCs w:val="18"/>
        </w:rPr>
        <w:t xml:space="preserve"> con todos los documentos solicitados en las </w:t>
      </w:r>
      <w:r w:rsidRPr="00F90A40">
        <w:rPr>
          <w:rFonts w:ascii="Nutmeg Book" w:hAnsi="Nutmeg Book"/>
          <w:sz w:val="18"/>
          <w:szCs w:val="18"/>
        </w:rPr>
        <w:t>bases</w:t>
      </w:r>
      <w:r w:rsidRPr="000859A5">
        <w:rPr>
          <w:rFonts w:ascii="Nutmeg Book" w:hAnsi="Nutmeg Book"/>
          <w:sz w:val="18"/>
          <w:szCs w:val="18"/>
        </w:rPr>
        <w:t xml:space="preserve"> y se hace constar de los montos señalados en la propuesta, como se relaciona</w:t>
      </w:r>
      <w:r>
        <w:rPr>
          <w:rFonts w:ascii="Nutmeg Book" w:hAnsi="Nutmeg Book"/>
          <w:sz w:val="18"/>
          <w:szCs w:val="18"/>
        </w:rPr>
        <w:t>n</w:t>
      </w:r>
      <w:r w:rsidRPr="000859A5">
        <w:rPr>
          <w:rFonts w:ascii="Nutmeg Book" w:hAnsi="Nutmeg Book"/>
          <w:sz w:val="18"/>
          <w:szCs w:val="18"/>
        </w:rPr>
        <w:t xml:space="preserve"> a continuación:</w:t>
      </w:r>
    </w:p>
    <w:p w14:paraId="4376D75D" w14:textId="77777777" w:rsidR="00391CA1" w:rsidRDefault="00391CA1" w:rsidP="00391CA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690"/>
        <w:gridCol w:w="643"/>
        <w:gridCol w:w="2129"/>
        <w:gridCol w:w="1322"/>
        <w:gridCol w:w="1028"/>
        <w:gridCol w:w="1322"/>
        <w:gridCol w:w="1047"/>
      </w:tblGrid>
      <w:tr w:rsidR="00587B1F" w:rsidRPr="00587B1F" w14:paraId="0A7C1498" w14:textId="77777777" w:rsidTr="00587B1F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92D83A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7DEF94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5CD7AE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CB2306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n-US" w:eastAsia="es-MX"/>
              </w:rPr>
            </w:pPr>
            <w:r w:rsidRPr="00587B1F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33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C0B7DD6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>CARLOS ESTRADA ESQUEDA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E760DF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>SUSETEC. S.A. DE C.V.</w:t>
            </w:r>
          </w:p>
        </w:tc>
      </w:tr>
      <w:tr w:rsidR="00587B1F" w:rsidRPr="00587B1F" w14:paraId="2F2A5345" w14:textId="77777777" w:rsidTr="00587B1F">
        <w:trPr>
          <w:trHeight w:val="286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CCEE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ABC3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47DB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8BAD" w14:textId="45BB1B5B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587B1F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Esca</w:t>
            </w:r>
            <w:r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ner</w:t>
            </w:r>
            <w:proofErr w:type="spellEnd"/>
            <w:r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de Diagnostico 2 Canales CJ</w:t>
            </w:r>
            <w:r w:rsidRPr="00587B1F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ORD2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53FF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4A10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F4EB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C28C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587B1F" w:rsidRPr="00587B1F" w14:paraId="22D1DA15" w14:textId="77777777" w:rsidTr="00587B1F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52D0" w14:textId="77777777" w:rsidR="00587B1F" w:rsidRPr="00587B1F" w:rsidRDefault="00587B1F" w:rsidP="00587B1F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B9C0" w14:textId="77777777" w:rsidR="00587B1F" w:rsidRPr="00587B1F" w:rsidRDefault="00587B1F" w:rsidP="00587B1F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B977" w14:textId="77777777" w:rsidR="00587B1F" w:rsidRPr="00587B1F" w:rsidRDefault="00587B1F" w:rsidP="00587B1F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E558" w14:textId="77777777" w:rsidR="00587B1F" w:rsidRPr="00587B1F" w:rsidRDefault="00587B1F" w:rsidP="00587B1F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A3603" w14:textId="77777777" w:rsidR="00587B1F" w:rsidRPr="00587B1F" w:rsidRDefault="00587B1F" w:rsidP="00587B1F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$17,929.50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F127" w14:textId="77777777" w:rsidR="00587B1F" w:rsidRPr="00587B1F" w:rsidRDefault="00587B1F" w:rsidP="00587B1F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$17,929.50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1366" w14:textId="77777777" w:rsidR="00587B1F" w:rsidRPr="00587B1F" w:rsidRDefault="00587B1F" w:rsidP="00587B1F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$19,580.00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0CAC" w14:textId="77777777" w:rsidR="00587B1F" w:rsidRPr="00587B1F" w:rsidRDefault="00587B1F" w:rsidP="00587B1F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$19,580.00</w:t>
            </w:r>
          </w:p>
        </w:tc>
      </w:tr>
      <w:tr w:rsidR="00587B1F" w:rsidRPr="00587B1F" w14:paraId="778BCB5A" w14:textId="77777777" w:rsidTr="00587B1F">
        <w:trPr>
          <w:trHeight w:val="300"/>
        </w:trPr>
        <w:tc>
          <w:tcPr>
            <w:tcW w:w="36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28ED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E902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D490" w14:textId="77777777" w:rsidR="00587B1F" w:rsidRPr="00587B1F" w:rsidRDefault="00587B1F" w:rsidP="00587B1F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3BD4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119A" w14:textId="77777777" w:rsidR="00587B1F" w:rsidRPr="00587B1F" w:rsidRDefault="00587B1F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$17,929.50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15C4" w14:textId="77777777" w:rsidR="00587B1F" w:rsidRPr="00587B1F" w:rsidRDefault="00587B1F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$19,580.00</w:t>
            </w:r>
          </w:p>
        </w:tc>
      </w:tr>
      <w:tr w:rsidR="00587B1F" w:rsidRPr="00587B1F" w14:paraId="31FE9632" w14:textId="77777777" w:rsidTr="00587B1F">
        <w:trPr>
          <w:trHeight w:val="300"/>
        </w:trPr>
        <w:tc>
          <w:tcPr>
            <w:tcW w:w="36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4304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C17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6DD1" w14:textId="77777777" w:rsidR="00587B1F" w:rsidRPr="00587B1F" w:rsidRDefault="00587B1F" w:rsidP="00587B1F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AE24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4BEE" w14:textId="77777777" w:rsidR="00587B1F" w:rsidRPr="00587B1F" w:rsidRDefault="00587B1F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$2,868.72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D3C8" w14:textId="77777777" w:rsidR="00587B1F" w:rsidRPr="00587B1F" w:rsidRDefault="00587B1F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$3,132.80</w:t>
            </w:r>
          </w:p>
        </w:tc>
      </w:tr>
      <w:tr w:rsidR="00587B1F" w:rsidRPr="00587B1F" w14:paraId="5E420B5F" w14:textId="77777777" w:rsidTr="00587B1F">
        <w:trPr>
          <w:trHeight w:val="300"/>
        </w:trPr>
        <w:tc>
          <w:tcPr>
            <w:tcW w:w="36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BD48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20B7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D0BE" w14:textId="77777777" w:rsidR="00587B1F" w:rsidRPr="00587B1F" w:rsidRDefault="00587B1F" w:rsidP="00587B1F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EB6" w14:textId="77777777" w:rsidR="00587B1F" w:rsidRPr="00587B1F" w:rsidRDefault="00587B1F" w:rsidP="00587B1F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CCBF" w14:textId="77777777" w:rsidR="00587B1F" w:rsidRPr="00587B1F" w:rsidRDefault="00587B1F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$20,798.22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90CE" w14:textId="77777777" w:rsidR="00587B1F" w:rsidRPr="00587B1F" w:rsidRDefault="00587B1F" w:rsidP="00587B1F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87B1F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$22,712.80</w:t>
            </w:r>
          </w:p>
        </w:tc>
      </w:tr>
    </w:tbl>
    <w:p w14:paraId="2B4DE65F" w14:textId="77777777" w:rsidR="00587B1F" w:rsidRPr="00587B1F" w:rsidRDefault="00587B1F" w:rsidP="00391CA1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4B008829" w14:textId="6CC9336C" w:rsidR="005D3EEA" w:rsidRDefault="005D3EEA" w:rsidP="005D3EE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lastRenderedPageBreak/>
        <w:t xml:space="preserve">Se evaluarán las propuestas y el acto de fallo será a las </w:t>
      </w:r>
      <w:r w:rsidR="00716661">
        <w:rPr>
          <w:rFonts w:ascii="Nutmeg Book" w:hAnsi="Nutmeg Book"/>
          <w:sz w:val="18"/>
          <w:szCs w:val="18"/>
        </w:rPr>
        <w:t>09</w:t>
      </w:r>
      <w:r>
        <w:rPr>
          <w:rFonts w:ascii="Nutmeg Book" w:hAnsi="Nutmeg Book"/>
          <w:sz w:val="18"/>
          <w:szCs w:val="18"/>
        </w:rPr>
        <w:t>:</w:t>
      </w:r>
      <w:r w:rsidR="00716661">
        <w:rPr>
          <w:rFonts w:ascii="Nutmeg Book" w:hAnsi="Nutmeg Book"/>
          <w:sz w:val="18"/>
          <w:szCs w:val="18"/>
        </w:rPr>
        <w:t>45</w:t>
      </w:r>
      <w:r>
        <w:rPr>
          <w:rFonts w:ascii="Nutmeg Book" w:hAnsi="Nutmeg Book"/>
          <w:sz w:val="18"/>
          <w:szCs w:val="18"/>
        </w:rPr>
        <w:t xml:space="preserve"> </w:t>
      </w:r>
      <w:r w:rsidR="00716661">
        <w:rPr>
          <w:rFonts w:ascii="Nutmeg Book" w:hAnsi="Nutmeg Book"/>
          <w:sz w:val="18"/>
          <w:szCs w:val="18"/>
        </w:rPr>
        <w:t>nueve</w:t>
      </w:r>
      <w:r>
        <w:rPr>
          <w:rFonts w:ascii="Nutmeg Book" w:hAnsi="Nutmeg Book"/>
          <w:sz w:val="18"/>
          <w:szCs w:val="18"/>
        </w:rPr>
        <w:t xml:space="preserve"> horas con </w:t>
      </w:r>
      <w:r w:rsidR="00716661">
        <w:rPr>
          <w:rFonts w:ascii="Nutmeg Book" w:hAnsi="Nutmeg Book"/>
          <w:sz w:val="18"/>
          <w:szCs w:val="18"/>
        </w:rPr>
        <w:t>cuarenta y cinco</w:t>
      </w:r>
      <w:r>
        <w:rPr>
          <w:rFonts w:ascii="Nutmeg Book" w:hAnsi="Nutmeg Book"/>
          <w:sz w:val="18"/>
          <w:szCs w:val="18"/>
        </w:rPr>
        <w:t xml:space="preserve"> minutos del día 12 doce de julio del año 2019 dos mil diecinueve, en el mismo lugar que se celebra el presente acto. </w:t>
      </w:r>
    </w:p>
    <w:p w14:paraId="00807986" w14:textId="77777777" w:rsidR="00926F0E" w:rsidRDefault="00926F0E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5BC2AC38" w14:textId="772B35FC" w:rsidR="004A132E" w:rsidRPr="00587B1F" w:rsidRDefault="004A132E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587B1F">
        <w:rPr>
          <w:rFonts w:ascii="Nutmeg Book" w:hAnsi="Nutmeg Book" w:cs="Arial"/>
          <w:b/>
          <w:sz w:val="18"/>
          <w:szCs w:val="18"/>
        </w:rPr>
        <w:t>3.</w:t>
      </w:r>
      <w:r w:rsidR="00ED7CB2" w:rsidRPr="00587B1F">
        <w:rPr>
          <w:rFonts w:ascii="Nutmeg Book" w:hAnsi="Nutmeg Book" w:cs="Arial"/>
          <w:b/>
          <w:sz w:val="18"/>
          <w:szCs w:val="18"/>
        </w:rPr>
        <w:t>8</w:t>
      </w:r>
      <w:r w:rsidRPr="00587B1F">
        <w:rPr>
          <w:rFonts w:ascii="Nutmeg Book" w:hAnsi="Nutmeg Book" w:cs="Arial"/>
          <w:b/>
          <w:sz w:val="18"/>
          <w:szCs w:val="18"/>
        </w:rPr>
        <w:t>.- LPL/</w:t>
      </w:r>
      <w:r w:rsidR="006E43CE" w:rsidRPr="00587B1F">
        <w:rPr>
          <w:rFonts w:ascii="Nutmeg Book" w:hAnsi="Nutmeg Book" w:cs="Arial"/>
          <w:b/>
          <w:sz w:val="18"/>
          <w:szCs w:val="18"/>
        </w:rPr>
        <w:t>116/96949/2019</w:t>
      </w:r>
      <w:r w:rsidRPr="00587B1F">
        <w:rPr>
          <w:rFonts w:ascii="Nutmeg Book" w:hAnsi="Nutmeg Book" w:cs="Arial"/>
          <w:b/>
          <w:sz w:val="18"/>
          <w:szCs w:val="18"/>
        </w:rPr>
        <w:t>:</w:t>
      </w:r>
    </w:p>
    <w:p w14:paraId="0E535DCB" w14:textId="6DCCB012" w:rsidR="006E43CE" w:rsidRPr="000859A5" w:rsidRDefault="006E43CE" w:rsidP="006E43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587B1F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587B1F">
        <w:rPr>
          <w:rFonts w:ascii="Nutmeg Book" w:hAnsi="Nutmeg Book" w:cs="Arial"/>
          <w:b/>
          <w:sz w:val="18"/>
          <w:szCs w:val="18"/>
        </w:rPr>
        <w:t>LPL/116/96949/2019</w:t>
      </w:r>
      <w:r w:rsidRPr="00587B1F"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587B1F">
        <w:rPr>
          <w:rFonts w:ascii="Nutmeg Book" w:hAnsi="Nutmeg Book"/>
          <w:sz w:val="18"/>
          <w:szCs w:val="18"/>
        </w:rPr>
        <w:t xml:space="preserve">se presentaron </w:t>
      </w:r>
      <w:r w:rsidR="005D3EEA" w:rsidRPr="00587B1F">
        <w:rPr>
          <w:rFonts w:ascii="Nutmeg Book" w:hAnsi="Nutmeg Book"/>
          <w:b/>
          <w:sz w:val="18"/>
          <w:szCs w:val="18"/>
        </w:rPr>
        <w:t>06</w:t>
      </w:r>
      <w:r w:rsidRPr="00587B1F">
        <w:rPr>
          <w:rFonts w:ascii="Nutmeg Book" w:hAnsi="Nutmeg Book"/>
          <w:b/>
          <w:sz w:val="18"/>
          <w:szCs w:val="18"/>
        </w:rPr>
        <w:t xml:space="preserve"> </w:t>
      </w:r>
      <w:r w:rsidR="005D3EEA" w:rsidRPr="00587B1F">
        <w:rPr>
          <w:rFonts w:ascii="Nutmeg Book" w:hAnsi="Nutmeg Book"/>
          <w:b/>
          <w:sz w:val="18"/>
          <w:szCs w:val="18"/>
        </w:rPr>
        <w:t>seis</w:t>
      </w:r>
      <w:r w:rsidRPr="00587B1F">
        <w:rPr>
          <w:rFonts w:ascii="Nutmeg Book" w:hAnsi="Nutmeg Book"/>
          <w:b/>
          <w:sz w:val="18"/>
          <w:szCs w:val="18"/>
        </w:rPr>
        <w:t xml:space="preserve"> propuestas</w:t>
      </w:r>
      <w:r w:rsidRPr="00587B1F">
        <w:rPr>
          <w:rFonts w:ascii="Nutmeg Book" w:hAnsi="Nutmeg Book"/>
          <w:sz w:val="18"/>
          <w:szCs w:val="18"/>
        </w:rPr>
        <w:t>; por parte de:</w:t>
      </w:r>
    </w:p>
    <w:p w14:paraId="2F41DC9C" w14:textId="77777777" w:rsidR="006E43CE" w:rsidRPr="000859A5" w:rsidRDefault="006E43CE" w:rsidP="006E43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CB9186E" w14:textId="7D895B3A" w:rsidR="006E43CE" w:rsidRPr="009E6371" w:rsidRDefault="005A7963" w:rsidP="005A7963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8"/>
          <w:szCs w:val="18"/>
        </w:rPr>
      </w:pPr>
      <w:r w:rsidRPr="005A7963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>EVANGELINA GUADALUPE CASADO PEREZ</w:t>
      </w:r>
      <w:r w:rsidR="006E43CE" w:rsidRPr="009E6371">
        <w:rPr>
          <w:rFonts w:ascii="Nutmeg Book" w:hAnsi="Nutmeg Book"/>
          <w:sz w:val="18"/>
          <w:szCs w:val="18"/>
        </w:rPr>
        <w:t xml:space="preserve">; </w:t>
      </w:r>
      <w:r w:rsidR="00587B1F">
        <w:rPr>
          <w:rFonts w:ascii="Nutmeg Book" w:hAnsi="Nutmeg Book"/>
          <w:sz w:val="18"/>
          <w:szCs w:val="18"/>
        </w:rPr>
        <w:t>por conducto de José Juan Sánchez Moreno</w:t>
      </w:r>
      <w:r w:rsidR="006E43CE" w:rsidRPr="009E6371">
        <w:rPr>
          <w:rFonts w:ascii="Nutmeg Book" w:hAnsi="Nutmeg Book"/>
          <w:sz w:val="18"/>
          <w:szCs w:val="18"/>
        </w:rPr>
        <w:t>.</w:t>
      </w:r>
    </w:p>
    <w:p w14:paraId="33EAD993" w14:textId="78AA5976" w:rsidR="006E43CE" w:rsidRPr="009E6371" w:rsidRDefault="005A7963" w:rsidP="005A7963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8"/>
          <w:szCs w:val="18"/>
        </w:rPr>
      </w:pPr>
      <w:r w:rsidRPr="005A7963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>TUBERIAS  INDUSTRIALES, S.A. DE C.V.</w:t>
      </w:r>
      <w:r w:rsidR="006E43CE" w:rsidRPr="009E6371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>;</w:t>
      </w:r>
      <w:r w:rsidR="006E43CE" w:rsidRPr="009E6371">
        <w:rPr>
          <w:rFonts w:ascii="Nutmeg Book" w:hAnsi="Nutmeg Book"/>
          <w:sz w:val="18"/>
          <w:szCs w:val="18"/>
        </w:rPr>
        <w:t xml:space="preserve"> </w:t>
      </w:r>
      <w:r w:rsidR="00587B1F">
        <w:rPr>
          <w:rFonts w:ascii="Nutmeg Book" w:hAnsi="Nutmeg Book"/>
          <w:sz w:val="18"/>
          <w:szCs w:val="18"/>
        </w:rPr>
        <w:t xml:space="preserve">por conducto de Leonor </w:t>
      </w:r>
      <w:proofErr w:type="spellStart"/>
      <w:r w:rsidR="00587B1F">
        <w:rPr>
          <w:rFonts w:ascii="Nutmeg Book" w:hAnsi="Nutmeg Book"/>
          <w:sz w:val="18"/>
          <w:szCs w:val="18"/>
        </w:rPr>
        <w:t>Grapain</w:t>
      </w:r>
      <w:proofErr w:type="spellEnd"/>
      <w:r w:rsidR="00587B1F">
        <w:rPr>
          <w:rFonts w:ascii="Nutmeg Book" w:hAnsi="Nutmeg Book"/>
          <w:sz w:val="18"/>
          <w:szCs w:val="18"/>
        </w:rPr>
        <w:t xml:space="preserve"> Medina.</w:t>
      </w:r>
    </w:p>
    <w:p w14:paraId="608B976D" w14:textId="707FFA18" w:rsidR="005D3EEA" w:rsidRDefault="005A7963" w:rsidP="005A7963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8"/>
          <w:szCs w:val="18"/>
        </w:rPr>
      </w:pPr>
      <w:r w:rsidRPr="005A7963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>INDUSTRIAS VERTEX, S.A. DE C.V.</w:t>
      </w:r>
      <w:r w:rsidR="006E43CE" w:rsidRPr="009E6371">
        <w:rPr>
          <w:rFonts w:ascii="Nutmeg Book" w:hAnsi="Nutmeg Book"/>
          <w:sz w:val="18"/>
          <w:szCs w:val="18"/>
        </w:rPr>
        <w:t xml:space="preserve">; </w:t>
      </w:r>
      <w:r w:rsidR="00587B1F" w:rsidRPr="009E6371">
        <w:rPr>
          <w:rFonts w:ascii="Nutmeg Book" w:hAnsi="Nutmeg Book"/>
          <w:sz w:val="18"/>
          <w:szCs w:val="18"/>
        </w:rPr>
        <w:t xml:space="preserve"> </w:t>
      </w:r>
      <w:r w:rsidR="00587B1F">
        <w:rPr>
          <w:rFonts w:ascii="Nutmeg Book" w:hAnsi="Nutmeg Book"/>
          <w:sz w:val="18"/>
          <w:szCs w:val="18"/>
        </w:rPr>
        <w:t>por conducto de Alfonso Refugio Torres Blanco.</w:t>
      </w:r>
    </w:p>
    <w:p w14:paraId="385862B5" w14:textId="259A2720" w:rsidR="00587B1F" w:rsidRPr="00587B1F" w:rsidRDefault="005A7963" w:rsidP="00587B1F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8"/>
          <w:szCs w:val="18"/>
        </w:rPr>
      </w:pPr>
      <w:r w:rsidRPr="005A7963">
        <w:rPr>
          <w:rFonts w:ascii="Nutmeg Book" w:hAnsi="Nutmeg Book"/>
          <w:bCs/>
          <w:color w:val="000000"/>
          <w:sz w:val="18"/>
          <w:szCs w:val="18"/>
          <w:lang w:eastAsia="es-MX"/>
        </w:rPr>
        <w:t>PATIÑO MAYOREO FERRELECTRICO, S.A. DE C.V.</w:t>
      </w:r>
      <w:r w:rsidR="00587B1F">
        <w:rPr>
          <w:rFonts w:ascii="Nutmeg Book" w:hAnsi="Nutmeg Book"/>
          <w:bCs/>
          <w:color w:val="000000"/>
          <w:sz w:val="18"/>
          <w:szCs w:val="18"/>
          <w:lang w:eastAsia="es-MX"/>
        </w:rPr>
        <w:t xml:space="preserve">; </w:t>
      </w:r>
      <w:r w:rsidR="00587B1F">
        <w:rPr>
          <w:rFonts w:ascii="Nutmeg Book" w:hAnsi="Nutmeg Book"/>
          <w:sz w:val="18"/>
          <w:szCs w:val="18"/>
        </w:rPr>
        <w:t>por conducto de Rodolfo Ruiz López.</w:t>
      </w:r>
    </w:p>
    <w:p w14:paraId="00662802" w14:textId="14181083" w:rsidR="005D3EEA" w:rsidRDefault="005A7963" w:rsidP="005A7963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AG PROENVIRO, S.A. DE C.V</w:t>
      </w:r>
      <w:r w:rsidR="005D3EEA">
        <w:rPr>
          <w:rFonts w:ascii="Nutmeg Book" w:hAnsi="Nutmeg Book"/>
          <w:sz w:val="18"/>
          <w:szCs w:val="18"/>
        </w:rPr>
        <w:t>.</w:t>
      </w:r>
      <w:r w:rsidR="007F06FC">
        <w:rPr>
          <w:rFonts w:ascii="Nutmeg Book" w:hAnsi="Nutmeg Book"/>
          <w:sz w:val="18"/>
          <w:szCs w:val="18"/>
        </w:rPr>
        <w:t>; enviado por correo.</w:t>
      </w:r>
    </w:p>
    <w:p w14:paraId="6A19776B" w14:textId="73C8F27B" w:rsidR="005D3EEA" w:rsidRPr="005D3EEA" w:rsidRDefault="005A7963" w:rsidP="005A7963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SUSETEC, S.A. DE C.V</w:t>
      </w:r>
      <w:r w:rsidR="005D3EEA">
        <w:rPr>
          <w:rFonts w:ascii="Nutmeg Book" w:hAnsi="Nutmeg Book"/>
          <w:sz w:val="18"/>
          <w:szCs w:val="18"/>
        </w:rPr>
        <w:t>.</w:t>
      </w:r>
      <w:r w:rsidR="00587B1F">
        <w:rPr>
          <w:rFonts w:ascii="Nutmeg Book" w:hAnsi="Nutmeg Book"/>
          <w:sz w:val="18"/>
          <w:szCs w:val="18"/>
        </w:rPr>
        <w:t xml:space="preserve">; por conducto de </w:t>
      </w:r>
      <w:r w:rsidR="00587B1F" w:rsidRPr="00587B1F">
        <w:rPr>
          <w:rFonts w:ascii="Nutmeg Book" w:hAnsi="Nutmeg Book"/>
          <w:sz w:val="18"/>
          <w:szCs w:val="18"/>
        </w:rPr>
        <w:t>Eliseo Jerez Sánchez</w:t>
      </w:r>
    </w:p>
    <w:p w14:paraId="31CF6E0A" w14:textId="77777777" w:rsidR="006E43CE" w:rsidRPr="009E6371" w:rsidRDefault="006E43CE" w:rsidP="006E43CE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7DBD4B46" w14:textId="77777777" w:rsidR="006E43CE" w:rsidRDefault="006E43CE" w:rsidP="006E43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</w:t>
      </w:r>
      <w:r>
        <w:rPr>
          <w:rFonts w:ascii="Nutmeg Book" w:hAnsi="Nutmeg Book"/>
          <w:sz w:val="18"/>
          <w:szCs w:val="18"/>
        </w:rPr>
        <w:t>l</w:t>
      </w:r>
      <w:r w:rsidRPr="000859A5">
        <w:rPr>
          <w:rFonts w:ascii="Nutmeg Book" w:hAnsi="Nutmeg Book"/>
          <w:sz w:val="18"/>
          <w:szCs w:val="18"/>
        </w:rPr>
        <w:t xml:space="preserve"> sobre de</w:t>
      </w:r>
      <w:r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>propuesta sin evalua</w:t>
      </w:r>
      <w:r>
        <w:rPr>
          <w:rFonts w:ascii="Nutmeg Book" w:hAnsi="Nutmeg Book"/>
          <w:sz w:val="18"/>
          <w:szCs w:val="18"/>
        </w:rPr>
        <w:t xml:space="preserve">r técnicamente el contenido, </w:t>
      </w:r>
      <w:r w:rsidRPr="000859A5">
        <w:rPr>
          <w:rFonts w:ascii="Nutmeg Book" w:hAnsi="Nutmeg Book"/>
          <w:sz w:val="18"/>
          <w:szCs w:val="18"/>
        </w:rPr>
        <w:t>se verificó que la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 xml:space="preserve"> contaba</w:t>
      </w:r>
      <w:r>
        <w:rPr>
          <w:rFonts w:ascii="Nutmeg Book" w:hAnsi="Nutmeg Book"/>
          <w:sz w:val="18"/>
          <w:szCs w:val="18"/>
        </w:rPr>
        <w:t>n</w:t>
      </w:r>
      <w:r w:rsidRPr="000859A5">
        <w:rPr>
          <w:rFonts w:ascii="Nutmeg Book" w:hAnsi="Nutmeg Book"/>
          <w:sz w:val="18"/>
          <w:szCs w:val="18"/>
        </w:rPr>
        <w:t xml:space="preserve"> con todos los documentos solicitados en las </w:t>
      </w:r>
      <w:r w:rsidRPr="00F90A40">
        <w:rPr>
          <w:rFonts w:ascii="Nutmeg Book" w:hAnsi="Nutmeg Book"/>
          <w:sz w:val="18"/>
          <w:szCs w:val="18"/>
        </w:rPr>
        <w:t>bases</w:t>
      </w:r>
      <w:r w:rsidRPr="000859A5">
        <w:rPr>
          <w:rFonts w:ascii="Nutmeg Book" w:hAnsi="Nutmeg Book"/>
          <w:sz w:val="18"/>
          <w:szCs w:val="18"/>
        </w:rPr>
        <w:t xml:space="preserve"> y se hace constar de los montos señalados en la propuesta, como se relaciona</w:t>
      </w:r>
      <w:r>
        <w:rPr>
          <w:rFonts w:ascii="Nutmeg Book" w:hAnsi="Nutmeg Book"/>
          <w:sz w:val="18"/>
          <w:szCs w:val="18"/>
        </w:rPr>
        <w:t>n</w:t>
      </w:r>
      <w:r w:rsidRPr="000859A5">
        <w:rPr>
          <w:rFonts w:ascii="Nutmeg Book" w:hAnsi="Nutmeg Book"/>
          <w:sz w:val="18"/>
          <w:szCs w:val="18"/>
        </w:rPr>
        <w:t xml:space="preserve"> a continuación:</w:t>
      </w:r>
    </w:p>
    <w:p w14:paraId="61FDADDF" w14:textId="77777777" w:rsidR="006E43CE" w:rsidRDefault="006E43CE" w:rsidP="006E43C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F1EC960" w14:textId="6B204B74" w:rsidR="007F06FC" w:rsidRPr="007F06FC" w:rsidRDefault="007F06FC" w:rsidP="006E43CE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Cuadro 1:</w:t>
      </w:r>
    </w:p>
    <w:tbl>
      <w:tblPr>
        <w:tblW w:w="9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66"/>
        <w:gridCol w:w="620"/>
        <w:gridCol w:w="1294"/>
        <w:gridCol w:w="887"/>
        <w:gridCol w:w="1104"/>
        <w:gridCol w:w="873"/>
        <w:gridCol w:w="1125"/>
        <w:gridCol w:w="841"/>
        <w:gridCol w:w="1203"/>
      </w:tblGrid>
      <w:tr w:rsidR="007F06FC" w:rsidRPr="007F06FC" w14:paraId="65FF7308" w14:textId="77777777" w:rsidTr="007F06FC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BC80787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3D5B60F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8B64C7E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4A15EF5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DC4A709" w14:textId="721ECEC1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EVANGELINA GUADALUPE CASADO PEREZ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C48C96E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TUBERIAS  INDUSTRIALES, S.A. DE C.V.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1F644D8A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INDUSTRIAS VERTEX, S.A. DE C.V.</w:t>
            </w:r>
          </w:p>
        </w:tc>
      </w:tr>
      <w:tr w:rsidR="007F06FC" w:rsidRPr="007F06FC" w14:paraId="2611CD54" w14:textId="77777777" w:rsidTr="007F06FC">
        <w:trPr>
          <w:trHeight w:val="42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FA30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B5B8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02C1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4E59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Bota para Registro de Banqueta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AED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53D5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F522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02A0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95D5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E0D3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7F06FC" w:rsidRPr="007F06FC" w14:paraId="5A688399" w14:textId="77777777" w:rsidTr="007F06FC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DEB8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EC19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37D9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6596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F8BE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$124.08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7548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$186,120.00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FFFC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$134.23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1C32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$201,345.00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861A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$146.33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686A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$219,495.00</w:t>
            </w:r>
          </w:p>
        </w:tc>
      </w:tr>
      <w:tr w:rsidR="007F06FC" w:rsidRPr="007F06FC" w14:paraId="18276154" w14:textId="77777777" w:rsidTr="007F06FC">
        <w:trPr>
          <w:trHeight w:val="248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5D4B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08D9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3762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A08A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A439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$186,120.00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1398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$201,345.00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95D9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$219,495.00</w:t>
            </w:r>
          </w:p>
        </w:tc>
      </w:tr>
      <w:tr w:rsidR="007F06FC" w:rsidRPr="007F06FC" w14:paraId="1E6FA37A" w14:textId="77777777" w:rsidTr="007F06FC">
        <w:trPr>
          <w:trHeight w:val="248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8F89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4134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37D7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05AE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9E22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$29,779.20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417D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$32,215.20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28A9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$35,119.20</w:t>
            </w:r>
          </w:p>
        </w:tc>
      </w:tr>
      <w:tr w:rsidR="007F06FC" w:rsidRPr="007F06FC" w14:paraId="03B0700C" w14:textId="77777777" w:rsidTr="007F06FC">
        <w:trPr>
          <w:trHeight w:val="248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4F1F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1CE6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65B7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63C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E830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$215,899.20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62B6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$233,560.20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C1E5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$254,614.20</w:t>
            </w:r>
          </w:p>
        </w:tc>
      </w:tr>
    </w:tbl>
    <w:p w14:paraId="07300EB6" w14:textId="77777777" w:rsidR="007F06FC" w:rsidRDefault="007F06FC" w:rsidP="006E43CE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60755B47" w14:textId="2827F412" w:rsidR="006E43CE" w:rsidRDefault="007F06FC" w:rsidP="006E43CE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>Cuadro 2:</w:t>
      </w:r>
    </w:p>
    <w:tbl>
      <w:tblPr>
        <w:tblW w:w="52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677"/>
        <w:gridCol w:w="661"/>
        <w:gridCol w:w="1250"/>
        <w:gridCol w:w="896"/>
        <w:gridCol w:w="1145"/>
        <w:gridCol w:w="859"/>
        <w:gridCol w:w="1140"/>
        <w:gridCol w:w="856"/>
        <w:gridCol w:w="1102"/>
      </w:tblGrid>
      <w:tr w:rsidR="007F06FC" w:rsidRPr="007F06FC" w14:paraId="1BD79D36" w14:textId="77777777" w:rsidTr="007F06FC">
        <w:trPr>
          <w:trHeight w:val="69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B2390CF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E77466B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0D53C07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F6CCB7B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3BC71FF3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1218744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AG PROENVIRO, S.A. DE C.V.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E4F1B4F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SUSETEC, S.A. DE C.V.</w:t>
            </w:r>
          </w:p>
        </w:tc>
      </w:tr>
      <w:tr w:rsidR="007F06FC" w:rsidRPr="007F06FC" w14:paraId="204AACFF" w14:textId="77777777" w:rsidTr="007F06FC">
        <w:trPr>
          <w:trHeight w:val="379"/>
        </w:trPr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EF98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5EEE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1,500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997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1A7B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Bota para Registro de Banqueta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DECA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B9D6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010A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C3F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FEE5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6126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7F06FC" w:rsidRPr="007F06FC" w14:paraId="70022BFF" w14:textId="77777777" w:rsidTr="007F06FC">
        <w:trPr>
          <w:trHeight w:val="223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8355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45C5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7401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113E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07149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$151.00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75D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$226,500.00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4D51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$165.00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F0CB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$247,500.00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89D2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$145.00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EA53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$217,500.00</w:t>
            </w:r>
          </w:p>
        </w:tc>
      </w:tr>
      <w:tr w:rsidR="007F06FC" w:rsidRPr="007F06FC" w14:paraId="53EB7358" w14:textId="77777777" w:rsidTr="007F06FC">
        <w:trPr>
          <w:trHeight w:val="70"/>
        </w:trPr>
        <w:tc>
          <w:tcPr>
            <w:tcW w:w="35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CF2C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9670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1D28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28A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24CB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$226,500.00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3D1C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$247,500.00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524E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$217,500.00</w:t>
            </w:r>
          </w:p>
        </w:tc>
      </w:tr>
      <w:tr w:rsidR="007F06FC" w:rsidRPr="007F06FC" w14:paraId="6E37EC67" w14:textId="77777777" w:rsidTr="007F06FC">
        <w:trPr>
          <w:trHeight w:val="223"/>
        </w:trPr>
        <w:tc>
          <w:tcPr>
            <w:tcW w:w="35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DE39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EFB8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5CD5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BF0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A7BF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$36,240.00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110C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$39,600.00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B7DA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$34,800.00</w:t>
            </w:r>
          </w:p>
        </w:tc>
      </w:tr>
      <w:tr w:rsidR="007F06FC" w:rsidRPr="007F06FC" w14:paraId="72BE75F5" w14:textId="77777777" w:rsidTr="007F06FC">
        <w:trPr>
          <w:trHeight w:val="223"/>
        </w:trPr>
        <w:tc>
          <w:tcPr>
            <w:tcW w:w="35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0CD2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D997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2EBA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A3D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89BE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$262,740.00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00DC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$287,100.00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D2A9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$252,300.00</w:t>
            </w:r>
          </w:p>
        </w:tc>
      </w:tr>
    </w:tbl>
    <w:p w14:paraId="0BBB368A" w14:textId="77777777" w:rsidR="007F06FC" w:rsidRDefault="007F06FC" w:rsidP="006E43CE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77784A25" w14:textId="382AC364" w:rsidR="005A7963" w:rsidRDefault="005A7963" w:rsidP="005A796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Se evaluarán las propuestas y el acto de fallo será a las 10:</w:t>
      </w:r>
      <w:r w:rsidR="00716661">
        <w:rPr>
          <w:rFonts w:ascii="Nutmeg Book" w:hAnsi="Nutmeg Book"/>
          <w:sz w:val="18"/>
          <w:szCs w:val="18"/>
        </w:rPr>
        <w:t>00</w:t>
      </w:r>
      <w:r>
        <w:rPr>
          <w:rFonts w:ascii="Nutmeg Book" w:hAnsi="Nutmeg Book"/>
          <w:sz w:val="18"/>
          <w:szCs w:val="18"/>
        </w:rPr>
        <w:t xml:space="preserve"> diez horas con </w:t>
      </w:r>
      <w:r w:rsidR="00716661">
        <w:rPr>
          <w:rFonts w:ascii="Nutmeg Book" w:hAnsi="Nutmeg Book"/>
          <w:sz w:val="18"/>
          <w:szCs w:val="18"/>
        </w:rPr>
        <w:t>cero</w:t>
      </w:r>
      <w:r>
        <w:rPr>
          <w:rFonts w:ascii="Nutmeg Book" w:hAnsi="Nutmeg Book"/>
          <w:sz w:val="18"/>
          <w:szCs w:val="18"/>
        </w:rPr>
        <w:t xml:space="preserve"> minutos del día 12 doce de julio del año 2019 dos mil diecinueve, en el mismo lugar que se celebra el presente acto. </w:t>
      </w:r>
    </w:p>
    <w:p w14:paraId="26936468" w14:textId="77777777" w:rsidR="000741F0" w:rsidRPr="000859A5" w:rsidRDefault="000741F0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7F7FB84D" w14:textId="6267B178" w:rsidR="000741F0" w:rsidRPr="00FB623C" w:rsidRDefault="000741F0" w:rsidP="00881FB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FB623C">
        <w:rPr>
          <w:rFonts w:ascii="Nutmeg Book" w:hAnsi="Nutmeg Book" w:cs="Arial"/>
          <w:b/>
          <w:sz w:val="18"/>
          <w:szCs w:val="18"/>
        </w:rPr>
        <w:t>3.9.- LPL/</w:t>
      </w:r>
      <w:r w:rsidR="006E43CE" w:rsidRPr="00FB623C">
        <w:rPr>
          <w:rFonts w:ascii="Nutmeg Book" w:hAnsi="Nutmeg Book" w:cs="Arial"/>
          <w:b/>
          <w:sz w:val="18"/>
          <w:szCs w:val="18"/>
        </w:rPr>
        <w:t>117/96950/2019</w:t>
      </w:r>
      <w:r w:rsidRPr="00FB623C">
        <w:rPr>
          <w:rFonts w:ascii="Nutmeg Book" w:hAnsi="Nutmeg Book" w:cs="Arial"/>
          <w:b/>
          <w:sz w:val="18"/>
          <w:szCs w:val="18"/>
        </w:rPr>
        <w:t>:</w:t>
      </w:r>
    </w:p>
    <w:p w14:paraId="50CBA014" w14:textId="4951D201" w:rsidR="00FB623C" w:rsidRDefault="00FB623C" w:rsidP="00FB623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FB623C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FB623C">
        <w:rPr>
          <w:rFonts w:ascii="Nutmeg Book" w:hAnsi="Nutmeg Book" w:cs="Arial"/>
          <w:b/>
          <w:sz w:val="18"/>
          <w:szCs w:val="18"/>
        </w:rPr>
        <w:t xml:space="preserve">LPL/117/96950/2019 no </w:t>
      </w:r>
      <w:r w:rsidRPr="00FB623C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FB623C">
        <w:rPr>
          <w:rFonts w:ascii="Nutmeg Book" w:hAnsi="Nutmeg Book"/>
          <w:sz w:val="18"/>
          <w:szCs w:val="18"/>
        </w:rPr>
        <w:t xml:space="preserve">por lo que, con fundamento en el artículo 97 fracción II, del Reglamento de la </w:t>
      </w:r>
      <w:r w:rsidRPr="00FB623C">
        <w:rPr>
          <w:rFonts w:ascii="Nutmeg Book" w:eastAsia="Times New Roman" w:hAnsi="Nutmeg Book" w:cs="Arial"/>
          <w:sz w:val="18"/>
          <w:szCs w:val="18"/>
          <w:lang w:eastAsia="es-MX"/>
        </w:rPr>
        <w:t xml:space="preserve">Ley de Compras Gubernamentales, Enajenaciones y Contratación de Servicios del Estado de Jalisco y sus Municipios, </w:t>
      </w:r>
      <w:r w:rsidRPr="00FB623C">
        <w:rPr>
          <w:rFonts w:ascii="Nutmeg Book" w:hAnsi="Nutmeg Book"/>
          <w:sz w:val="18"/>
          <w:szCs w:val="18"/>
        </w:rPr>
        <w:t xml:space="preserve">se declara </w:t>
      </w:r>
      <w:r w:rsidRPr="00FB623C">
        <w:rPr>
          <w:rFonts w:ascii="Nutmeg Book" w:hAnsi="Nutmeg Book"/>
          <w:b/>
          <w:sz w:val="18"/>
          <w:szCs w:val="18"/>
        </w:rPr>
        <w:t>DESIERTA LA LICITACIÓN;</w:t>
      </w:r>
      <w:r w:rsidRPr="00FB623C">
        <w:rPr>
          <w:rFonts w:ascii="Nutmeg Book" w:hAnsi="Nutmeg Book"/>
          <w:sz w:val="18"/>
          <w:szCs w:val="18"/>
        </w:rPr>
        <w:t xml:space="preserve"> toda vez que </w:t>
      </w:r>
      <w:r w:rsidRPr="00FB623C">
        <w:rPr>
          <w:rFonts w:ascii="Nutmeg Book" w:hAnsi="Nutmeg Book"/>
          <w:b/>
          <w:sz w:val="18"/>
          <w:szCs w:val="18"/>
        </w:rPr>
        <w:t>No</w:t>
      </w:r>
      <w:r w:rsidRPr="00FB623C">
        <w:rPr>
          <w:rFonts w:ascii="Nutmeg Book" w:hAnsi="Nutmeg Book"/>
          <w:sz w:val="18"/>
          <w:szCs w:val="18"/>
        </w:rPr>
        <w:t xml:space="preserve"> se presentó ninguna propuesta.</w:t>
      </w:r>
    </w:p>
    <w:p w14:paraId="760BB72D" w14:textId="77777777" w:rsidR="008412E2" w:rsidRDefault="008412E2" w:rsidP="00926F0E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628CD6F5" w14:textId="6C19316B" w:rsidR="00926F0E" w:rsidRPr="00FB623C" w:rsidRDefault="00B55515" w:rsidP="00926F0E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FB623C">
        <w:rPr>
          <w:rFonts w:ascii="Nutmeg Book" w:hAnsi="Nutmeg Book" w:cs="Arial"/>
          <w:b/>
          <w:sz w:val="18"/>
          <w:szCs w:val="18"/>
        </w:rPr>
        <w:t xml:space="preserve">3.10.- </w:t>
      </w:r>
      <w:r w:rsidR="00926F0E" w:rsidRPr="00FB623C">
        <w:rPr>
          <w:rFonts w:ascii="Nutmeg Book" w:hAnsi="Nutmeg Book" w:cs="Arial"/>
          <w:b/>
          <w:sz w:val="18"/>
          <w:szCs w:val="18"/>
        </w:rPr>
        <w:t>LPL/</w:t>
      </w:r>
      <w:r w:rsidR="00A02B28" w:rsidRPr="00FB623C">
        <w:rPr>
          <w:rFonts w:ascii="Nutmeg Book" w:hAnsi="Nutmeg Book" w:cs="Arial"/>
          <w:b/>
          <w:sz w:val="18"/>
          <w:szCs w:val="18"/>
        </w:rPr>
        <w:t>118/94627/2019</w:t>
      </w:r>
      <w:r w:rsidR="00926F0E" w:rsidRPr="00FB623C">
        <w:rPr>
          <w:rFonts w:ascii="Nutmeg Book" w:hAnsi="Nutmeg Book" w:cs="Arial"/>
          <w:b/>
          <w:sz w:val="18"/>
          <w:szCs w:val="18"/>
        </w:rPr>
        <w:t>:</w:t>
      </w:r>
    </w:p>
    <w:p w14:paraId="501F5DAE" w14:textId="22B6B4AD" w:rsidR="00926F0E" w:rsidRDefault="00926F0E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FB623C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FB623C">
        <w:rPr>
          <w:rFonts w:ascii="Nutmeg Book" w:hAnsi="Nutmeg Book" w:cs="Arial"/>
          <w:b/>
          <w:sz w:val="18"/>
          <w:szCs w:val="18"/>
        </w:rPr>
        <w:t>LPL/</w:t>
      </w:r>
      <w:r w:rsidR="00A02B28" w:rsidRPr="00FB623C">
        <w:rPr>
          <w:rFonts w:ascii="Nutmeg Book" w:hAnsi="Nutmeg Book" w:cs="Arial"/>
          <w:b/>
          <w:sz w:val="18"/>
          <w:szCs w:val="18"/>
        </w:rPr>
        <w:t xml:space="preserve">118/94627/2019 </w:t>
      </w:r>
      <w:r w:rsidRPr="00FB623C">
        <w:rPr>
          <w:rFonts w:ascii="Nutmeg Book" w:hAnsi="Nutmeg Book"/>
          <w:b/>
          <w:sz w:val="18"/>
          <w:szCs w:val="18"/>
        </w:rPr>
        <w:t xml:space="preserve">se </w:t>
      </w:r>
      <w:r w:rsidR="000775C5" w:rsidRPr="00FB623C">
        <w:rPr>
          <w:rFonts w:ascii="Nutmeg Book" w:hAnsi="Nutmeg Book"/>
          <w:b/>
          <w:sz w:val="18"/>
          <w:szCs w:val="18"/>
        </w:rPr>
        <w:t>presentaron</w:t>
      </w:r>
      <w:r w:rsidRPr="00FB623C">
        <w:rPr>
          <w:rFonts w:ascii="Nutmeg Book" w:hAnsi="Nutmeg Book"/>
          <w:b/>
          <w:sz w:val="18"/>
          <w:szCs w:val="18"/>
        </w:rPr>
        <w:t xml:space="preserve"> </w:t>
      </w:r>
      <w:r w:rsidR="00FB623C" w:rsidRPr="00FB623C">
        <w:rPr>
          <w:rFonts w:ascii="Nutmeg Book" w:hAnsi="Nutmeg Book"/>
          <w:b/>
          <w:sz w:val="18"/>
          <w:szCs w:val="18"/>
        </w:rPr>
        <w:t>04</w:t>
      </w:r>
      <w:r w:rsidRPr="00FB623C">
        <w:rPr>
          <w:rFonts w:ascii="Nutmeg Book" w:hAnsi="Nutmeg Book"/>
          <w:b/>
          <w:sz w:val="18"/>
          <w:szCs w:val="18"/>
        </w:rPr>
        <w:t xml:space="preserve"> </w:t>
      </w:r>
      <w:r w:rsidR="00FB623C" w:rsidRPr="00FB623C">
        <w:rPr>
          <w:rFonts w:ascii="Nutmeg Book" w:hAnsi="Nutmeg Book"/>
          <w:b/>
          <w:sz w:val="18"/>
          <w:szCs w:val="18"/>
        </w:rPr>
        <w:t>cuatro</w:t>
      </w:r>
      <w:r w:rsidRPr="00FB623C">
        <w:rPr>
          <w:rFonts w:ascii="Nutmeg Book" w:hAnsi="Nutmeg Book"/>
          <w:b/>
          <w:sz w:val="18"/>
          <w:szCs w:val="18"/>
        </w:rPr>
        <w:t xml:space="preserve"> </w:t>
      </w:r>
      <w:r w:rsidR="000775C5" w:rsidRPr="00FB623C">
        <w:rPr>
          <w:rFonts w:ascii="Nutmeg Book" w:hAnsi="Nutmeg Book"/>
          <w:b/>
          <w:sz w:val="18"/>
          <w:szCs w:val="18"/>
        </w:rPr>
        <w:t>propuestas</w:t>
      </w:r>
      <w:r w:rsidRPr="00FB623C">
        <w:rPr>
          <w:rFonts w:ascii="Nutmeg Book" w:hAnsi="Nutmeg Book"/>
          <w:b/>
          <w:sz w:val="18"/>
          <w:szCs w:val="18"/>
        </w:rPr>
        <w:t xml:space="preserve"> </w:t>
      </w:r>
      <w:r w:rsidRPr="00FB623C">
        <w:rPr>
          <w:rFonts w:ascii="Nutmeg Book" w:hAnsi="Nutmeg Book"/>
          <w:sz w:val="18"/>
          <w:szCs w:val="18"/>
        </w:rPr>
        <w:t xml:space="preserve"> por parte de:</w:t>
      </w:r>
      <w:r>
        <w:rPr>
          <w:rFonts w:ascii="Nutmeg Book" w:hAnsi="Nutmeg Book"/>
          <w:sz w:val="18"/>
          <w:szCs w:val="18"/>
        </w:rPr>
        <w:t xml:space="preserve"> </w:t>
      </w:r>
    </w:p>
    <w:p w14:paraId="5E59AC88" w14:textId="77777777" w:rsidR="00926F0E" w:rsidRDefault="00926F0E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FFA7C4D" w14:textId="5B8C3E8C" w:rsidR="000775C5" w:rsidRPr="007F06FC" w:rsidRDefault="00FB623C" w:rsidP="00FB623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7F06FC">
        <w:rPr>
          <w:rFonts w:ascii="Nutmeg Book" w:hAnsi="Nutmeg Book"/>
          <w:sz w:val="18"/>
          <w:szCs w:val="18"/>
        </w:rPr>
        <w:t>TUBERIAS INDUSTRIALES, S.A. DE C.V.</w:t>
      </w:r>
      <w:r w:rsidR="000775C5" w:rsidRPr="007F06FC">
        <w:rPr>
          <w:rFonts w:ascii="Nutmeg Book" w:hAnsi="Nutmeg Book"/>
          <w:sz w:val="18"/>
          <w:szCs w:val="18"/>
        </w:rPr>
        <w:t xml:space="preserve">; por conducto de </w:t>
      </w:r>
      <w:r w:rsidR="007F06FC">
        <w:rPr>
          <w:rFonts w:ascii="Nutmeg Book" w:hAnsi="Nutmeg Book"/>
          <w:sz w:val="18"/>
          <w:szCs w:val="18"/>
        </w:rPr>
        <w:t xml:space="preserve">Leonor </w:t>
      </w:r>
      <w:proofErr w:type="spellStart"/>
      <w:r w:rsidR="007F06FC">
        <w:rPr>
          <w:rFonts w:ascii="Nutmeg Book" w:hAnsi="Nutmeg Book"/>
          <w:sz w:val="18"/>
          <w:szCs w:val="18"/>
        </w:rPr>
        <w:t>Grapain</w:t>
      </w:r>
      <w:proofErr w:type="spellEnd"/>
      <w:r w:rsidR="007F06FC">
        <w:rPr>
          <w:rFonts w:ascii="Nutmeg Book" w:hAnsi="Nutmeg Book"/>
          <w:sz w:val="18"/>
          <w:szCs w:val="18"/>
        </w:rPr>
        <w:t xml:space="preserve"> Medina</w:t>
      </w:r>
    </w:p>
    <w:p w14:paraId="596612E7" w14:textId="75E396A4" w:rsidR="000775C5" w:rsidRPr="007F06FC" w:rsidRDefault="00FB623C" w:rsidP="00FB623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7F06FC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>INOVA CONTROL, S.A. DE C.V.</w:t>
      </w:r>
      <w:r w:rsidR="000775C5" w:rsidRPr="007F06FC">
        <w:rPr>
          <w:rFonts w:ascii="Nutmeg Book" w:hAnsi="Nutmeg Book"/>
          <w:sz w:val="18"/>
          <w:szCs w:val="18"/>
        </w:rPr>
        <w:t xml:space="preserve">; </w:t>
      </w:r>
      <w:r w:rsidR="007F06FC" w:rsidRPr="007F06FC">
        <w:rPr>
          <w:rFonts w:ascii="Nutmeg Book" w:hAnsi="Nutmeg Book"/>
          <w:sz w:val="18"/>
          <w:szCs w:val="18"/>
        </w:rPr>
        <w:t xml:space="preserve">por conducto de </w:t>
      </w:r>
      <w:r w:rsidR="007F06FC">
        <w:rPr>
          <w:rFonts w:ascii="Nutmeg Book" w:hAnsi="Nutmeg Book"/>
          <w:sz w:val="18"/>
          <w:szCs w:val="18"/>
        </w:rPr>
        <w:t xml:space="preserve">Cristóbal Flores </w:t>
      </w:r>
      <w:proofErr w:type="spellStart"/>
      <w:r w:rsidR="007F06FC">
        <w:rPr>
          <w:rFonts w:ascii="Nutmeg Book" w:hAnsi="Nutmeg Book"/>
          <w:sz w:val="18"/>
          <w:szCs w:val="18"/>
        </w:rPr>
        <w:t>Flores</w:t>
      </w:r>
      <w:proofErr w:type="spellEnd"/>
      <w:r w:rsidR="000775C5" w:rsidRPr="007F06FC">
        <w:rPr>
          <w:rFonts w:ascii="Nutmeg Book" w:hAnsi="Nutmeg Book"/>
          <w:sz w:val="18"/>
          <w:szCs w:val="18"/>
        </w:rPr>
        <w:t>.</w:t>
      </w:r>
    </w:p>
    <w:p w14:paraId="3BF01E3B" w14:textId="771BE35D" w:rsidR="000775C5" w:rsidRPr="007F06FC" w:rsidRDefault="00FB623C" w:rsidP="00FB623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7F06FC">
        <w:rPr>
          <w:rFonts w:ascii="Nutmeg Book" w:hAnsi="Nutmeg Book"/>
          <w:sz w:val="18"/>
          <w:szCs w:val="18"/>
        </w:rPr>
        <w:t>INDUSTRIAS VERTEX, S.A. DE C.V.</w:t>
      </w:r>
      <w:r w:rsidR="000775C5" w:rsidRPr="007F06FC">
        <w:rPr>
          <w:rFonts w:ascii="Nutmeg Book" w:hAnsi="Nutmeg Book"/>
          <w:sz w:val="18"/>
          <w:szCs w:val="18"/>
        </w:rPr>
        <w:t xml:space="preserve">; </w:t>
      </w:r>
      <w:r w:rsidR="007F06FC">
        <w:rPr>
          <w:rFonts w:ascii="Nutmeg Book" w:hAnsi="Nutmeg Book"/>
          <w:sz w:val="18"/>
          <w:szCs w:val="18"/>
        </w:rPr>
        <w:t>por conducto de Alfonso Refugio Torres Blanco</w:t>
      </w:r>
      <w:r w:rsidR="000775C5" w:rsidRPr="007F06FC">
        <w:rPr>
          <w:rFonts w:ascii="Nutmeg Book" w:hAnsi="Nutmeg Book"/>
          <w:sz w:val="18"/>
          <w:szCs w:val="18"/>
        </w:rPr>
        <w:t>.</w:t>
      </w:r>
    </w:p>
    <w:p w14:paraId="563E1F5F" w14:textId="35843112" w:rsidR="00FB623C" w:rsidRPr="007C0290" w:rsidRDefault="007F06FC" w:rsidP="007C0290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b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CONSTRUCCIONES</w:t>
      </w:r>
      <w:r w:rsidR="007C0290" w:rsidRPr="007F06FC">
        <w:rPr>
          <w:rFonts w:ascii="Nutmeg Book" w:hAnsi="Nutmeg Book"/>
          <w:sz w:val="18"/>
          <w:szCs w:val="18"/>
        </w:rPr>
        <w:t xml:space="preserve"> Y PROYECTOS EME, S.A. DE C.V.; por conducto</w:t>
      </w:r>
      <w:r w:rsidR="007C0290">
        <w:rPr>
          <w:rFonts w:ascii="Nutmeg Book" w:hAnsi="Nutmeg Book"/>
          <w:sz w:val="18"/>
          <w:szCs w:val="18"/>
        </w:rPr>
        <w:t xml:space="preserve"> de </w:t>
      </w:r>
      <w:r>
        <w:rPr>
          <w:rFonts w:ascii="Nutmeg Book" w:hAnsi="Nutmeg Book"/>
          <w:sz w:val="18"/>
          <w:szCs w:val="18"/>
        </w:rPr>
        <w:t>Francisco Eric Flores Estrada</w:t>
      </w:r>
      <w:r w:rsidR="007C0290">
        <w:rPr>
          <w:rFonts w:ascii="Nutmeg Book" w:hAnsi="Nutmeg Book"/>
          <w:sz w:val="18"/>
          <w:szCs w:val="18"/>
        </w:rPr>
        <w:t>.</w:t>
      </w:r>
    </w:p>
    <w:p w14:paraId="05708DF8" w14:textId="77777777" w:rsidR="00926F0E" w:rsidRPr="000775C5" w:rsidRDefault="00926F0E" w:rsidP="00926F0E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4A03281A" w14:textId="522E7332" w:rsidR="00926F0E" w:rsidRDefault="00926F0E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</w:t>
      </w:r>
      <w:r w:rsidR="007F06FC"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>en las bases y se hace constar de los montos señalados en la propuesta, como se relaciona a continuación:</w:t>
      </w:r>
    </w:p>
    <w:p w14:paraId="76265272" w14:textId="77777777" w:rsidR="00926F0E" w:rsidRDefault="00926F0E" w:rsidP="00926F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A76A62C" w14:textId="3688A331" w:rsidR="007F06FC" w:rsidRPr="007F06FC" w:rsidRDefault="007F06FC" w:rsidP="00926F0E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Cuadro 1: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921"/>
        <w:gridCol w:w="866"/>
        <w:gridCol w:w="1977"/>
        <w:gridCol w:w="978"/>
        <w:gridCol w:w="1107"/>
        <w:gridCol w:w="1011"/>
        <w:gridCol w:w="1103"/>
      </w:tblGrid>
      <w:tr w:rsidR="007F06FC" w:rsidRPr="007F06FC" w14:paraId="13FA9F9C" w14:textId="77777777" w:rsidTr="007F06FC">
        <w:trPr>
          <w:trHeight w:val="90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94707F3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508B74B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A6C6CB2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C92C833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761716B4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TUBERIAS INDUSTRIALES, S.A. DE C.V.</w:t>
            </w: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6ECEF0D9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INOVA CONTROL, S.A. DE C.V.</w:t>
            </w:r>
          </w:p>
        </w:tc>
      </w:tr>
      <w:tr w:rsidR="007F06FC" w:rsidRPr="007F06FC" w14:paraId="4CC60A6B" w14:textId="77777777" w:rsidTr="007F06FC">
        <w:trPr>
          <w:trHeight w:val="51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102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E915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9CAC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6EB7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Medidor </w:t>
            </w:r>
            <w:proofErr w:type="spellStart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Electromagnetico</w:t>
            </w:r>
            <w:proofErr w:type="spellEnd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de 4"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429C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5C99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3239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9FA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7F06FC" w:rsidRPr="007F06FC" w14:paraId="4E5F9321" w14:textId="77777777" w:rsidTr="007F06FC">
        <w:trPr>
          <w:trHeight w:val="43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9977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47F8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B17C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CB53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EA93" w14:textId="1C2E7016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BE73" w14:textId="34AC3A56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4115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$58,555.55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8D7C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$58,555.55</w:t>
            </w:r>
          </w:p>
        </w:tc>
      </w:tr>
      <w:tr w:rsidR="007F06FC" w:rsidRPr="007F06FC" w14:paraId="1DB1B6B3" w14:textId="77777777" w:rsidTr="007F06FC">
        <w:trPr>
          <w:trHeight w:val="6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C44F6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6164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12DF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AD0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Llave para Control de </w:t>
            </w:r>
            <w:proofErr w:type="spellStart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Valvula</w:t>
            </w:r>
            <w:proofErr w:type="spellEnd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Limitadoras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B113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$123.88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F2A0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$1,982.08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E453" w14:textId="42C06151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3C43" w14:textId="79E0632C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7F06FC" w:rsidRPr="007F06FC" w14:paraId="0C5F17F4" w14:textId="77777777" w:rsidTr="007F06FC">
        <w:trPr>
          <w:trHeight w:val="315"/>
        </w:trPr>
        <w:tc>
          <w:tcPr>
            <w:tcW w:w="49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BABB48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9339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1EC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77C4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 TOTAL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4330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$1,982.08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6FFE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$58,555.55</w:t>
            </w:r>
          </w:p>
        </w:tc>
      </w:tr>
      <w:tr w:rsidR="007F06FC" w:rsidRPr="007F06FC" w14:paraId="06BD19EE" w14:textId="77777777" w:rsidTr="007F06FC">
        <w:trPr>
          <w:trHeight w:val="315"/>
        </w:trPr>
        <w:tc>
          <w:tcPr>
            <w:tcW w:w="4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26935A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C7DF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B098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975B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3342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$317.13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4378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$9,368.89</w:t>
            </w:r>
          </w:p>
        </w:tc>
      </w:tr>
      <w:tr w:rsidR="007F06FC" w:rsidRPr="003732A9" w14:paraId="5A8B3B81" w14:textId="77777777" w:rsidTr="007F06FC">
        <w:trPr>
          <w:trHeight w:val="315"/>
        </w:trPr>
        <w:tc>
          <w:tcPr>
            <w:tcW w:w="4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986FF1" w14:textId="77777777" w:rsidR="007F06FC" w:rsidRPr="003732A9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3732A9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3809" w14:textId="77777777" w:rsidR="007F06FC" w:rsidRPr="003732A9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6FAF" w14:textId="77777777" w:rsidR="007F06FC" w:rsidRPr="003732A9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22E" w14:textId="77777777" w:rsidR="007F06FC" w:rsidRPr="003732A9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732A9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0DE1" w14:textId="77777777" w:rsidR="007F06FC" w:rsidRPr="003732A9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732A9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$2,299.21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28EF" w14:textId="77777777" w:rsidR="007F06FC" w:rsidRPr="003732A9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732A9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$67,924.44</w:t>
            </w:r>
          </w:p>
        </w:tc>
      </w:tr>
    </w:tbl>
    <w:p w14:paraId="58B3FB4F" w14:textId="77777777" w:rsidR="00C9067E" w:rsidRPr="003732A9" w:rsidRDefault="00C9067E" w:rsidP="00926F0E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34493B36" w14:textId="11044952" w:rsidR="003732A9" w:rsidRDefault="003732A9" w:rsidP="00926F0E">
      <w:pPr>
        <w:spacing w:after="0" w:line="240" w:lineRule="auto"/>
        <w:rPr>
          <w:rFonts w:ascii="Nutmeg Book" w:eastAsia="Times New Roman" w:hAnsi="Nutmeg Book" w:cs="Times New Roman"/>
          <w:bCs/>
          <w:color w:val="000000"/>
          <w:sz w:val="18"/>
          <w:szCs w:val="18"/>
          <w:lang w:val="es-MX" w:eastAsia="es-MX"/>
        </w:rPr>
      </w:pPr>
      <w:r w:rsidRPr="003732A9">
        <w:rPr>
          <w:rFonts w:ascii="Nutmeg Book" w:hAnsi="Nutmeg Book"/>
          <w:sz w:val="18"/>
          <w:szCs w:val="18"/>
        </w:rPr>
        <w:t xml:space="preserve">Se hace constar que la propuesta presentada por </w:t>
      </w:r>
      <w:r w:rsidRPr="003732A9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INOVA CONTROL, S.A. DE C.V.,</w:t>
      </w:r>
      <w:r w:rsidRPr="003732A9">
        <w:rPr>
          <w:rFonts w:ascii="Nutmeg Book" w:eastAsia="Times New Roman" w:hAnsi="Nutmeg Book" w:cs="Times New Roman"/>
          <w:bCs/>
          <w:color w:val="000000"/>
          <w:sz w:val="18"/>
          <w:szCs w:val="18"/>
          <w:lang w:val="es-MX" w:eastAsia="es-MX"/>
        </w:rPr>
        <w:t xml:space="preserve"> presenta errores aritméticos, los cuales fueron subsanados </w:t>
      </w:r>
      <w:r>
        <w:rPr>
          <w:rFonts w:ascii="Nutmeg Book" w:eastAsia="Times New Roman" w:hAnsi="Nutmeg Book" w:cs="Times New Roman"/>
          <w:bCs/>
          <w:color w:val="000000"/>
          <w:sz w:val="18"/>
          <w:szCs w:val="18"/>
          <w:lang w:val="es-MX" w:eastAsia="es-MX"/>
        </w:rPr>
        <w:t>quedando como la tabla que antecede.</w:t>
      </w:r>
    </w:p>
    <w:p w14:paraId="6C7D8AF4" w14:textId="77777777" w:rsidR="003732A9" w:rsidRPr="003732A9" w:rsidRDefault="003732A9" w:rsidP="00926F0E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41689F5E" w14:textId="6AB316E4" w:rsidR="005E6AA0" w:rsidRDefault="007F06FC" w:rsidP="005E6AA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>Cuadro 2: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907"/>
        <w:gridCol w:w="854"/>
        <w:gridCol w:w="1943"/>
        <w:gridCol w:w="1006"/>
        <w:gridCol w:w="1088"/>
        <w:gridCol w:w="1088"/>
        <w:gridCol w:w="1088"/>
      </w:tblGrid>
      <w:tr w:rsidR="007F06FC" w:rsidRPr="007F06FC" w14:paraId="17C5F07E" w14:textId="77777777" w:rsidTr="007F06FC">
        <w:trPr>
          <w:trHeight w:val="9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292291B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C3FBB97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40C4DFA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718132F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21A4E817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INDUSTRIAS VERTEX, S.A. DE C.V.</w:t>
            </w: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4E68710D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CONSTRUCCIONES Y PROYECTOS EME, S.A. DE C.V.</w:t>
            </w:r>
          </w:p>
        </w:tc>
      </w:tr>
      <w:tr w:rsidR="007F06FC" w:rsidRPr="007F06FC" w14:paraId="34D1798A" w14:textId="77777777" w:rsidTr="007F06FC">
        <w:trPr>
          <w:trHeight w:val="510"/>
        </w:trPr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D36A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417C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D975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1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4C2D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Medidor </w:t>
            </w:r>
            <w:proofErr w:type="spellStart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Electromagnetico</w:t>
            </w:r>
            <w:proofErr w:type="spellEnd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de 4"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18B1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F693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28B0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C620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7F06FC" w:rsidRPr="007F06FC" w14:paraId="631900AE" w14:textId="77777777" w:rsidTr="007F06FC">
        <w:trPr>
          <w:trHeight w:val="48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7AA6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2924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2710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7A9D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9ECB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$25,834.25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AFB5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$25,834.25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5840E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$67,934.96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3A2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$67,934.96</w:t>
            </w:r>
          </w:p>
        </w:tc>
      </w:tr>
      <w:tr w:rsidR="007F06FC" w:rsidRPr="007F06FC" w14:paraId="05C33728" w14:textId="77777777" w:rsidTr="007F06FC">
        <w:trPr>
          <w:trHeight w:val="6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C0374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56BB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F264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B17C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Llave para Control de </w:t>
            </w:r>
            <w:proofErr w:type="spellStart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Valvula</w:t>
            </w:r>
            <w:proofErr w:type="spellEnd"/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Limitadoras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9CA4" w14:textId="2989EBED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1B12" w14:textId="6C6AAB1A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2CB3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$1,960.00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9A7B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$31,360.00</w:t>
            </w:r>
          </w:p>
        </w:tc>
      </w:tr>
      <w:tr w:rsidR="007F06FC" w:rsidRPr="007F06FC" w14:paraId="1941EEDC" w14:textId="77777777" w:rsidTr="007F06FC">
        <w:trPr>
          <w:trHeight w:val="315"/>
        </w:trPr>
        <w:tc>
          <w:tcPr>
            <w:tcW w:w="48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E2C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D101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F717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247D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 TOTAL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C845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$25,834.25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D861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$99,294.96</w:t>
            </w:r>
          </w:p>
        </w:tc>
      </w:tr>
      <w:tr w:rsidR="007F06FC" w:rsidRPr="007F06FC" w14:paraId="651CA5BE" w14:textId="77777777" w:rsidTr="007F06FC">
        <w:trPr>
          <w:trHeight w:val="315"/>
        </w:trPr>
        <w:tc>
          <w:tcPr>
            <w:tcW w:w="48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3DCC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86B6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D886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4F70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75D2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$4,133.48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D5F9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$15,887.19</w:t>
            </w:r>
          </w:p>
        </w:tc>
      </w:tr>
      <w:tr w:rsidR="007F06FC" w:rsidRPr="007F06FC" w14:paraId="46E4605E" w14:textId="77777777" w:rsidTr="007F06FC">
        <w:trPr>
          <w:trHeight w:val="315"/>
        </w:trPr>
        <w:tc>
          <w:tcPr>
            <w:tcW w:w="48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66A2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0AF3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EBAA" w14:textId="77777777" w:rsidR="007F06FC" w:rsidRPr="007F06FC" w:rsidRDefault="007F06FC" w:rsidP="007F06FC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4FF" w14:textId="77777777" w:rsidR="007F06FC" w:rsidRPr="007F06FC" w:rsidRDefault="007F06FC" w:rsidP="007F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FC57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$29,967.73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5944" w14:textId="77777777" w:rsidR="007F06FC" w:rsidRPr="007F06FC" w:rsidRDefault="007F06FC" w:rsidP="007F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F06FC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$115,182.15</w:t>
            </w:r>
          </w:p>
        </w:tc>
      </w:tr>
    </w:tbl>
    <w:p w14:paraId="63C8E570" w14:textId="77777777" w:rsidR="007F06FC" w:rsidRDefault="007F06FC" w:rsidP="005E6AA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65B6A5CC" w14:textId="6303E071" w:rsidR="005E6AA0" w:rsidRDefault="005E6AA0" w:rsidP="005E6AA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lastRenderedPageBreak/>
        <w:t>Se evaluarán las propuestas y el acto de fallo será a las 10:</w:t>
      </w:r>
      <w:r w:rsidR="00716661">
        <w:rPr>
          <w:rFonts w:ascii="Nutmeg Book" w:hAnsi="Nutmeg Book"/>
          <w:sz w:val="18"/>
          <w:szCs w:val="18"/>
        </w:rPr>
        <w:t>15</w:t>
      </w:r>
      <w:r>
        <w:rPr>
          <w:rFonts w:ascii="Nutmeg Book" w:hAnsi="Nutmeg Book"/>
          <w:sz w:val="18"/>
          <w:szCs w:val="18"/>
        </w:rPr>
        <w:t xml:space="preserve"> diez horas con </w:t>
      </w:r>
      <w:r w:rsidR="00716661">
        <w:rPr>
          <w:rFonts w:ascii="Nutmeg Book" w:hAnsi="Nutmeg Book"/>
          <w:sz w:val="18"/>
          <w:szCs w:val="18"/>
        </w:rPr>
        <w:t>quince</w:t>
      </w:r>
      <w:r>
        <w:rPr>
          <w:rFonts w:ascii="Nutmeg Book" w:hAnsi="Nutmeg Book"/>
          <w:sz w:val="18"/>
          <w:szCs w:val="18"/>
        </w:rPr>
        <w:t xml:space="preserve"> minutos del día 12 doce de julio del año 2019 dos mil diecinueve, en el mismo lugar que se celebra el presente acto. </w:t>
      </w:r>
    </w:p>
    <w:p w14:paraId="0BBCF5B8" w14:textId="77777777" w:rsidR="00C9067E" w:rsidRDefault="00C9067E" w:rsidP="00926F0E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4D380651" w14:textId="33FE4510" w:rsidR="00F3719D" w:rsidRPr="000859A5" w:rsidRDefault="00544BD6" w:rsidP="00F3719D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5E6AA0">
        <w:rPr>
          <w:rFonts w:ascii="Nutmeg Book" w:hAnsi="Nutmeg Book" w:cs="Arial"/>
          <w:b/>
          <w:sz w:val="18"/>
          <w:szCs w:val="18"/>
        </w:rPr>
        <w:t>3.11</w:t>
      </w:r>
      <w:r w:rsidR="00F3719D" w:rsidRPr="005E6AA0">
        <w:rPr>
          <w:rFonts w:ascii="Nutmeg Book" w:hAnsi="Nutmeg Book" w:cs="Arial"/>
          <w:b/>
          <w:sz w:val="18"/>
          <w:szCs w:val="18"/>
        </w:rPr>
        <w:t>.- LPL</w:t>
      </w:r>
      <w:r w:rsidR="00466B20" w:rsidRPr="005E6AA0">
        <w:rPr>
          <w:rFonts w:ascii="Nutmeg Book" w:hAnsi="Nutmeg Book" w:cs="Arial"/>
          <w:b/>
          <w:sz w:val="18"/>
          <w:szCs w:val="18"/>
        </w:rPr>
        <w:t>/</w:t>
      </w:r>
      <w:r w:rsidR="00A02B28" w:rsidRPr="005E6AA0">
        <w:rPr>
          <w:rFonts w:ascii="Nutmeg Book" w:hAnsi="Nutmeg Book" w:cs="Arial"/>
          <w:b/>
          <w:sz w:val="18"/>
          <w:szCs w:val="18"/>
        </w:rPr>
        <w:t>119/94148/2019</w:t>
      </w:r>
      <w:r w:rsidR="00F3719D" w:rsidRPr="005E6AA0">
        <w:rPr>
          <w:rFonts w:ascii="Nutmeg Book" w:hAnsi="Nutmeg Book" w:cs="Arial"/>
          <w:b/>
          <w:sz w:val="18"/>
          <w:szCs w:val="18"/>
        </w:rPr>
        <w:t>:</w:t>
      </w:r>
    </w:p>
    <w:p w14:paraId="3FD0D425" w14:textId="52D8B29F" w:rsidR="005E6AA0" w:rsidRDefault="005E6AA0" w:rsidP="005E6AA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FB623C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FB623C">
        <w:rPr>
          <w:rFonts w:ascii="Nutmeg Book" w:hAnsi="Nutmeg Book" w:cs="Arial"/>
          <w:b/>
          <w:sz w:val="18"/>
          <w:szCs w:val="18"/>
        </w:rPr>
        <w:t>LPL/</w:t>
      </w:r>
      <w:r w:rsidRPr="005E6AA0">
        <w:rPr>
          <w:rFonts w:ascii="Nutmeg Book" w:hAnsi="Nutmeg Book" w:cs="Arial"/>
          <w:b/>
          <w:sz w:val="18"/>
          <w:szCs w:val="18"/>
        </w:rPr>
        <w:t>119/94148/2019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FB623C">
        <w:rPr>
          <w:rFonts w:ascii="Nutmeg Book" w:hAnsi="Nutmeg Book" w:cs="Arial"/>
          <w:b/>
          <w:sz w:val="18"/>
          <w:szCs w:val="18"/>
        </w:rPr>
        <w:t xml:space="preserve">no </w:t>
      </w:r>
      <w:r w:rsidRPr="00FB623C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FB623C">
        <w:rPr>
          <w:rFonts w:ascii="Nutmeg Book" w:hAnsi="Nutmeg Book"/>
          <w:sz w:val="18"/>
          <w:szCs w:val="18"/>
        </w:rPr>
        <w:t xml:space="preserve">por lo que, con fundamento en el artículo 97 fracción II, del Reglamento de la </w:t>
      </w:r>
      <w:r w:rsidRPr="00FB623C">
        <w:rPr>
          <w:rFonts w:ascii="Nutmeg Book" w:eastAsia="Times New Roman" w:hAnsi="Nutmeg Book" w:cs="Arial"/>
          <w:sz w:val="18"/>
          <w:szCs w:val="18"/>
          <w:lang w:eastAsia="es-MX"/>
        </w:rPr>
        <w:t xml:space="preserve">Ley de Compras Gubernamentales, Enajenaciones y Contratación de Servicios del Estado de Jalisco y sus Municipios, </w:t>
      </w:r>
      <w:r w:rsidRPr="00FB623C">
        <w:rPr>
          <w:rFonts w:ascii="Nutmeg Book" w:hAnsi="Nutmeg Book"/>
          <w:sz w:val="18"/>
          <w:szCs w:val="18"/>
        </w:rPr>
        <w:t xml:space="preserve">se declara </w:t>
      </w:r>
      <w:r w:rsidRPr="00FB623C">
        <w:rPr>
          <w:rFonts w:ascii="Nutmeg Book" w:hAnsi="Nutmeg Book"/>
          <w:b/>
          <w:sz w:val="18"/>
          <w:szCs w:val="18"/>
        </w:rPr>
        <w:t>DESIERTA LA LICITACIÓN;</w:t>
      </w:r>
      <w:r w:rsidRPr="00FB623C">
        <w:rPr>
          <w:rFonts w:ascii="Nutmeg Book" w:hAnsi="Nutmeg Book"/>
          <w:sz w:val="18"/>
          <w:szCs w:val="18"/>
        </w:rPr>
        <w:t xml:space="preserve"> toda vez que </w:t>
      </w:r>
      <w:r>
        <w:rPr>
          <w:rFonts w:ascii="Nutmeg Book" w:hAnsi="Nutmeg Book"/>
          <w:b/>
          <w:sz w:val="18"/>
          <w:szCs w:val="18"/>
        </w:rPr>
        <w:t>NO</w:t>
      </w:r>
      <w:r w:rsidRPr="00FB623C">
        <w:rPr>
          <w:rFonts w:ascii="Nutmeg Book" w:hAnsi="Nutmeg Book"/>
          <w:sz w:val="18"/>
          <w:szCs w:val="18"/>
        </w:rPr>
        <w:t xml:space="preserve"> se presentó ninguna propuesta.</w:t>
      </w:r>
      <w:r>
        <w:rPr>
          <w:rFonts w:ascii="Nutmeg Book" w:hAnsi="Nutmeg Book"/>
          <w:sz w:val="18"/>
          <w:szCs w:val="18"/>
        </w:rPr>
        <w:t xml:space="preserve"> </w:t>
      </w:r>
      <w:r w:rsidRPr="005F2BFF">
        <w:rPr>
          <w:rFonts w:ascii="Nutmeg Book" w:hAnsi="Nutmeg Book"/>
          <w:sz w:val="18"/>
          <w:szCs w:val="18"/>
        </w:rPr>
        <w:t>Cabe</w:t>
      </w:r>
      <w:r>
        <w:rPr>
          <w:rFonts w:ascii="Nutmeg Book" w:hAnsi="Nutmeg Book"/>
          <w:sz w:val="18"/>
          <w:szCs w:val="18"/>
        </w:rPr>
        <w:t xml:space="preserve"> mencionar que dicha licitación se realiza en segunda ocasión, toda vez que ya había sido celebrada con antelación resultando también desierta.</w:t>
      </w:r>
    </w:p>
    <w:p w14:paraId="4E952866" w14:textId="77777777" w:rsidR="00F34C05" w:rsidRDefault="00F34C05" w:rsidP="00544CC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704174BF" w14:textId="6F8574F3" w:rsidR="00544CC0" w:rsidRPr="000859A5" w:rsidRDefault="00544BD6" w:rsidP="00544CC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AB6AA8">
        <w:rPr>
          <w:rFonts w:ascii="Nutmeg Book" w:hAnsi="Nutmeg Book" w:cs="Arial"/>
          <w:b/>
          <w:sz w:val="18"/>
          <w:szCs w:val="18"/>
        </w:rPr>
        <w:t>3.12</w:t>
      </w:r>
      <w:r w:rsidR="00544CC0" w:rsidRPr="00AB6AA8">
        <w:rPr>
          <w:rFonts w:ascii="Nutmeg Book" w:hAnsi="Nutmeg Book" w:cs="Arial"/>
          <w:b/>
          <w:sz w:val="18"/>
          <w:szCs w:val="18"/>
        </w:rPr>
        <w:t>.- LPL/</w:t>
      </w:r>
      <w:r w:rsidR="00A02B28" w:rsidRPr="00AB6AA8">
        <w:rPr>
          <w:rFonts w:ascii="Nutmeg Book" w:hAnsi="Nutmeg Book" w:cs="Arial"/>
          <w:b/>
          <w:sz w:val="18"/>
          <w:szCs w:val="18"/>
        </w:rPr>
        <w:t>120/95786/2019</w:t>
      </w:r>
      <w:r w:rsidR="00544CC0" w:rsidRPr="00AB6AA8">
        <w:rPr>
          <w:rFonts w:ascii="Nutmeg Book" w:hAnsi="Nutmeg Book" w:cs="Arial"/>
          <w:b/>
          <w:sz w:val="18"/>
          <w:szCs w:val="18"/>
        </w:rPr>
        <w:t>:</w:t>
      </w:r>
    </w:p>
    <w:p w14:paraId="1A28BF3F" w14:textId="70FEFBAC" w:rsidR="00F7341F" w:rsidRPr="000859A5" w:rsidRDefault="00F7341F" w:rsidP="00F7341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</w:t>
      </w:r>
      <w:r w:rsidRPr="00AB6AA8">
        <w:rPr>
          <w:rFonts w:ascii="Nutmeg Book" w:hAnsi="Nutmeg Book" w:cs="Arial"/>
          <w:b/>
          <w:sz w:val="18"/>
          <w:szCs w:val="18"/>
        </w:rPr>
        <w:t>/</w:t>
      </w:r>
      <w:r w:rsidR="00A02B28" w:rsidRPr="00AB6AA8">
        <w:rPr>
          <w:rFonts w:ascii="Nutmeg Book" w:hAnsi="Nutmeg Book" w:cs="Arial"/>
          <w:b/>
          <w:sz w:val="18"/>
          <w:szCs w:val="18"/>
        </w:rPr>
        <w:t>120/95786/2019</w:t>
      </w:r>
      <w:r w:rsidR="00BE02EF">
        <w:rPr>
          <w:rFonts w:ascii="Nutmeg Book" w:hAnsi="Nutmeg Book" w:cs="Arial"/>
          <w:b/>
          <w:bCs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>se presentaron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 w:rsidR="00BE02EF">
        <w:rPr>
          <w:rFonts w:ascii="Nutmeg Book" w:hAnsi="Nutmeg Book"/>
          <w:b/>
          <w:sz w:val="18"/>
          <w:szCs w:val="18"/>
        </w:rPr>
        <w:t xml:space="preserve">04  cuatro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</w:t>
      </w:r>
      <w:r w:rsidRPr="000859A5">
        <w:rPr>
          <w:rFonts w:ascii="Nutmeg Book" w:hAnsi="Nutmeg Book"/>
          <w:sz w:val="18"/>
          <w:szCs w:val="18"/>
        </w:rPr>
        <w:t>, por parte de:</w:t>
      </w:r>
    </w:p>
    <w:p w14:paraId="283D911B" w14:textId="77777777" w:rsidR="00F7341F" w:rsidRPr="000859A5" w:rsidRDefault="00F7341F" w:rsidP="00F7341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CF47BA5" w14:textId="65DA40AB" w:rsidR="00F7341F" w:rsidRPr="008412E2" w:rsidRDefault="00AB6AA8" w:rsidP="005027F2">
      <w:pPr>
        <w:pStyle w:val="Prrafodelista"/>
        <w:numPr>
          <w:ilvl w:val="0"/>
          <w:numId w:val="7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CARLOS ESTRADA ESQUEDA</w:t>
      </w:r>
      <w:r w:rsidR="006B5AE3" w:rsidRPr="008412E2">
        <w:rPr>
          <w:rFonts w:ascii="Nutmeg Book" w:hAnsi="Nutmeg Book"/>
          <w:sz w:val="18"/>
          <w:szCs w:val="18"/>
        </w:rPr>
        <w:t xml:space="preserve">; </w:t>
      </w:r>
      <w:r w:rsidR="00326431">
        <w:rPr>
          <w:rFonts w:ascii="Nutmeg Book" w:hAnsi="Nutmeg Book"/>
          <w:sz w:val="18"/>
          <w:szCs w:val="18"/>
        </w:rPr>
        <w:t>enviada por correo</w:t>
      </w:r>
      <w:r w:rsidR="00F7341F" w:rsidRPr="008412E2">
        <w:rPr>
          <w:rFonts w:ascii="Nutmeg Book" w:hAnsi="Nutmeg Book"/>
          <w:sz w:val="18"/>
          <w:szCs w:val="18"/>
        </w:rPr>
        <w:t xml:space="preserve">. </w:t>
      </w:r>
    </w:p>
    <w:p w14:paraId="2A3843AE" w14:textId="554C7E3C" w:rsidR="006B5AE3" w:rsidRPr="008412E2" w:rsidRDefault="00AA67AA" w:rsidP="00AA67AA">
      <w:pPr>
        <w:pStyle w:val="Prrafodelista"/>
        <w:numPr>
          <w:ilvl w:val="0"/>
          <w:numId w:val="7"/>
        </w:numPr>
        <w:jc w:val="both"/>
        <w:rPr>
          <w:rFonts w:ascii="Nutmeg Book" w:hAnsi="Nutmeg Book"/>
          <w:sz w:val="18"/>
          <w:szCs w:val="18"/>
        </w:rPr>
      </w:pPr>
      <w:r w:rsidRPr="00AA67AA">
        <w:rPr>
          <w:rFonts w:ascii="Nutmeg Book" w:hAnsi="Nutmeg Book"/>
          <w:sz w:val="18"/>
          <w:szCs w:val="18"/>
        </w:rPr>
        <w:t>SOLUCIONES TECNICAS ROMA, S.A. DE C.V.</w:t>
      </w:r>
      <w:r w:rsidR="006B5AE3" w:rsidRPr="008412E2">
        <w:rPr>
          <w:rFonts w:ascii="Nutmeg Book" w:hAnsi="Nutmeg Book"/>
          <w:sz w:val="18"/>
          <w:szCs w:val="18"/>
        </w:rPr>
        <w:t xml:space="preserve">; </w:t>
      </w:r>
      <w:r w:rsidR="00326431">
        <w:rPr>
          <w:rFonts w:ascii="Nutmeg Book" w:hAnsi="Nutmeg Book"/>
          <w:sz w:val="18"/>
          <w:szCs w:val="18"/>
        </w:rPr>
        <w:t>enviada por correo</w:t>
      </w:r>
      <w:r w:rsidR="006B5AE3" w:rsidRPr="008412E2">
        <w:rPr>
          <w:rFonts w:ascii="Nutmeg Book" w:hAnsi="Nutmeg Book"/>
          <w:sz w:val="18"/>
          <w:szCs w:val="18"/>
        </w:rPr>
        <w:t xml:space="preserve">. </w:t>
      </w:r>
    </w:p>
    <w:p w14:paraId="6AD299F4" w14:textId="1FCFC66F" w:rsidR="00596C57" w:rsidRPr="008412E2" w:rsidRDefault="00AA67AA" w:rsidP="00AA67AA">
      <w:pPr>
        <w:pStyle w:val="Prrafodelista"/>
        <w:numPr>
          <w:ilvl w:val="0"/>
          <w:numId w:val="7"/>
        </w:numPr>
        <w:jc w:val="both"/>
        <w:rPr>
          <w:rFonts w:ascii="Nutmeg Book" w:hAnsi="Nutmeg Book"/>
          <w:sz w:val="18"/>
          <w:szCs w:val="18"/>
        </w:rPr>
      </w:pPr>
      <w:r w:rsidRPr="00AA67AA">
        <w:rPr>
          <w:rFonts w:ascii="Nutmeg Book" w:hAnsi="Nutmeg Book"/>
          <w:sz w:val="18"/>
          <w:szCs w:val="18"/>
        </w:rPr>
        <w:t>TPP DE GUADALAJARA, S.A. DE C.V.</w:t>
      </w:r>
      <w:r w:rsidR="00596C57" w:rsidRPr="008412E2">
        <w:rPr>
          <w:rFonts w:ascii="Nutmeg Book" w:hAnsi="Nutmeg Book"/>
          <w:sz w:val="18"/>
          <w:szCs w:val="18"/>
        </w:rPr>
        <w:t xml:space="preserve">; </w:t>
      </w:r>
      <w:r w:rsidR="00326431" w:rsidRPr="008412E2">
        <w:rPr>
          <w:rFonts w:ascii="Nutmeg Book" w:hAnsi="Nutmeg Book"/>
          <w:sz w:val="18"/>
          <w:szCs w:val="18"/>
        </w:rPr>
        <w:t>por conducto</w:t>
      </w:r>
      <w:r w:rsidR="00326431">
        <w:rPr>
          <w:rFonts w:ascii="Nutmeg Book" w:hAnsi="Nutmeg Book"/>
          <w:sz w:val="18"/>
          <w:szCs w:val="18"/>
        </w:rPr>
        <w:t xml:space="preserve"> de José Raúl Cruz Cárdenas.</w:t>
      </w:r>
    </w:p>
    <w:p w14:paraId="49572491" w14:textId="374D70AE" w:rsidR="00596C57" w:rsidRPr="008412E2" w:rsidRDefault="00AA67AA" w:rsidP="00AA67AA">
      <w:pPr>
        <w:pStyle w:val="Prrafodelista"/>
        <w:numPr>
          <w:ilvl w:val="0"/>
          <w:numId w:val="7"/>
        </w:numPr>
        <w:jc w:val="both"/>
        <w:rPr>
          <w:rFonts w:ascii="Nutmeg Book" w:hAnsi="Nutmeg Book"/>
          <w:sz w:val="18"/>
          <w:szCs w:val="18"/>
        </w:rPr>
      </w:pPr>
      <w:r w:rsidRPr="00AA67AA">
        <w:rPr>
          <w:rFonts w:ascii="Nutmeg Book" w:hAnsi="Nutmeg Book"/>
          <w:sz w:val="18"/>
          <w:szCs w:val="18"/>
        </w:rPr>
        <w:t>DAVID SALVADOR MANZANO PELAYO.</w:t>
      </w:r>
      <w:r w:rsidR="00596C57" w:rsidRPr="008412E2">
        <w:rPr>
          <w:rFonts w:ascii="Nutmeg Book" w:hAnsi="Nutmeg Book"/>
          <w:sz w:val="18"/>
          <w:szCs w:val="18"/>
        </w:rPr>
        <w:t xml:space="preserve">; por conducto de </w:t>
      </w:r>
      <w:r w:rsidR="00326431">
        <w:rPr>
          <w:rFonts w:ascii="Nutmeg Book" w:hAnsi="Nutmeg Book"/>
          <w:sz w:val="18"/>
          <w:szCs w:val="18"/>
        </w:rPr>
        <w:t>Salvador Manzano Quintero</w:t>
      </w:r>
      <w:r w:rsidR="00596C57" w:rsidRPr="008412E2">
        <w:rPr>
          <w:rFonts w:ascii="Nutmeg Book" w:hAnsi="Nutmeg Book"/>
          <w:sz w:val="18"/>
          <w:szCs w:val="18"/>
        </w:rPr>
        <w:t>.</w:t>
      </w:r>
    </w:p>
    <w:p w14:paraId="2CC04726" w14:textId="77777777" w:rsidR="00596C57" w:rsidRPr="008412E2" w:rsidRDefault="00596C57" w:rsidP="00596C57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7C232DE8" w14:textId="77777777" w:rsidR="00596C57" w:rsidRDefault="00596C57" w:rsidP="00596C5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8412E2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</w:t>
      </w:r>
      <w:r w:rsidRPr="000859A5">
        <w:rPr>
          <w:rFonts w:ascii="Nutmeg Book" w:hAnsi="Nutmeg Book"/>
          <w:sz w:val="18"/>
          <w:szCs w:val="18"/>
        </w:rPr>
        <w:t xml:space="preserve"> solicitados en las bases y se hace constar de los montos señalados en la propuesta, como se relaciona a continuación:</w:t>
      </w:r>
    </w:p>
    <w:p w14:paraId="6CA50A86" w14:textId="77777777" w:rsidR="00596C57" w:rsidRDefault="00596C57" w:rsidP="00596C5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358704C" w14:textId="21322A7A" w:rsidR="00326431" w:rsidRDefault="00326431" w:rsidP="00596C57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Cuadro 1: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880"/>
        <w:gridCol w:w="880"/>
        <w:gridCol w:w="2404"/>
        <w:gridCol w:w="880"/>
        <w:gridCol w:w="990"/>
        <w:gridCol w:w="881"/>
        <w:gridCol w:w="1034"/>
      </w:tblGrid>
      <w:tr w:rsidR="00326431" w:rsidRPr="00326431" w14:paraId="29A9838A" w14:textId="77777777" w:rsidTr="00326431">
        <w:trPr>
          <w:trHeight w:val="78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9665865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659FDA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565874C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3046A51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B6F7B11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CARLOS ESTRADA ESQUEDA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2ED12C9E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SOLUCIONES TECNICAS ROMA, S.A. DE C.V.</w:t>
            </w:r>
          </w:p>
        </w:tc>
      </w:tr>
      <w:tr w:rsidR="00326431" w:rsidRPr="00326431" w14:paraId="619DD35C" w14:textId="77777777" w:rsidTr="00326431">
        <w:trPr>
          <w:trHeight w:val="51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C50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4856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B49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BFA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Arco para Segueta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4C1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69D2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781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5CF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326431" w:rsidRPr="00326431" w14:paraId="2C51CF3F" w14:textId="77777777" w:rsidTr="00326431">
        <w:trPr>
          <w:trHeight w:val="33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69E1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C771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E057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3C79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EA1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$324.80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338D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$12,992.00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79F8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$336.00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FF73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$13,440.00</w:t>
            </w:r>
          </w:p>
        </w:tc>
      </w:tr>
      <w:tr w:rsidR="00326431" w:rsidRPr="00326431" w14:paraId="2CBCAFA6" w14:textId="77777777" w:rsidTr="00326431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87003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11E8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1E3ED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AB21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Barra de Acero DE 1.50 MTS  X 1"*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D506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$446.88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552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$8,937.60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D8B70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$456.00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432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$9,120.00</w:t>
            </w:r>
          </w:p>
        </w:tc>
      </w:tr>
      <w:tr w:rsidR="00326431" w:rsidRPr="00326431" w14:paraId="35A4B5DB" w14:textId="77777777" w:rsidTr="00326431">
        <w:trPr>
          <w:trHeight w:val="54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B43C7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0648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BB97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7BFA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Barra de Acero de 1.75 MTS X 1" *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03C7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$498.40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E0F4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$9,968.00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CDA0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$520.00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5CED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$10,400.00</w:t>
            </w:r>
          </w:p>
        </w:tc>
      </w:tr>
      <w:tr w:rsidR="00326431" w:rsidRPr="00326431" w14:paraId="339069E7" w14:textId="77777777" w:rsidTr="00326431">
        <w:trPr>
          <w:trHeight w:val="30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17086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66F9E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B6F2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44BE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Serrucho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91D43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$152.00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9771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$1,520.00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28684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$179.20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632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$1,792.00</w:t>
            </w:r>
          </w:p>
        </w:tc>
      </w:tr>
      <w:tr w:rsidR="00326431" w:rsidRPr="00326431" w14:paraId="5FCEEF2F" w14:textId="77777777" w:rsidTr="00326431">
        <w:trPr>
          <w:trHeight w:val="7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B7F4F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E2F8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34C29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BBB5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Lampara de Mano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B723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$224.00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B63F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$11,200.00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6487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$227.20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807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$11,360.00</w:t>
            </w:r>
          </w:p>
        </w:tc>
      </w:tr>
      <w:tr w:rsidR="00326431" w:rsidRPr="00326431" w14:paraId="6310CAC9" w14:textId="77777777" w:rsidTr="00326431">
        <w:trPr>
          <w:trHeight w:val="6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ACB9F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25BA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7ED8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087F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Lampara de Luz para conectar a Camioneta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0DCD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$168.00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ACE8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$2,520.00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6F09B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$176.00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7095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$2,640.00</w:t>
            </w:r>
          </w:p>
        </w:tc>
      </w:tr>
      <w:tr w:rsidR="00326431" w:rsidRPr="00326431" w14:paraId="71017D10" w14:textId="77777777" w:rsidTr="00326431">
        <w:trPr>
          <w:trHeight w:val="106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065E0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10895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31D89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EFB5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Machete Tipo </w:t>
            </w: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Caguayano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AB8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$102.06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0DE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$1,530.90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FE6F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$145.80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D126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$2,187.00</w:t>
            </w:r>
          </w:p>
        </w:tc>
      </w:tr>
      <w:tr w:rsidR="00326431" w:rsidRPr="00326431" w14:paraId="32070237" w14:textId="77777777" w:rsidTr="00326431">
        <w:trPr>
          <w:trHeight w:val="49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7BBF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7F0C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DAA9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3D11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Machete </w:t>
            </w: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Estandar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de 18" Pulido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8D71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$107.10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00D6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$2,142.00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1B4F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$132.60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926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$2,652.00</w:t>
            </w:r>
          </w:p>
        </w:tc>
      </w:tr>
      <w:tr w:rsidR="00326431" w:rsidRPr="00326431" w14:paraId="25C835FD" w14:textId="77777777" w:rsidTr="00326431">
        <w:trPr>
          <w:trHeight w:val="7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CCEAC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7C66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DF55A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3C30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Martillo de Uña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C3A6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$208.25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725A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$4,165.00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09F44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$249.90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2D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$4,998.00</w:t>
            </w:r>
          </w:p>
        </w:tc>
      </w:tr>
      <w:tr w:rsidR="00326431" w:rsidRPr="00326431" w14:paraId="6D1310A7" w14:textId="77777777" w:rsidTr="00326431">
        <w:trPr>
          <w:trHeight w:val="30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BEC40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15B7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C560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E10C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Pala de Punta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55DD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$198.00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C439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$11,880.00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7661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$228.00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3F82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$13,680.00</w:t>
            </w:r>
          </w:p>
        </w:tc>
      </w:tr>
      <w:tr w:rsidR="00326431" w:rsidRPr="00326431" w14:paraId="6AA7AAE9" w14:textId="77777777" w:rsidTr="00716661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2B9E0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18CBC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D147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677C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Pala Cuadrada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DFF5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$198.00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0A9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$11,880.00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B840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$234.00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3575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$14,040.00</w:t>
            </w:r>
          </w:p>
        </w:tc>
      </w:tr>
      <w:tr w:rsidR="00326431" w:rsidRPr="00326431" w14:paraId="5E7C1CEF" w14:textId="77777777" w:rsidTr="00716661">
        <w:trPr>
          <w:trHeight w:val="46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8B94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lastRenderedPageBreak/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8BEC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D0CC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9E3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Pila Seca de Resorte de 6 VOLTS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12F9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$406.40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9533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$12,192.00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AEF4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$417.60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8FED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$12,528.00</w:t>
            </w:r>
          </w:p>
        </w:tc>
      </w:tr>
      <w:tr w:rsidR="00326431" w:rsidRPr="00326431" w14:paraId="1A208DBE" w14:textId="77777777" w:rsidTr="00716661">
        <w:trPr>
          <w:trHeight w:val="46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EF29C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3930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4E391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18B3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Pico C/Cabo  (ZAPAPICO)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81DD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$241.50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D845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$12,075.00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B8DD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$276.00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E267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$13,800.00</w:t>
            </w:r>
          </w:p>
        </w:tc>
      </w:tr>
      <w:tr w:rsidR="00326431" w:rsidRPr="00326431" w14:paraId="283579A5" w14:textId="77777777" w:rsidTr="00326431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A8378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27D71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32CA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47F2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Marro de 12 LBS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50394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$479.22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178F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$4,792.20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BE22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$490.00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21DA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$4,900.00</w:t>
            </w:r>
          </w:p>
        </w:tc>
      </w:tr>
      <w:tr w:rsidR="00326431" w:rsidRPr="00326431" w14:paraId="036DB5D4" w14:textId="77777777" w:rsidTr="00326431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8736E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F72F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7B712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DDB8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Guantes de </w:t>
            </w: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Gamusa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ADD0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$62.40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F9D3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$6,240.00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F7C2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$76.80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9ABB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$7,680.00</w:t>
            </w:r>
          </w:p>
        </w:tc>
      </w:tr>
      <w:tr w:rsidR="00326431" w:rsidRPr="00326431" w14:paraId="7063B735" w14:textId="77777777" w:rsidTr="00326431">
        <w:trPr>
          <w:trHeight w:val="46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53AD8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319D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36F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FC5F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LLave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Perica # 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A366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$137.20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668E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$5,488.00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4203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$147.00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1A45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$5,880.00</w:t>
            </w:r>
          </w:p>
        </w:tc>
      </w:tr>
      <w:tr w:rsidR="00326431" w:rsidRPr="00326431" w14:paraId="4604402B" w14:textId="77777777" w:rsidTr="00326431">
        <w:trPr>
          <w:trHeight w:val="37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86CE8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6D579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70F5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0CFD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LLave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Stilson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# 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49A3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$210.00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C934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$8,400.00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5CBA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$249.20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6205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$9,968.00</w:t>
            </w:r>
          </w:p>
        </w:tc>
      </w:tr>
      <w:tr w:rsidR="00326431" w:rsidRPr="00326431" w14:paraId="1F7490F9" w14:textId="77777777" w:rsidTr="00326431">
        <w:trPr>
          <w:trHeight w:val="54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E901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786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CFBF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917A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Carretilla de 6 pies </w:t>
            </w: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cubicos</w:t>
            </w:r>
            <w:proofErr w:type="spell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CCE9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$1,190.00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D72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$8,330.00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1059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$1,225.00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E965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$8,575.00</w:t>
            </w:r>
          </w:p>
        </w:tc>
      </w:tr>
      <w:tr w:rsidR="00326431" w:rsidRPr="00326431" w14:paraId="2BD21D8F" w14:textId="77777777" w:rsidTr="00326431">
        <w:trPr>
          <w:trHeight w:val="143"/>
        </w:trPr>
        <w:tc>
          <w:tcPr>
            <w:tcW w:w="51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6CA8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5ED2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6672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FA2F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9D96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$136,252.70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6C65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$149,640.00</w:t>
            </w:r>
          </w:p>
        </w:tc>
      </w:tr>
      <w:tr w:rsidR="00326431" w:rsidRPr="00326431" w14:paraId="4F959C52" w14:textId="77777777" w:rsidTr="00326431">
        <w:trPr>
          <w:trHeight w:val="70"/>
        </w:trPr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B9A3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6F04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CD43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50E4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1497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$21,800.43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D5E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$23,942.40</w:t>
            </w:r>
          </w:p>
        </w:tc>
      </w:tr>
      <w:tr w:rsidR="00326431" w:rsidRPr="00326431" w14:paraId="474BD10E" w14:textId="77777777" w:rsidTr="00326431">
        <w:trPr>
          <w:trHeight w:val="107"/>
        </w:trPr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CA9C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8DD4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89D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142A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516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$158,053.13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5E9E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$173,582.40</w:t>
            </w:r>
          </w:p>
        </w:tc>
      </w:tr>
    </w:tbl>
    <w:p w14:paraId="12D8C60A" w14:textId="77777777" w:rsidR="00326431" w:rsidRPr="00326431" w:rsidRDefault="00326431" w:rsidP="00596C57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</w:p>
    <w:p w14:paraId="1291B097" w14:textId="7D23A071" w:rsidR="00596C57" w:rsidRDefault="00326431" w:rsidP="00596C57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Cuadro 2: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2376"/>
        <w:gridCol w:w="937"/>
        <w:gridCol w:w="1023"/>
        <w:gridCol w:w="937"/>
        <w:gridCol w:w="999"/>
      </w:tblGrid>
      <w:tr w:rsidR="00326431" w:rsidRPr="00326431" w14:paraId="510B9C98" w14:textId="77777777" w:rsidTr="00326431">
        <w:trPr>
          <w:trHeight w:val="78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C4536F4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65A1584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8F851D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968FD6D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0BCF014A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F711A53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DAVID SALVADOR MANZANO PELAYO.</w:t>
            </w:r>
          </w:p>
        </w:tc>
      </w:tr>
      <w:tr w:rsidR="00326431" w:rsidRPr="00326431" w14:paraId="2B6E94C8" w14:textId="77777777" w:rsidTr="00326431">
        <w:trPr>
          <w:trHeight w:val="51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6722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5D1D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129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B74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Arco para Segueta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055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4368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D454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9BC4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326431" w:rsidRPr="00326431" w14:paraId="084F3B93" w14:textId="77777777" w:rsidTr="00326431">
        <w:trPr>
          <w:trHeight w:val="33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89C2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ADCA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282D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21B0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2086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$203.00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8861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$8,120.00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A098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$262.93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B944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$10,517.20</w:t>
            </w:r>
          </w:p>
        </w:tc>
      </w:tr>
      <w:tr w:rsidR="00326431" w:rsidRPr="00326431" w14:paraId="34428E80" w14:textId="77777777" w:rsidTr="00326431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D3005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23CF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7692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85A0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Barra de Acero DE 1.50 MTS  X 1"*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02A6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$294.00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4A3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$5,880.00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7BE1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$349.14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6F8E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$6,982.80</w:t>
            </w:r>
          </w:p>
        </w:tc>
      </w:tr>
      <w:tr w:rsidR="00326431" w:rsidRPr="00326431" w14:paraId="79027B5D" w14:textId="77777777" w:rsidTr="00326431">
        <w:trPr>
          <w:trHeight w:val="54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19E43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6168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B05E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DAF9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Barra de Acero de 1.75 MTS X 1" *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273F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$330.00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7CD7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$6,600.00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145F4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$396.55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9999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$7,931.00</w:t>
            </w:r>
          </w:p>
        </w:tc>
      </w:tr>
      <w:tr w:rsidR="00326431" w:rsidRPr="00326431" w14:paraId="2086E2FC" w14:textId="77777777" w:rsidTr="00326431">
        <w:trPr>
          <w:trHeight w:val="30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3977E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AE98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AD66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F406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Serrucho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7F72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$67.00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F628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$670.00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29C8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$84.48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C1E9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$844.80</w:t>
            </w:r>
          </w:p>
        </w:tc>
      </w:tr>
      <w:tr w:rsidR="00326431" w:rsidRPr="00326431" w14:paraId="5770C7E2" w14:textId="77777777" w:rsidTr="00326431">
        <w:trPr>
          <w:trHeight w:val="48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EA121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8690C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C727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FC30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Lampara de Mano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D68D2" w14:textId="2554CF30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20A7" w14:textId="464E93C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4A69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$284.48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6A45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$14,224.00</w:t>
            </w:r>
          </w:p>
        </w:tc>
      </w:tr>
      <w:tr w:rsidR="00326431" w:rsidRPr="00326431" w14:paraId="08BF1514" w14:textId="77777777" w:rsidTr="00326431">
        <w:trPr>
          <w:trHeight w:val="6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11BBF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1E6A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5B2E9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456D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Lampara de Luz para conectar a Camioneta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2397" w14:textId="3C51E99E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2C27" w14:textId="0E303131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94E9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$1,288.80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5FB8" w14:textId="77777777" w:rsidR="00326431" w:rsidRPr="00D0131E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D0131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$19,332.00</w:t>
            </w:r>
          </w:p>
        </w:tc>
      </w:tr>
      <w:tr w:rsidR="00326431" w:rsidRPr="00326431" w14:paraId="0DA25017" w14:textId="77777777" w:rsidTr="00326431">
        <w:trPr>
          <w:trHeight w:val="43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854C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AFE2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D5D87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B127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Machete Tipo </w:t>
            </w: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Caguayano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E5F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$46.00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AC98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$690.00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17F7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$64.99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22EA" w14:textId="77777777" w:rsidR="00326431" w:rsidRPr="00D0131E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D0131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$974.85</w:t>
            </w:r>
          </w:p>
        </w:tc>
      </w:tr>
      <w:tr w:rsidR="00326431" w:rsidRPr="00326431" w14:paraId="095E03D7" w14:textId="77777777" w:rsidTr="00326431">
        <w:trPr>
          <w:trHeight w:val="49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7371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DBD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1A41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0435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Machete </w:t>
            </w: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Estandar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de 18" Pulido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41DD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$43.50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A89B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$870.00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1CC0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$56.03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AE71" w14:textId="77777777" w:rsidR="00326431" w:rsidRPr="00D0131E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D0131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$1,120.60</w:t>
            </w:r>
          </w:p>
        </w:tc>
      </w:tr>
      <w:tr w:rsidR="00326431" w:rsidRPr="00326431" w14:paraId="3032F1D1" w14:textId="77777777" w:rsidTr="00326431">
        <w:trPr>
          <w:trHeight w:val="49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5F9F6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4EAD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E0384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890F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Martillo de Uña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07CC" w14:textId="30A91D1D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06FB" w14:textId="2FE30474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BE45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$90.52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5D44" w14:textId="77777777" w:rsidR="00326431" w:rsidRPr="00D0131E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D0131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$1,810.40</w:t>
            </w:r>
          </w:p>
        </w:tc>
      </w:tr>
      <w:tr w:rsidR="00326431" w:rsidRPr="00326431" w14:paraId="2DA1D7B0" w14:textId="77777777" w:rsidTr="00326431">
        <w:trPr>
          <w:trHeight w:val="30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398EC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5FD7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F873C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D141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Pala de Punta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F76E4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$115.00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F39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$6,900.00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051BD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$145.69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BD2A" w14:textId="77777777" w:rsidR="00326431" w:rsidRPr="00D0131E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D0131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$8,741.40</w:t>
            </w:r>
          </w:p>
        </w:tc>
      </w:tr>
      <w:tr w:rsidR="00326431" w:rsidRPr="00326431" w14:paraId="10E141BD" w14:textId="77777777" w:rsidTr="00326431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C5647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A562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4DEF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9F8A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Pala Cuadrada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2698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$115.00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CF70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$6,900.00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E2A4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$145.69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7715" w14:textId="77777777" w:rsidR="00326431" w:rsidRPr="00D0131E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D0131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$8,741.40</w:t>
            </w:r>
          </w:p>
        </w:tc>
      </w:tr>
      <w:tr w:rsidR="00326431" w:rsidRPr="00326431" w14:paraId="52427B41" w14:textId="77777777" w:rsidTr="00326431">
        <w:trPr>
          <w:trHeight w:val="46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3B2B9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2C7D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39D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ED75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Pila Seca de Resorte de 6 VOLTS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9007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$38.79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0CF2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$1,163.70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86CB" w14:textId="77035A8C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DC5C" w14:textId="10C6071F" w:rsidR="00326431" w:rsidRPr="00D0131E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D0131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326431" w:rsidRPr="00326431" w14:paraId="7FDD1DA8" w14:textId="77777777" w:rsidTr="00326431">
        <w:trPr>
          <w:trHeight w:val="46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F518A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80EAC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B9C5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99DF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Pico C/Cabo  (ZAPAPICO)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20203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$171.00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0CA0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$8,550.00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204E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$214.65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236E" w14:textId="77777777" w:rsidR="00326431" w:rsidRPr="00D0131E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D0131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$10,732.50</w:t>
            </w:r>
          </w:p>
        </w:tc>
      </w:tr>
      <w:tr w:rsidR="00326431" w:rsidRPr="00326431" w14:paraId="65BDFA6C" w14:textId="77777777" w:rsidTr="00326431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7A90B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044E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011A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F0F9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Marro de 12 LBS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78F0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$350.00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9262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$3,500.00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BBE8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$746.55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61F7" w14:textId="77777777" w:rsidR="00326431" w:rsidRPr="00D0131E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D0131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$7,465.50</w:t>
            </w:r>
          </w:p>
        </w:tc>
      </w:tr>
      <w:tr w:rsidR="00326431" w:rsidRPr="00326431" w14:paraId="6ED502CF" w14:textId="77777777" w:rsidTr="00716661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CFC31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3C069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96978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D4AB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Guantes de </w:t>
            </w: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Gamusa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E872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$44.83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A821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$4,483.00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F1A6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$81.03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A37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$8,103.00</w:t>
            </w:r>
          </w:p>
        </w:tc>
      </w:tr>
      <w:tr w:rsidR="00326431" w:rsidRPr="00326431" w14:paraId="49802C24" w14:textId="77777777" w:rsidTr="00716661">
        <w:trPr>
          <w:trHeight w:val="46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AF83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lastRenderedPageBreak/>
              <w:t>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3F95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0EDF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4F63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LLave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Perica # 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62A7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$307.00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8AC5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$12,280.00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62D6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$389.66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7939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$15,586.40</w:t>
            </w:r>
          </w:p>
        </w:tc>
      </w:tr>
      <w:tr w:rsidR="00326431" w:rsidRPr="00326431" w14:paraId="12AB2604" w14:textId="77777777" w:rsidTr="00716661">
        <w:trPr>
          <w:trHeight w:val="37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A2FE7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C8E0E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8076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EC63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LLave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Stilson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# 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4A50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$490.00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A951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$19,600.00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627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$629.31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3BFC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$25,172.40</w:t>
            </w:r>
          </w:p>
        </w:tc>
      </w:tr>
      <w:tr w:rsidR="00326431" w:rsidRPr="00326431" w14:paraId="202253AF" w14:textId="77777777" w:rsidTr="00326431">
        <w:trPr>
          <w:trHeight w:val="54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E1768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4D436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F6E2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4F8B9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Carretilla de 6 pies </w:t>
            </w: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cubicos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82AA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$800.00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2BD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$5,600.00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C23A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$1,017.24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58B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$7,120.68</w:t>
            </w:r>
          </w:p>
        </w:tc>
      </w:tr>
      <w:tr w:rsidR="00326431" w:rsidRPr="00326431" w14:paraId="740FD0E3" w14:textId="77777777" w:rsidTr="00326431">
        <w:trPr>
          <w:trHeight w:val="300"/>
        </w:trPr>
        <w:tc>
          <w:tcPr>
            <w:tcW w:w="51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2069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530E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240A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794F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B844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$91,806.70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1079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$155,400.93</w:t>
            </w:r>
          </w:p>
        </w:tc>
      </w:tr>
      <w:tr w:rsidR="00326431" w:rsidRPr="00326431" w14:paraId="58AEEE34" w14:textId="77777777" w:rsidTr="00326431">
        <w:trPr>
          <w:trHeight w:val="300"/>
        </w:trPr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99FD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4CC2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A41D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CD44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96A5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$14,689.07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3C30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$24,864.15</w:t>
            </w:r>
          </w:p>
        </w:tc>
      </w:tr>
      <w:tr w:rsidR="00326431" w:rsidRPr="00326431" w14:paraId="4FF38016" w14:textId="77777777" w:rsidTr="00326431">
        <w:trPr>
          <w:trHeight w:val="300"/>
        </w:trPr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28E4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9129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608" w14:textId="77777777" w:rsidR="00326431" w:rsidRPr="00326431" w:rsidRDefault="00326431" w:rsidP="00326431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0F94" w14:textId="77777777" w:rsidR="00326431" w:rsidRPr="00326431" w:rsidRDefault="00326431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5F1B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$106,495.77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6D71" w14:textId="77777777" w:rsidR="00326431" w:rsidRPr="00326431" w:rsidRDefault="00326431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$180,265.08</w:t>
            </w:r>
          </w:p>
        </w:tc>
      </w:tr>
    </w:tbl>
    <w:p w14:paraId="11E0EE53" w14:textId="77777777" w:rsidR="00326431" w:rsidRPr="00326431" w:rsidRDefault="00326431" w:rsidP="00596C57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</w:p>
    <w:p w14:paraId="5E8884AF" w14:textId="3AF70AED" w:rsidR="00AA67AA" w:rsidRDefault="00AA67AA" w:rsidP="00596C5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detectó que la propuesta económica de </w:t>
      </w:r>
      <w:r w:rsidRPr="00AA67AA">
        <w:rPr>
          <w:rFonts w:ascii="Nutmeg Book" w:hAnsi="Nutmeg Book"/>
          <w:b/>
          <w:sz w:val="18"/>
          <w:szCs w:val="18"/>
        </w:rPr>
        <w:t>DAVID SALVADOR MANZANO PELAYO</w:t>
      </w:r>
      <w:r>
        <w:rPr>
          <w:rFonts w:ascii="Nutmeg Book" w:hAnsi="Nutmeg Book"/>
          <w:b/>
          <w:sz w:val="18"/>
          <w:szCs w:val="18"/>
        </w:rPr>
        <w:t xml:space="preserve">, </w:t>
      </w:r>
      <w:r>
        <w:rPr>
          <w:rFonts w:ascii="Nutmeg Book" w:hAnsi="Nutmeg Book"/>
          <w:sz w:val="18"/>
          <w:szCs w:val="18"/>
        </w:rPr>
        <w:t>presentó errores aritméticos en las partidas 7 y 13, los cuales fueron subsanados quedando como la tabla que antecede.</w:t>
      </w:r>
    </w:p>
    <w:p w14:paraId="365708EA" w14:textId="77777777" w:rsidR="00AA67AA" w:rsidRDefault="00AA67AA" w:rsidP="00596C5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10EFF71" w14:textId="64B5465B" w:rsidR="00AA67AA" w:rsidRDefault="00AA67AA" w:rsidP="00AA67A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</w:t>
      </w:r>
      <w:r w:rsidR="00716661">
        <w:rPr>
          <w:rFonts w:ascii="Nutmeg Book" w:hAnsi="Nutmeg Book"/>
          <w:sz w:val="18"/>
          <w:szCs w:val="18"/>
        </w:rPr>
        <w:t>10</w:t>
      </w:r>
      <w:r>
        <w:rPr>
          <w:rFonts w:ascii="Nutmeg Book" w:hAnsi="Nutmeg Book"/>
          <w:sz w:val="18"/>
          <w:szCs w:val="18"/>
        </w:rPr>
        <w:t>:</w:t>
      </w:r>
      <w:r w:rsidR="00716661">
        <w:rPr>
          <w:rFonts w:ascii="Nutmeg Book" w:hAnsi="Nutmeg Book"/>
          <w:sz w:val="18"/>
          <w:szCs w:val="18"/>
        </w:rPr>
        <w:t>30</w:t>
      </w:r>
      <w:r>
        <w:rPr>
          <w:rFonts w:ascii="Nutmeg Book" w:hAnsi="Nutmeg Book"/>
          <w:sz w:val="18"/>
          <w:szCs w:val="18"/>
        </w:rPr>
        <w:t xml:space="preserve"> </w:t>
      </w:r>
      <w:r w:rsidR="00716661">
        <w:rPr>
          <w:rFonts w:ascii="Nutmeg Book" w:hAnsi="Nutmeg Book"/>
          <w:sz w:val="18"/>
          <w:szCs w:val="18"/>
        </w:rPr>
        <w:t>diez</w:t>
      </w:r>
      <w:r>
        <w:rPr>
          <w:rFonts w:ascii="Nutmeg Book" w:hAnsi="Nutmeg Book"/>
          <w:sz w:val="18"/>
          <w:szCs w:val="18"/>
        </w:rPr>
        <w:t xml:space="preserve"> horas con </w:t>
      </w:r>
      <w:r w:rsidR="00716661">
        <w:rPr>
          <w:rFonts w:ascii="Nutmeg Book" w:hAnsi="Nutmeg Book"/>
          <w:sz w:val="18"/>
          <w:szCs w:val="18"/>
        </w:rPr>
        <w:t>treinta</w:t>
      </w:r>
      <w:r>
        <w:rPr>
          <w:rFonts w:ascii="Nutmeg Book" w:hAnsi="Nutmeg Book"/>
          <w:sz w:val="18"/>
          <w:szCs w:val="18"/>
        </w:rPr>
        <w:t xml:space="preserve"> minutos del día 12 doce de julio del año 2019 dos mil diecinueve, en el mismo lugar que se celebra el presente acto. </w:t>
      </w:r>
    </w:p>
    <w:p w14:paraId="3DFE8366" w14:textId="77777777" w:rsidR="00807F9A" w:rsidRDefault="00807F9A" w:rsidP="00F3719D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6803AB21" w14:textId="0A5888D3" w:rsidR="0087072C" w:rsidRPr="00AA67AA" w:rsidRDefault="0087072C" w:rsidP="0087072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AA67AA">
        <w:rPr>
          <w:rFonts w:ascii="Nutmeg Book" w:hAnsi="Nutmeg Book" w:cs="Arial"/>
          <w:b/>
          <w:sz w:val="18"/>
          <w:szCs w:val="18"/>
        </w:rPr>
        <w:t>3.</w:t>
      </w:r>
      <w:r w:rsidR="00544BD6" w:rsidRPr="00AA67AA">
        <w:rPr>
          <w:rFonts w:ascii="Nutmeg Book" w:hAnsi="Nutmeg Book" w:cs="Arial"/>
          <w:b/>
          <w:sz w:val="18"/>
          <w:szCs w:val="18"/>
        </w:rPr>
        <w:t>1</w:t>
      </w:r>
      <w:r w:rsidRPr="00AA67AA">
        <w:rPr>
          <w:rFonts w:ascii="Nutmeg Book" w:hAnsi="Nutmeg Book" w:cs="Arial"/>
          <w:b/>
          <w:sz w:val="18"/>
          <w:szCs w:val="18"/>
        </w:rPr>
        <w:t>3.- LPL/</w:t>
      </w:r>
      <w:r w:rsidR="00A02B28" w:rsidRPr="00AA67AA">
        <w:rPr>
          <w:rFonts w:ascii="Nutmeg Book" w:hAnsi="Nutmeg Book" w:cs="Arial"/>
          <w:b/>
          <w:sz w:val="18"/>
          <w:szCs w:val="18"/>
        </w:rPr>
        <w:t>121/96027/2019</w:t>
      </w:r>
      <w:r w:rsidR="007A5A48" w:rsidRPr="00AA67AA">
        <w:rPr>
          <w:rFonts w:ascii="Nutmeg Book" w:hAnsi="Nutmeg Book" w:cs="Arial"/>
          <w:b/>
          <w:sz w:val="18"/>
          <w:szCs w:val="18"/>
        </w:rPr>
        <w:t>:</w:t>
      </w:r>
    </w:p>
    <w:p w14:paraId="1C222A76" w14:textId="6CD82457" w:rsidR="00AA67AA" w:rsidRDefault="00AA67AA" w:rsidP="00AA67A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AA67AA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AA67AA">
        <w:rPr>
          <w:rFonts w:ascii="Nutmeg Book" w:hAnsi="Nutmeg Book" w:cs="Arial"/>
          <w:b/>
          <w:sz w:val="18"/>
          <w:szCs w:val="18"/>
        </w:rPr>
        <w:t xml:space="preserve">LPL/121/96027/2019 no </w:t>
      </w:r>
      <w:r w:rsidRPr="00AA67AA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AA67AA">
        <w:rPr>
          <w:rFonts w:ascii="Nutmeg Book" w:hAnsi="Nutmeg Book"/>
          <w:sz w:val="18"/>
          <w:szCs w:val="18"/>
        </w:rPr>
        <w:t xml:space="preserve">por lo que, con fundamento en el artículo 97 fracción II, del Reglamento de la </w:t>
      </w:r>
      <w:r w:rsidRPr="00AA67AA">
        <w:rPr>
          <w:rFonts w:ascii="Nutmeg Book" w:eastAsia="Times New Roman" w:hAnsi="Nutmeg Book" w:cs="Arial"/>
          <w:sz w:val="18"/>
          <w:szCs w:val="18"/>
          <w:lang w:eastAsia="es-MX"/>
        </w:rPr>
        <w:t xml:space="preserve">Ley de Compras Gubernamentales, Enajenaciones y Contratación de Servicios del Estado de Jalisco y sus Municipios, </w:t>
      </w:r>
      <w:r w:rsidRPr="00AA67AA">
        <w:rPr>
          <w:rFonts w:ascii="Nutmeg Book" w:hAnsi="Nutmeg Book"/>
          <w:sz w:val="18"/>
          <w:szCs w:val="18"/>
        </w:rPr>
        <w:t xml:space="preserve">se declara </w:t>
      </w:r>
      <w:r w:rsidRPr="00AA67AA">
        <w:rPr>
          <w:rFonts w:ascii="Nutmeg Book" w:hAnsi="Nutmeg Book"/>
          <w:b/>
          <w:sz w:val="18"/>
          <w:szCs w:val="18"/>
        </w:rPr>
        <w:t>DESIERTA LA LICITACIÓN;</w:t>
      </w:r>
      <w:r w:rsidRPr="00AA67AA">
        <w:rPr>
          <w:rFonts w:ascii="Nutmeg Book" w:hAnsi="Nutmeg Book"/>
          <w:sz w:val="18"/>
          <w:szCs w:val="18"/>
        </w:rPr>
        <w:t xml:space="preserve"> toda vez que </w:t>
      </w:r>
      <w:r w:rsidRPr="00AA67AA">
        <w:rPr>
          <w:rFonts w:ascii="Nutmeg Book" w:hAnsi="Nutmeg Book"/>
          <w:b/>
          <w:sz w:val="18"/>
          <w:szCs w:val="18"/>
        </w:rPr>
        <w:t>NO</w:t>
      </w:r>
      <w:r w:rsidRPr="00AA67AA">
        <w:rPr>
          <w:rFonts w:ascii="Nutmeg Book" w:hAnsi="Nutmeg Book"/>
          <w:sz w:val="18"/>
          <w:szCs w:val="18"/>
        </w:rPr>
        <w:t xml:space="preserve"> se presentó ninguna propuesta. Cabe mencionar que dicha licitación se realiza en segunda ocasión, toda vez que ya había sido celebrada con antelación resultando también desierta.</w:t>
      </w:r>
    </w:p>
    <w:p w14:paraId="79499C53" w14:textId="77777777" w:rsidR="00AF33C6" w:rsidRPr="000859A5" w:rsidRDefault="00AF33C6" w:rsidP="0019306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7FF0DBF" w14:textId="2FC107F7" w:rsidR="00544BD6" w:rsidRPr="00326431" w:rsidRDefault="00544BD6" w:rsidP="00544BD6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326431">
        <w:rPr>
          <w:rFonts w:ascii="Nutmeg Book" w:hAnsi="Nutmeg Book" w:cs="Arial"/>
          <w:b/>
          <w:sz w:val="18"/>
          <w:szCs w:val="18"/>
        </w:rPr>
        <w:t>3.14.- LPL/</w:t>
      </w:r>
      <w:r w:rsidR="00A02B28" w:rsidRPr="00326431">
        <w:rPr>
          <w:rFonts w:ascii="Nutmeg Book" w:hAnsi="Nutmeg Book" w:cs="Arial"/>
          <w:b/>
          <w:sz w:val="18"/>
          <w:szCs w:val="18"/>
        </w:rPr>
        <w:t>122/96267/2019</w:t>
      </w:r>
      <w:r w:rsidRPr="00326431">
        <w:rPr>
          <w:rFonts w:ascii="Nutmeg Book" w:hAnsi="Nutmeg Book" w:cs="Arial"/>
          <w:b/>
          <w:sz w:val="18"/>
          <w:szCs w:val="18"/>
        </w:rPr>
        <w:t>:</w:t>
      </w:r>
    </w:p>
    <w:p w14:paraId="5CE150D0" w14:textId="6D73E14C" w:rsidR="00AA67AA" w:rsidRPr="000859A5" w:rsidRDefault="00AA67AA" w:rsidP="00AA67A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326431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326431">
        <w:rPr>
          <w:rFonts w:ascii="Nutmeg Book" w:hAnsi="Nutmeg Book" w:cs="Arial"/>
          <w:b/>
          <w:sz w:val="18"/>
          <w:szCs w:val="18"/>
        </w:rPr>
        <w:t xml:space="preserve">LPL/122/96267/2019 </w:t>
      </w:r>
      <w:r w:rsidRPr="00326431">
        <w:rPr>
          <w:rFonts w:ascii="Nutmeg Book" w:hAnsi="Nutmeg Book"/>
          <w:sz w:val="18"/>
          <w:szCs w:val="18"/>
        </w:rPr>
        <w:t xml:space="preserve">se presentaron </w:t>
      </w:r>
      <w:r w:rsidRPr="00326431">
        <w:rPr>
          <w:rFonts w:ascii="Nutmeg Book" w:hAnsi="Nutmeg Book"/>
          <w:b/>
          <w:sz w:val="18"/>
          <w:szCs w:val="18"/>
        </w:rPr>
        <w:t>03  tres propuestas</w:t>
      </w:r>
      <w:r w:rsidRPr="00326431">
        <w:rPr>
          <w:rFonts w:ascii="Nutmeg Book" w:hAnsi="Nutmeg Book"/>
          <w:sz w:val="18"/>
          <w:szCs w:val="18"/>
        </w:rPr>
        <w:t>, por parte de:</w:t>
      </w:r>
    </w:p>
    <w:p w14:paraId="4AE62E81" w14:textId="77777777" w:rsidR="00AA67AA" w:rsidRPr="000859A5" w:rsidRDefault="00AA67AA" w:rsidP="00AA67A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B92D6C3" w14:textId="5F9D3CD9" w:rsidR="00AA67AA" w:rsidRPr="00326431" w:rsidRDefault="00326431" w:rsidP="00326431">
      <w:pPr>
        <w:pStyle w:val="Prrafodelista"/>
        <w:numPr>
          <w:ilvl w:val="0"/>
          <w:numId w:val="23"/>
        </w:numPr>
        <w:jc w:val="both"/>
        <w:rPr>
          <w:rFonts w:ascii="Nutmeg Book" w:hAnsi="Nutmeg Book"/>
          <w:sz w:val="18"/>
          <w:szCs w:val="18"/>
        </w:rPr>
      </w:pPr>
      <w:r w:rsidRPr="00326431">
        <w:rPr>
          <w:rFonts w:ascii="Nutmeg Book" w:hAnsi="Nutmeg Book"/>
          <w:sz w:val="18"/>
          <w:szCs w:val="18"/>
        </w:rPr>
        <w:t>CRUZ REYES JESSICA VANESSA</w:t>
      </w:r>
      <w:r w:rsidR="00AA67AA" w:rsidRPr="008412E2">
        <w:rPr>
          <w:rFonts w:ascii="Nutmeg Book" w:hAnsi="Nutmeg Book"/>
          <w:sz w:val="18"/>
          <w:szCs w:val="18"/>
        </w:rPr>
        <w:t xml:space="preserve">; </w:t>
      </w:r>
      <w:r w:rsidRPr="008412E2">
        <w:rPr>
          <w:rFonts w:ascii="Nutmeg Book" w:hAnsi="Nutmeg Book"/>
          <w:sz w:val="18"/>
          <w:szCs w:val="18"/>
        </w:rPr>
        <w:t>presentándose personalmente</w:t>
      </w:r>
      <w:r>
        <w:rPr>
          <w:rFonts w:ascii="Nutmeg Book" w:hAnsi="Nutmeg Book"/>
          <w:sz w:val="18"/>
          <w:szCs w:val="18"/>
        </w:rPr>
        <w:t>.</w:t>
      </w:r>
      <w:r w:rsidR="00AA67AA" w:rsidRPr="00326431">
        <w:rPr>
          <w:rFonts w:ascii="Nutmeg Book" w:hAnsi="Nutmeg Book"/>
          <w:sz w:val="18"/>
          <w:szCs w:val="18"/>
        </w:rPr>
        <w:t xml:space="preserve"> </w:t>
      </w:r>
    </w:p>
    <w:p w14:paraId="4B45F71E" w14:textId="043CC8DC" w:rsidR="00AA67AA" w:rsidRPr="008412E2" w:rsidRDefault="00326431" w:rsidP="00326431">
      <w:pPr>
        <w:pStyle w:val="Prrafodelista"/>
        <w:numPr>
          <w:ilvl w:val="0"/>
          <w:numId w:val="23"/>
        </w:numPr>
        <w:jc w:val="both"/>
        <w:rPr>
          <w:rFonts w:ascii="Nutmeg Book" w:hAnsi="Nutmeg Book"/>
          <w:sz w:val="18"/>
          <w:szCs w:val="18"/>
        </w:rPr>
      </w:pPr>
      <w:r w:rsidRPr="00326431">
        <w:rPr>
          <w:rFonts w:ascii="Nutmeg Book" w:hAnsi="Nutmeg Book"/>
          <w:sz w:val="18"/>
          <w:szCs w:val="18"/>
        </w:rPr>
        <w:t>ANDALON Y CIA., S.A. DE C.V.</w:t>
      </w:r>
      <w:r w:rsidR="00AA67AA" w:rsidRPr="008412E2">
        <w:rPr>
          <w:rFonts w:ascii="Nutmeg Book" w:hAnsi="Nutmeg Book"/>
          <w:sz w:val="18"/>
          <w:szCs w:val="18"/>
        </w:rPr>
        <w:t xml:space="preserve">; por conducto de </w:t>
      </w:r>
      <w:r>
        <w:rPr>
          <w:rFonts w:ascii="Nutmeg Book" w:hAnsi="Nutmeg Book"/>
          <w:sz w:val="18"/>
          <w:szCs w:val="18"/>
        </w:rPr>
        <w:t>Luz Meza Salcedo</w:t>
      </w:r>
      <w:r w:rsidR="00AA67AA" w:rsidRPr="008412E2">
        <w:rPr>
          <w:rFonts w:ascii="Nutmeg Book" w:hAnsi="Nutmeg Book"/>
          <w:sz w:val="18"/>
          <w:szCs w:val="18"/>
        </w:rPr>
        <w:t xml:space="preserve">. </w:t>
      </w:r>
    </w:p>
    <w:p w14:paraId="5626128A" w14:textId="7DF2810D" w:rsidR="00AA67AA" w:rsidRPr="008412E2" w:rsidRDefault="00326431" w:rsidP="00326431">
      <w:pPr>
        <w:pStyle w:val="Prrafodelista"/>
        <w:numPr>
          <w:ilvl w:val="0"/>
          <w:numId w:val="23"/>
        </w:numPr>
        <w:jc w:val="both"/>
        <w:rPr>
          <w:rFonts w:ascii="Nutmeg Book" w:hAnsi="Nutmeg Book"/>
          <w:sz w:val="18"/>
          <w:szCs w:val="18"/>
        </w:rPr>
      </w:pPr>
      <w:r w:rsidRPr="00326431">
        <w:rPr>
          <w:rFonts w:ascii="Nutmeg Book" w:hAnsi="Nutmeg Book"/>
          <w:sz w:val="18"/>
          <w:szCs w:val="18"/>
        </w:rPr>
        <w:t>RAUL JUAREZ RUIZ</w:t>
      </w:r>
      <w:r w:rsidR="00AA67AA" w:rsidRPr="008412E2">
        <w:rPr>
          <w:rFonts w:ascii="Nutmeg Book" w:hAnsi="Nutmeg Book"/>
          <w:sz w:val="18"/>
          <w:szCs w:val="18"/>
        </w:rPr>
        <w:t>; presentándose personalmente</w:t>
      </w:r>
      <w:r>
        <w:rPr>
          <w:rFonts w:ascii="Nutmeg Book" w:hAnsi="Nutmeg Book"/>
          <w:sz w:val="18"/>
          <w:szCs w:val="18"/>
        </w:rPr>
        <w:t>.</w:t>
      </w:r>
    </w:p>
    <w:p w14:paraId="1CE8F705" w14:textId="77777777" w:rsidR="00AA67AA" w:rsidRPr="008412E2" w:rsidRDefault="00AA67AA" w:rsidP="00AA67AA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3059430C" w14:textId="2278064D" w:rsidR="00AA67AA" w:rsidRDefault="00AA67AA" w:rsidP="00AA67A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8412E2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</w:t>
      </w:r>
      <w:r w:rsidRPr="000859A5">
        <w:rPr>
          <w:rFonts w:ascii="Nutmeg Book" w:hAnsi="Nutmeg Book"/>
          <w:sz w:val="18"/>
          <w:szCs w:val="18"/>
        </w:rPr>
        <w:t xml:space="preserve"> solicitados en las bases</w:t>
      </w:r>
      <w:r w:rsidR="007B5FEF">
        <w:rPr>
          <w:rFonts w:ascii="Nutmeg Book" w:hAnsi="Nutmeg Book"/>
          <w:sz w:val="18"/>
          <w:szCs w:val="18"/>
        </w:rPr>
        <w:t xml:space="preserve">, notando que la propuesta de </w:t>
      </w:r>
      <w:r w:rsidR="007B5FEF" w:rsidRPr="007B5FEF">
        <w:rPr>
          <w:rFonts w:ascii="Nutmeg Book" w:hAnsi="Nutmeg Book"/>
          <w:b/>
          <w:sz w:val="18"/>
          <w:szCs w:val="18"/>
        </w:rPr>
        <w:t>ANDALON Y CIA., S.A. DE C.V.</w:t>
      </w:r>
      <w:r w:rsidR="007B5FEF">
        <w:rPr>
          <w:rFonts w:ascii="Nutmeg Book" w:hAnsi="Nutmeg Book"/>
          <w:b/>
          <w:sz w:val="18"/>
          <w:szCs w:val="18"/>
        </w:rPr>
        <w:t xml:space="preserve">, </w:t>
      </w:r>
      <w:r w:rsidR="007B5FEF">
        <w:rPr>
          <w:rFonts w:ascii="Nutmeg Book" w:hAnsi="Nutmeg Book"/>
          <w:sz w:val="18"/>
          <w:szCs w:val="18"/>
        </w:rPr>
        <w:t>no presentó</w:t>
      </w:r>
      <w:r w:rsidR="007A06FC">
        <w:rPr>
          <w:rFonts w:ascii="Nutmeg Book" w:hAnsi="Nutmeg Book"/>
          <w:sz w:val="18"/>
          <w:szCs w:val="18"/>
        </w:rPr>
        <w:t xml:space="preserve"> los anexos entregables 4, 5, 6,</w:t>
      </w:r>
      <w:r w:rsidR="007B5FEF">
        <w:rPr>
          <w:rFonts w:ascii="Nutmeg Book" w:hAnsi="Nutmeg Book"/>
          <w:sz w:val="18"/>
          <w:szCs w:val="18"/>
        </w:rPr>
        <w:t xml:space="preserve"> 7</w:t>
      </w:r>
      <w:r w:rsidR="007A06FC">
        <w:rPr>
          <w:rFonts w:ascii="Nutmeg Book" w:hAnsi="Nutmeg Book"/>
          <w:sz w:val="18"/>
          <w:szCs w:val="18"/>
        </w:rPr>
        <w:t xml:space="preserve"> y 8,</w:t>
      </w:r>
      <w:r w:rsidR="007B5FEF">
        <w:rPr>
          <w:rFonts w:ascii="Nutmeg Book" w:hAnsi="Nutmeg Book"/>
          <w:sz w:val="18"/>
          <w:szCs w:val="18"/>
        </w:rPr>
        <w:t xml:space="preserve">  por lo que el comité</w:t>
      </w:r>
      <w:r w:rsidR="007A06FC">
        <w:rPr>
          <w:rFonts w:ascii="Nutmeg Book" w:hAnsi="Nutmeg Book"/>
          <w:sz w:val="18"/>
          <w:szCs w:val="18"/>
        </w:rPr>
        <w:t xml:space="preserve"> opta por descalificar al concursante, por lo que</w:t>
      </w:r>
      <w:r w:rsidRPr="000859A5">
        <w:rPr>
          <w:rFonts w:ascii="Nutmeg Book" w:hAnsi="Nutmeg Book"/>
          <w:sz w:val="18"/>
          <w:szCs w:val="18"/>
        </w:rPr>
        <w:t xml:space="preserve"> hace constar de los montos señalados en la</w:t>
      </w:r>
      <w:r w:rsidR="007A06FC">
        <w:rPr>
          <w:rFonts w:ascii="Nutmeg Book" w:hAnsi="Nutmeg Book"/>
          <w:sz w:val="18"/>
          <w:szCs w:val="18"/>
        </w:rPr>
        <w:t>s demás</w:t>
      </w:r>
      <w:r w:rsidRPr="000859A5">
        <w:rPr>
          <w:rFonts w:ascii="Nutmeg Book" w:hAnsi="Nutmeg Book"/>
          <w:sz w:val="18"/>
          <w:szCs w:val="18"/>
        </w:rPr>
        <w:t xml:space="preserve"> propuesta, como se relaciona a continuación:</w:t>
      </w:r>
    </w:p>
    <w:p w14:paraId="1DDE67D9" w14:textId="77777777" w:rsidR="00AA67AA" w:rsidRDefault="00AA67AA" w:rsidP="00596C5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846"/>
        <w:gridCol w:w="787"/>
        <w:gridCol w:w="1695"/>
        <w:gridCol w:w="1081"/>
        <w:gridCol w:w="1215"/>
        <w:gridCol w:w="1208"/>
        <w:gridCol w:w="1206"/>
      </w:tblGrid>
      <w:tr w:rsidR="007A06FC" w:rsidRPr="00326431" w14:paraId="41628909" w14:textId="77777777" w:rsidTr="007A06FC">
        <w:trPr>
          <w:trHeight w:val="579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4F70399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351C35F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2C0F597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F9A9925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8F1DA84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>CRUZ REYES JESSICA VANESSA</w:t>
            </w:r>
          </w:p>
        </w:tc>
        <w:tc>
          <w:tcPr>
            <w:tcW w:w="136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00B1D5C5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color w:val="000000"/>
                <w:sz w:val="16"/>
                <w:szCs w:val="16"/>
                <w:lang w:val="es-MX" w:eastAsia="es-MX"/>
              </w:rPr>
              <w:t>RAUL JUAREZ RUIZ</w:t>
            </w:r>
          </w:p>
        </w:tc>
      </w:tr>
      <w:tr w:rsidR="007A06FC" w:rsidRPr="00326431" w14:paraId="3F0D667B" w14:textId="77777777" w:rsidTr="007A06FC">
        <w:trPr>
          <w:trHeight w:val="51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E706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C4CB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8413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AF10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Recarga Extinguidores 1 kg. A base PQS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AA58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A7EB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A9BB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4B38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7A06FC" w:rsidRPr="00326431" w14:paraId="4A6BCFBE" w14:textId="77777777" w:rsidTr="007A06FC">
        <w:trPr>
          <w:trHeight w:val="184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4CF0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34E8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7816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90A1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75C10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$118.79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D397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$118.79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09EF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$130.00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0AB7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$130.00</w:t>
            </w:r>
          </w:p>
        </w:tc>
      </w:tr>
      <w:tr w:rsidR="007A06FC" w:rsidRPr="00326431" w14:paraId="3CD960D1" w14:textId="77777777" w:rsidTr="00716661">
        <w:trPr>
          <w:trHeight w:val="5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D8DE2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DE96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DEE9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4FE3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Recarga Extinguidores 2 kg. A base PQS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76A0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$159.91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DD0C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$319.82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85AA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$190.00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C1D2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$380.00</w:t>
            </w:r>
          </w:p>
        </w:tc>
      </w:tr>
      <w:tr w:rsidR="007A06FC" w:rsidRPr="00326431" w14:paraId="74A1531D" w14:textId="77777777" w:rsidTr="00716661">
        <w:trPr>
          <w:trHeight w:val="51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0F5C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lastRenderedPageBreak/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29AA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58AB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FFA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Recarga Extinguidores 4.5 kg. A base PQS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DB14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$237.07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5F43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$6,400.89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6433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$295.00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E434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$7,965.00</w:t>
            </w:r>
          </w:p>
        </w:tc>
      </w:tr>
      <w:tr w:rsidR="007A06FC" w:rsidRPr="00326431" w14:paraId="312367E9" w14:textId="77777777" w:rsidTr="00716661">
        <w:trPr>
          <w:trHeight w:val="6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E7086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C196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698B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A900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Recarga Extinguidores 6 kg. A base PQS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44FB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$275.86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52D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$4,137.90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0197D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$335.00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7460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$5,025.00</w:t>
            </w:r>
          </w:p>
        </w:tc>
      </w:tr>
      <w:tr w:rsidR="007A06FC" w:rsidRPr="00326431" w14:paraId="7E6F819D" w14:textId="77777777" w:rsidTr="007A06FC">
        <w:trPr>
          <w:trHeight w:val="67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611BD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4D10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2AA3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A887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Recarga Extinguidores 9 kg. A base PQS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F984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$343.97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18D0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$343.97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9AEA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$415.00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848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$415.00</w:t>
            </w:r>
          </w:p>
        </w:tc>
      </w:tr>
      <w:tr w:rsidR="007A06FC" w:rsidRPr="00326431" w14:paraId="4EEBA14A" w14:textId="77777777" w:rsidTr="007A06FC">
        <w:trPr>
          <w:trHeight w:val="69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C4D9D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0F7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3EAA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A572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Recarga Extinguidores 50 kg. A base PQS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4EE45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$1,810.34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7740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$1,810.34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7D2D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$2,490.00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DB6D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$2,490.00</w:t>
            </w:r>
          </w:p>
        </w:tc>
      </w:tr>
      <w:tr w:rsidR="007A06FC" w:rsidRPr="00326431" w14:paraId="17FAD920" w14:textId="77777777" w:rsidTr="007A06FC">
        <w:trPr>
          <w:trHeight w:val="76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772AB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DB59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94E9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9598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Recarga Extinguidores 2.3 kg. A base C02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D816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$158.62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51A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$4,124.12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1C6E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$225.00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7763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$5,850.00</w:t>
            </w:r>
          </w:p>
        </w:tc>
      </w:tr>
      <w:tr w:rsidR="007A06FC" w:rsidRPr="00326431" w14:paraId="2ACFA525" w14:textId="77777777" w:rsidTr="007A06FC">
        <w:trPr>
          <w:trHeight w:val="69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85108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606B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D1C4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CC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Recarga Extinguidores 4.5 kg. A base C02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4EFDE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$324.14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1C9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$5,834.52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7637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$387.00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931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$6,966.00</w:t>
            </w:r>
          </w:p>
        </w:tc>
      </w:tr>
      <w:tr w:rsidR="007A06FC" w:rsidRPr="00326431" w14:paraId="2B876082" w14:textId="77777777" w:rsidTr="007A06FC">
        <w:trPr>
          <w:trHeight w:val="6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F35D5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31D4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158D3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6315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Recarga Extinguidores 6.8 kg. A base C02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ADA99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$435.34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B60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$1,306.02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D967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$520.00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08E6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$1,560.00</w:t>
            </w:r>
          </w:p>
        </w:tc>
      </w:tr>
      <w:tr w:rsidR="007A06FC" w:rsidRPr="00326431" w14:paraId="64C6294D" w14:textId="77777777" w:rsidTr="007A06FC">
        <w:trPr>
          <w:trHeight w:val="57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E25EF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F8F8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3650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40C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Recarga Extinguidores 4.5 kg. HALOTRON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067E9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$168.97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30AF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$337.94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0C44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$200.00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6CD5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$400.00</w:t>
            </w:r>
          </w:p>
        </w:tc>
      </w:tr>
      <w:tr w:rsidR="007A06FC" w:rsidRPr="00326431" w14:paraId="3ED18CAD" w14:textId="77777777" w:rsidTr="007A06FC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B6DFA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517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71F4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8C3B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Paquete de refacciones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B787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$82.76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BF3C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$7,944.96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E4EC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$60.00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1F83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$5,760.00</w:t>
            </w:r>
          </w:p>
        </w:tc>
      </w:tr>
      <w:tr w:rsidR="007A06FC" w:rsidRPr="00326431" w14:paraId="2F7D07F1" w14:textId="77777777" w:rsidTr="007A06FC">
        <w:trPr>
          <w:trHeight w:val="70"/>
        </w:trPr>
        <w:tc>
          <w:tcPr>
            <w:tcW w:w="44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A982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9FD7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DD1C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6B7D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7F0B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$32,679.27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8340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$36,941.00</w:t>
            </w:r>
          </w:p>
        </w:tc>
      </w:tr>
      <w:tr w:rsidR="007A06FC" w:rsidRPr="00326431" w14:paraId="32C8573D" w14:textId="77777777" w:rsidTr="007A06FC">
        <w:trPr>
          <w:trHeight w:val="300"/>
        </w:trPr>
        <w:tc>
          <w:tcPr>
            <w:tcW w:w="4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6C49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0E28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BBA5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BBC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D07B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$5,228.68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9685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$5,910.56</w:t>
            </w:r>
          </w:p>
        </w:tc>
      </w:tr>
      <w:tr w:rsidR="007A06FC" w:rsidRPr="00326431" w14:paraId="12E4FA69" w14:textId="77777777" w:rsidTr="007A06FC">
        <w:trPr>
          <w:trHeight w:val="300"/>
        </w:trPr>
        <w:tc>
          <w:tcPr>
            <w:tcW w:w="4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A0CB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5938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B280" w14:textId="77777777" w:rsidR="007A06FC" w:rsidRPr="00326431" w:rsidRDefault="007A06FC" w:rsidP="00326431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CDB0" w14:textId="77777777" w:rsidR="007A06FC" w:rsidRPr="00326431" w:rsidRDefault="007A06FC" w:rsidP="00326431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B613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$37,907.95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0950" w14:textId="77777777" w:rsidR="007A06FC" w:rsidRPr="00326431" w:rsidRDefault="007A06FC" w:rsidP="00326431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26431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$42,851.56</w:t>
            </w:r>
          </w:p>
        </w:tc>
      </w:tr>
    </w:tbl>
    <w:p w14:paraId="5B4DC55C" w14:textId="77777777" w:rsidR="00326431" w:rsidRDefault="00326431" w:rsidP="00596C5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3CD02CC" w14:textId="2E35B228" w:rsidR="007A06FC" w:rsidRDefault="007A06FC" w:rsidP="007A06F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</w:t>
      </w:r>
      <w:r w:rsidR="00716661">
        <w:rPr>
          <w:rFonts w:ascii="Nutmeg Book" w:hAnsi="Nutmeg Book"/>
          <w:sz w:val="18"/>
          <w:szCs w:val="18"/>
        </w:rPr>
        <w:t>10</w:t>
      </w:r>
      <w:r>
        <w:rPr>
          <w:rFonts w:ascii="Nutmeg Book" w:hAnsi="Nutmeg Book"/>
          <w:sz w:val="18"/>
          <w:szCs w:val="18"/>
        </w:rPr>
        <w:t>:</w:t>
      </w:r>
      <w:r w:rsidR="00716661">
        <w:rPr>
          <w:rFonts w:ascii="Nutmeg Book" w:hAnsi="Nutmeg Book"/>
          <w:sz w:val="18"/>
          <w:szCs w:val="18"/>
        </w:rPr>
        <w:t>4</w:t>
      </w:r>
      <w:r>
        <w:rPr>
          <w:rFonts w:ascii="Nutmeg Book" w:hAnsi="Nutmeg Book"/>
          <w:sz w:val="18"/>
          <w:szCs w:val="18"/>
        </w:rPr>
        <w:t xml:space="preserve">5 </w:t>
      </w:r>
      <w:r w:rsidR="00716661">
        <w:rPr>
          <w:rFonts w:ascii="Nutmeg Book" w:hAnsi="Nutmeg Book"/>
          <w:sz w:val="18"/>
          <w:szCs w:val="18"/>
        </w:rPr>
        <w:t>diez</w:t>
      </w:r>
      <w:r>
        <w:rPr>
          <w:rFonts w:ascii="Nutmeg Book" w:hAnsi="Nutmeg Book"/>
          <w:sz w:val="18"/>
          <w:szCs w:val="18"/>
        </w:rPr>
        <w:t xml:space="preserve"> horas con </w:t>
      </w:r>
      <w:r w:rsidR="00716661">
        <w:rPr>
          <w:rFonts w:ascii="Nutmeg Book" w:hAnsi="Nutmeg Book"/>
          <w:sz w:val="18"/>
          <w:szCs w:val="18"/>
        </w:rPr>
        <w:t>cuarenta y cinco</w:t>
      </w:r>
      <w:r>
        <w:rPr>
          <w:rFonts w:ascii="Nutmeg Book" w:hAnsi="Nutmeg Book"/>
          <w:sz w:val="18"/>
          <w:szCs w:val="18"/>
        </w:rPr>
        <w:t xml:space="preserve"> minutos del día 12 doce de julio del año 2019 dos mil diecinueve, en el mismo lugar que se celebra el presente acto. </w:t>
      </w:r>
    </w:p>
    <w:p w14:paraId="0AFCAA48" w14:textId="77777777" w:rsidR="00544BD6" w:rsidRDefault="00544BD6" w:rsidP="00544BD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7C56926" w14:textId="77777777" w:rsidR="00AA67AA" w:rsidRPr="007A06FC" w:rsidRDefault="00ED2ABB" w:rsidP="00AA67AA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15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AA67AA" w:rsidRPr="007A06FC">
        <w:rPr>
          <w:rFonts w:ascii="Nutmeg Book" w:hAnsi="Nutmeg Book" w:cs="Arial"/>
          <w:b/>
          <w:sz w:val="18"/>
          <w:szCs w:val="18"/>
        </w:rPr>
        <w:t>LPL/123/94813/2019:</w:t>
      </w:r>
    </w:p>
    <w:p w14:paraId="6B5FCC84" w14:textId="77777777" w:rsidR="00AA67AA" w:rsidRDefault="00AA67AA" w:rsidP="00AA67A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06FC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06FC">
        <w:rPr>
          <w:rFonts w:ascii="Nutmeg Book" w:hAnsi="Nutmeg Book" w:cs="Arial"/>
          <w:b/>
          <w:sz w:val="18"/>
          <w:szCs w:val="18"/>
        </w:rPr>
        <w:t>LPL/123/94813/2019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02 dos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</w:t>
      </w:r>
      <w:r w:rsidRPr="000859A5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 xml:space="preserve"> por parte de: </w:t>
      </w:r>
    </w:p>
    <w:p w14:paraId="5535CB94" w14:textId="77777777" w:rsidR="00AA67AA" w:rsidRDefault="00AA67AA" w:rsidP="00AA67A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BCFCEB3" w14:textId="4E54A60B" w:rsidR="00AA67AA" w:rsidRPr="00814736" w:rsidRDefault="007A06FC" w:rsidP="007A06FC">
      <w:pPr>
        <w:pStyle w:val="Prrafodelista"/>
        <w:numPr>
          <w:ilvl w:val="0"/>
          <w:numId w:val="16"/>
        </w:numPr>
        <w:jc w:val="both"/>
        <w:rPr>
          <w:rFonts w:ascii="Nutmeg Book" w:hAnsi="Nutmeg Book"/>
          <w:sz w:val="18"/>
          <w:szCs w:val="18"/>
        </w:rPr>
      </w:pPr>
      <w:r w:rsidRPr="007A06FC">
        <w:rPr>
          <w:rFonts w:ascii="Nutmeg Book" w:hAnsi="Nutmeg Book"/>
          <w:sz w:val="18"/>
          <w:szCs w:val="18"/>
        </w:rPr>
        <w:t>SUSETEC, S.A. DE C.V.</w:t>
      </w:r>
      <w:r w:rsidR="00AA67AA" w:rsidRPr="00814736">
        <w:rPr>
          <w:rFonts w:ascii="Nutmeg Book" w:hAnsi="Nutmeg Book"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>por conducto de Eliseo Jerez Sánchez.</w:t>
      </w:r>
    </w:p>
    <w:p w14:paraId="3E396C04" w14:textId="6C7164F8" w:rsidR="00AA67AA" w:rsidRDefault="007A06FC" w:rsidP="007A06FC">
      <w:pPr>
        <w:pStyle w:val="Prrafodelista"/>
        <w:numPr>
          <w:ilvl w:val="0"/>
          <w:numId w:val="16"/>
        </w:numPr>
        <w:jc w:val="both"/>
        <w:rPr>
          <w:rFonts w:ascii="Nutmeg Book" w:hAnsi="Nutmeg Book"/>
          <w:sz w:val="18"/>
          <w:szCs w:val="18"/>
        </w:rPr>
      </w:pPr>
      <w:r w:rsidRPr="007A06FC">
        <w:rPr>
          <w:rFonts w:ascii="Nutmeg Book" w:hAnsi="Nutmeg Book"/>
          <w:sz w:val="18"/>
          <w:szCs w:val="18"/>
        </w:rPr>
        <w:t>AG PROENVIRO, S.A. DE C.V.</w:t>
      </w:r>
      <w:r w:rsidR="00AA67AA" w:rsidRPr="00814736">
        <w:rPr>
          <w:rFonts w:ascii="Nutmeg Book" w:hAnsi="Nutmeg Book"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>enviado por correo</w:t>
      </w:r>
      <w:r w:rsidR="00AA67AA">
        <w:rPr>
          <w:rFonts w:ascii="Nutmeg Book" w:hAnsi="Nutmeg Book"/>
          <w:sz w:val="18"/>
          <w:szCs w:val="18"/>
        </w:rPr>
        <w:t>.</w:t>
      </w:r>
    </w:p>
    <w:p w14:paraId="3BF197C4" w14:textId="77777777" w:rsidR="00AA67AA" w:rsidRDefault="00AA67AA" w:rsidP="00AA67AA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3E580A87" w14:textId="77777777" w:rsidR="00AA67AA" w:rsidRDefault="00AA67AA" w:rsidP="00AA67A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97E1B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en las bases y se hace constar de los montos señalados en la propuesta, como se relaciona a continuación:</w:t>
      </w:r>
    </w:p>
    <w:p w14:paraId="5298AC17" w14:textId="77777777" w:rsidR="00AA67AA" w:rsidRPr="00E97E1B" w:rsidRDefault="00AA67AA" w:rsidP="00AA67A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484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770"/>
        <w:gridCol w:w="713"/>
        <w:gridCol w:w="1768"/>
        <w:gridCol w:w="1115"/>
        <w:gridCol w:w="1117"/>
        <w:gridCol w:w="1175"/>
        <w:gridCol w:w="1175"/>
      </w:tblGrid>
      <w:tr w:rsidR="00716661" w:rsidRPr="007A06FC" w14:paraId="7562048F" w14:textId="77777777" w:rsidTr="00716661">
        <w:trPr>
          <w:trHeight w:val="414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3BC24CB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23DC4DD3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5A25578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FB5B0D0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7A06F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84CFBB3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SUSETEC, S.A. DE C.V.</w:t>
            </w:r>
          </w:p>
        </w:tc>
        <w:tc>
          <w:tcPr>
            <w:tcW w:w="137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0C60B73B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  <w:t>AG PROENVIRO, S.A. DE C.V.</w:t>
            </w:r>
          </w:p>
        </w:tc>
      </w:tr>
      <w:tr w:rsidR="00716661" w:rsidRPr="007A06FC" w14:paraId="3DCC2EE3" w14:textId="77777777" w:rsidTr="00716661">
        <w:trPr>
          <w:trHeight w:val="219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CFA5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C3C9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BD80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A06F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7A06F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C47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Estudios y Peritaje </w:t>
            </w:r>
            <w:proofErr w:type="spellStart"/>
            <w:r w:rsidRPr="007A06F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Videoinspección</w:t>
            </w:r>
            <w:proofErr w:type="spellEnd"/>
            <w:r w:rsidRPr="007A06F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 al Pozo No. 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D566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6938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67E7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B9A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716661" w:rsidRPr="007A06FC" w14:paraId="45D62CC9" w14:textId="77777777" w:rsidTr="00716661">
        <w:trPr>
          <w:trHeight w:val="107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A04A" w14:textId="77777777" w:rsidR="007A06FC" w:rsidRPr="007A06FC" w:rsidRDefault="007A06FC" w:rsidP="007A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3152" w14:textId="77777777" w:rsidR="007A06FC" w:rsidRPr="007A06FC" w:rsidRDefault="007A06FC" w:rsidP="007A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C29F" w14:textId="77777777" w:rsidR="007A06FC" w:rsidRPr="007A06FC" w:rsidRDefault="007A06FC" w:rsidP="007A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3191" w14:textId="77777777" w:rsidR="007A06FC" w:rsidRPr="007A06FC" w:rsidRDefault="007A06FC" w:rsidP="007A06FC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5F6A" w14:textId="77777777" w:rsidR="007A06FC" w:rsidRPr="007A06FC" w:rsidRDefault="007A06FC" w:rsidP="007A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$11,350.00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5A3E" w14:textId="77777777" w:rsidR="007A06FC" w:rsidRPr="007A06FC" w:rsidRDefault="007A06FC" w:rsidP="007A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$11,350.00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FCBB" w14:textId="77777777" w:rsidR="007A06FC" w:rsidRPr="007A06FC" w:rsidRDefault="007A06FC" w:rsidP="007A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$21,500.00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3D51" w14:textId="77777777" w:rsidR="007A06FC" w:rsidRPr="007A06FC" w:rsidRDefault="007A06FC" w:rsidP="007A06FC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bCs/>
                <w:color w:val="000000"/>
                <w:sz w:val="18"/>
                <w:szCs w:val="18"/>
                <w:lang w:val="es-MX" w:eastAsia="es-MX"/>
              </w:rPr>
              <w:t>$21,500.00</w:t>
            </w:r>
          </w:p>
        </w:tc>
      </w:tr>
      <w:tr w:rsidR="00716661" w:rsidRPr="007A06FC" w14:paraId="32A4114C" w14:textId="77777777" w:rsidTr="00716661">
        <w:trPr>
          <w:trHeight w:val="376"/>
        </w:trPr>
        <w:tc>
          <w:tcPr>
            <w:tcW w:w="42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520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C8C1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5C91" w14:textId="77777777" w:rsidR="007A06FC" w:rsidRPr="007A06FC" w:rsidRDefault="007A06FC" w:rsidP="007A06FC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1951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0ED2" w14:textId="77777777" w:rsidR="007A06FC" w:rsidRPr="007A06FC" w:rsidRDefault="007A06FC" w:rsidP="007A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$11,350.00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5252" w14:textId="77777777" w:rsidR="007A06FC" w:rsidRPr="007A06FC" w:rsidRDefault="007A06FC" w:rsidP="007A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$21,500.00</w:t>
            </w:r>
          </w:p>
        </w:tc>
      </w:tr>
      <w:tr w:rsidR="00716661" w:rsidRPr="007A06FC" w14:paraId="30A34BE7" w14:textId="77777777" w:rsidTr="00716661">
        <w:trPr>
          <w:trHeight w:val="145"/>
        </w:trPr>
        <w:tc>
          <w:tcPr>
            <w:tcW w:w="4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4D9A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E13E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842" w14:textId="77777777" w:rsidR="007A06FC" w:rsidRPr="007A06FC" w:rsidRDefault="007A06FC" w:rsidP="007A06FC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89C8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9699" w14:textId="77777777" w:rsidR="007A06FC" w:rsidRPr="007A06FC" w:rsidRDefault="007A06FC" w:rsidP="007A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$1,816.00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365C" w14:textId="77777777" w:rsidR="007A06FC" w:rsidRPr="007A06FC" w:rsidRDefault="007A06FC" w:rsidP="007A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$3,440.00</w:t>
            </w:r>
          </w:p>
        </w:tc>
      </w:tr>
      <w:tr w:rsidR="00716661" w:rsidRPr="007A06FC" w14:paraId="37AA1FFC" w14:textId="77777777" w:rsidTr="00716661">
        <w:trPr>
          <w:trHeight w:val="184"/>
        </w:trPr>
        <w:tc>
          <w:tcPr>
            <w:tcW w:w="4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6A7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FDF4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56B4" w14:textId="77777777" w:rsidR="007A06FC" w:rsidRPr="007A06FC" w:rsidRDefault="007A06FC" w:rsidP="007A06FC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01CB" w14:textId="77777777" w:rsidR="007A06FC" w:rsidRPr="007A06FC" w:rsidRDefault="007A06FC" w:rsidP="007A06F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B0BF" w14:textId="77777777" w:rsidR="007A06FC" w:rsidRPr="007A06FC" w:rsidRDefault="007A06FC" w:rsidP="007A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$13,166.00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6DB9" w14:textId="77777777" w:rsidR="007A06FC" w:rsidRPr="007A06FC" w:rsidRDefault="007A06FC" w:rsidP="007A06FC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A06FC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$24,940.00</w:t>
            </w:r>
          </w:p>
        </w:tc>
      </w:tr>
    </w:tbl>
    <w:p w14:paraId="35EB8465" w14:textId="77777777" w:rsidR="00AA67AA" w:rsidRDefault="00AA67AA" w:rsidP="00AA67A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8DC6F14" w14:textId="33500B15" w:rsidR="00AA67AA" w:rsidRDefault="00AA67AA" w:rsidP="00AA67A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Se evaluarán las propuestas y el acto de fallo será a las 11:</w:t>
      </w:r>
      <w:r w:rsidR="00716661">
        <w:rPr>
          <w:rFonts w:ascii="Nutmeg Book" w:hAnsi="Nutmeg Book"/>
          <w:sz w:val="18"/>
          <w:szCs w:val="18"/>
        </w:rPr>
        <w:t>00</w:t>
      </w:r>
      <w:r>
        <w:rPr>
          <w:rFonts w:ascii="Nutmeg Book" w:hAnsi="Nutmeg Book"/>
          <w:sz w:val="18"/>
          <w:szCs w:val="18"/>
        </w:rPr>
        <w:t xml:space="preserve"> once horas con </w:t>
      </w:r>
      <w:r w:rsidR="00716661">
        <w:rPr>
          <w:rFonts w:ascii="Nutmeg Book" w:hAnsi="Nutmeg Book"/>
          <w:sz w:val="18"/>
          <w:szCs w:val="18"/>
        </w:rPr>
        <w:t>cero</w:t>
      </w:r>
      <w:r>
        <w:rPr>
          <w:rFonts w:ascii="Nutmeg Book" w:hAnsi="Nutmeg Book"/>
          <w:sz w:val="18"/>
          <w:szCs w:val="18"/>
        </w:rPr>
        <w:t xml:space="preserve"> minutos del día </w:t>
      </w:r>
      <w:r w:rsidR="007A06FC">
        <w:rPr>
          <w:rFonts w:ascii="Nutmeg Book" w:hAnsi="Nutmeg Book"/>
          <w:sz w:val="18"/>
          <w:szCs w:val="18"/>
        </w:rPr>
        <w:t>12</w:t>
      </w:r>
      <w:r>
        <w:rPr>
          <w:rFonts w:ascii="Nutmeg Book" w:hAnsi="Nutmeg Book"/>
          <w:sz w:val="18"/>
          <w:szCs w:val="18"/>
        </w:rPr>
        <w:t xml:space="preserve"> </w:t>
      </w:r>
      <w:r w:rsidR="007A06FC">
        <w:rPr>
          <w:rFonts w:ascii="Nutmeg Book" w:hAnsi="Nutmeg Book"/>
          <w:sz w:val="18"/>
          <w:szCs w:val="18"/>
        </w:rPr>
        <w:t>doce</w:t>
      </w:r>
      <w:r>
        <w:rPr>
          <w:rFonts w:ascii="Nutmeg Book" w:hAnsi="Nutmeg Book"/>
          <w:sz w:val="18"/>
          <w:szCs w:val="18"/>
        </w:rPr>
        <w:t xml:space="preserve"> de julio del año 2019 dos mil diecinueve, en el mismo lugar que se celebra el presente acto. </w:t>
      </w:r>
    </w:p>
    <w:p w14:paraId="66C793BE" w14:textId="72DA6AA5" w:rsidR="00E97E1B" w:rsidRDefault="00E97E1B" w:rsidP="00AA67AA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54FFE6AF" w14:textId="77777777" w:rsidR="007A06FC" w:rsidRPr="007A06FC" w:rsidRDefault="00795ECE" w:rsidP="007A06FC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7A06FC">
        <w:rPr>
          <w:rFonts w:ascii="Nutmeg Book" w:hAnsi="Nutmeg Book" w:cs="Arial"/>
          <w:b/>
          <w:sz w:val="18"/>
          <w:szCs w:val="18"/>
        </w:rPr>
        <w:t xml:space="preserve">3.16.- </w:t>
      </w:r>
      <w:r w:rsidR="007A06FC" w:rsidRPr="007A06FC">
        <w:rPr>
          <w:rFonts w:ascii="Nutmeg Book" w:hAnsi="Nutmeg Book" w:cs="Arial"/>
          <w:b/>
          <w:sz w:val="18"/>
          <w:szCs w:val="18"/>
        </w:rPr>
        <w:t>LPL/124/95350/2019:</w:t>
      </w:r>
    </w:p>
    <w:p w14:paraId="7841AEE6" w14:textId="56FBE749" w:rsidR="007A06FC" w:rsidRDefault="007A06FC" w:rsidP="007A06F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06FC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06FC">
        <w:rPr>
          <w:rFonts w:ascii="Nutmeg Book" w:hAnsi="Nutmeg Book" w:cs="Arial"/>
          <w:b/>
          <w:sz w:val="18"/>
          <w:szCs w:val="18"/>
        </w:rPr>
        <w:t xml:space="preserve">LPL/124/95350/2019, </w:t>
      </w:r>
      <w:r w:rsidRPr="007A06FC">
        <w:rPr>
          <w:rFonts w:ascii="Nutmeg Book" w:hAnsi="Nutmeg Book"/>
          <w:b/>
          <w:sz w:val="18"/>
          <w:szCs w:val="18"/>
        </w:rPr>
        <w:t xml:space="preserve">se presentaron </w:t>
      </w:r>
      <w:r w:rsidR="007C767A">
        <w:rPr>
          <w:rFonts w:ascii="Nutmeg Book" w:hAnsi="Nutmeg Book"/>
          <w:b/>
          <w:sz w:val="18"/>
          <w:szCs w:val="18"/>
        </w:rPr>
        <w:t>02</w:t>
      </w:r>
      <w:r w:rsidRPr="007A06FC">
        <w:rPr>
          <w:rFonts w:ascii="Nutmeg Book" w:hAnsi="Nutmeg Book"/>
          <w:b/>
          <w:sz w:val="18"/>
          <w:szCs w:val="18"/>
        </w:rPr>
        <w:t xml:space="preserve"> </w:t>
      </w:r>
      <w:r w:rsidR="007C767A">
        <w:rPr>
          <w:rFonts w:ascii="Nutmeg Book" w:hAnsi="Nutmeg Book"/>
          <w:b/>
          <w:sz w:val="18"/>
          <w:szCs w:val="18"/>
        </w:rPr>
        <w:t>dos</w:t>
      </w:r>
      <w:r w:rsidRPr="007A06FC">
        <w:rPr>
          <w:rFonts w:ascii="Nutmeg Book" w:hAnsi="Nutmeg Book"/>
          <w:b/>
          <w:sz w:val="18"/>
          <w:szCs w:val="18"/>
        </w:rPr>
        <w:t xml:space="preserve"> propuestas; </w:t>
      </w:r>
      <w:r w:rsidRPr="007A06FC">
        <w:rPr>
          <w:rFonts w:ascii="Nutmeg Book" w:hAnsi="Nutmeg Book"/>
          <w:sz w:val="18"/>
          <w:szCs w:val="18"/>
        </w:rPr>
        <w:t xml:space="preserve"> por parte de:</w:t>
      </w:r>
      <w:r>
        <w:rPr>
          <w:rFonts w:ascii="Nutmeg Book" w:hAnsi="Nutmeg Book"/>
          <w:sz w:val="18"/>
          <w:szCs w:val="18"/>
        </w:rPr>
        <w:t xml:space="preserve"> </w:t>
      </w:r>
    </w:p>
    <w:p w14:paraId="3F1FFF92" w14:textId="566E0119" w:rsidR="007A06FC" w:rsidRPr="00E97E1B" w:rsidRDefault="007C767A" w:rsidP="007C767A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  <w:lang w:val="es-MX"/>
        </w:rPr>
      </w:pPr>
      <w:r w:rsidRPr="007C767A">
        <w:rPr>
          <w:rFonts w:ascii="Nutmeg Book" w:hAnsi="Nutmeg Book"/>
          <w:sz w:val="18"/>
          <w:szCs w:val="18"/>
          <w:lang w:val="es-MX"/>
        </w:rPr>
        <w:t>MALCO TRATAMIENTO DE AGUA, S.A. DE C.V.</w:t>
      </w:r>
      <w:r w:rsidR="007A06FC" w:rsidRPr="00E97E1B">
        <w:rPr>
          <w:rFonts w:ascii="Nutmeg Book" w:hAnsi="Nutmeg Book"/>
          <w:sz w:val="18"/>
          <w:szCs w:val="18"/>
          <w:lang w:val="es-MX"/>
        </w:rPr>
        <w:t xml:space="preserve">; </w:t>
      </w:r>
      <w:r>
        <w:rPr>
          <w:rFonts w:ascii="Nutmeg Book" w:hAnsi="Nutmeg Book"/>
          <w:sz w:val="18"/>
          <w:szCs w:val="18"/>
          <w:lang w:val="es-MX"/>
        </w:rPr>
        <w:t>enviado por correo.</w:t>
      </w:r>
    </w:p>
    <w:p w14:paraId="499C56E9" w14:textId="0A2E378F" w:rsidR="007A06FC" w:rsidRPr="00814736" w:rsidRDefault="007C767A" w:rsidP="007C767A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7C767A">
        <w:rPr>
          <w:rFonts w:ascii="Nutmeg Book" w:hAnsi="Nutmeg Book"/>
          <w:sz w:val="18"/>
          <w:szCs w:val="18"/>
        </w:rPr>
        <w:t>PRODUCTOS Y EQUIPOS PARA FILTRACIÓN DE OCCIDENTE, S.A. DE C.V.</w:t>
      </w:r>
      <w:r w:rsidR="007A06FC" w:rsidRPr="00814736">
        <w:rPr>
          <w:rFonts w:ascii="Nutmeg Book" w:hAnsi="Nutmeg Book"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>enviado por correo.</w:t>
      </w:r>
    </w:p>
    <w:p w14:paraId="7EF43D25" w14:textId="77777777" w:rsidR="007A06FC" w:rsidRDefault="007A06FC" w:rsidP="007A06F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97E1B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en las bases y se hace constar de los montos señalados en la propuesta, como se relaciona a continuación:</w:t>
      </w:r>
    </w:p>
    <w:p w14:paraId="7ADAABE0" w14:textId="77777777" w:rsidR="007A06FC" w:rsidRDefault="007A06FC" w:rsidP="007A06F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930"/>
        <w:gridCol w:w="742"/>
        <w:gridCol w:w="2069"/>
        <w:gridCol w:w="1065"/>
        <w:gridCol w:w="1079"/>
        <w:gridCol w:w="1046"/>
        <w:gridCol w:w="1052"/>
      </w:tblGrid>
      <w:tr w:rsidR="0098199E" w:rsidRPr="0098199E" w14:paraId="7A5067AA" w14:textId="77777777" w:rsidTr="00462ACA">
        <w:trPr>
          <w:trHeight w:val="108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4B4E42E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AA2940D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A167A4E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B5EFC64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98199E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14:paraId="0605846A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MALCO TRATAMIENTO DE AGUA, S.A. DE C.V.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CB58232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PRODUCTOS Y EQUIPOS PARA FILTRACIÓN DE OCCIDENTE, S.A. DE C.V.</w:t>
            </w:r>
          </w:p>
        </w:tc>
      </w:tr>
      <w:tr w:rsidR="00104E91" w:rsidRPr="0098199E" w14:paraId="28619E8B" w14:textId="77777777" w:rsidTr="00462ACA">
        <w:trPr>
          <w:trHeight w:val="51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EB1A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3882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BB01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DEDF" w14:textId="471F7621" w:rsidR="0098199E" w:rsidRPr="0098199E" w:rsidRDefault="003D6C76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Ácido</w:t>
            </w:r>
            <w:r w:rsidR="0098199E"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="0098199E"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Sulfurico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BC1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48A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3B6A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DB6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104E91" w:rsidRPr="0098199E" w14:paraId="710E4638" w14:textId="77777777" w:rsidTr="00462ACA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02A7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9770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6433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E16D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8F7D4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$210.00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42B4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$3,150.00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C031" w14:textId="43FC2DC3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F89B" w14:textId="2CA94D4F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104E91" w:rsidRPr="0098199E" w14:paraId="194BC286" w14:textId="77777777" w:rsidTr="00462ACA">
        <w:trPr>
          <w:trHeight w:val="51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8D279" w14:textId="11A7D338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36D0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8EA5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3BEA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Estandar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para Cloruro 1000 PPM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5009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$965.00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C72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$1,930.00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51D93" w14:textId="127979E1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7A48" w14:textId="26C4CB5C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104E91" w:rsidRPr="0098199E" w14:paraId="3FA01F95" w14:textId="77777777" w:rsidTr="00462ACA">
        <w:trPr>
          <w:trHeight w:val="51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24229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CA34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0649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Fco.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662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Hidroxido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de Sodio 0.02 N, Frasco de 1 </w:t>
            </w: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695B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$91.00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940A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$91.00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3FE27" w14:textId="57E7745D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F2AF" w14:textId="16FF5A06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104E91" w:rsidRPr="0098199E" w14:paraId="0132E33D" w14:textId="77777777" w:rsidTr="00462ACA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86247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451C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452C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885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Acetato de Amonio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7207F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$400.00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B3B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$2,400.00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27121" w14:textId="60EE2F75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F201" w14:textId="2F90C8A0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104E91" w:rsidRPr="0098199E" w14:paraId="13A5B449" w14:textId="77777777" w:rsidTr="00462ACA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44A98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5BE0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5742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Fcos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6DFB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Glicerol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2707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$210.00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004C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$420.00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54BC3" w14:textId="7DE9912E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3DC0" w14:textId="603A06EE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104E91" w:rsidRPr="0098199E" w14:paraId="6E3A7991" w14:textId="77777777" w:rsidTr="00462ACA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21D93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6E11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379A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Fco.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D5FA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Hidroxido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de Amonio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B927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$315.00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E523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$315.00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82CA2" w14:textId="5DBD91B1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102D" w14:textId="1126F94A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104E91" w:rsidRPr="0098199E" w14:paraId="0026C626" w14:textId="77777777" w:rsidTr="00462ACA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6AD1B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C159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3352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AF47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Alcohol </w:t>
            </w: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Etilico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EC24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$110.00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0781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$110.00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2C564" w14:textId="0EE57FD9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6BE4" w14:textId="7FFB54A6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104E91" w:rsidRPr="0098199E" w14:paraId="14E13DBB" w14:textId="77777777" w:rsidTr="00462ACA">
        <w:trPr>
          <w:trHeight w:val="51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C5BBF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9438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E470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Fco.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6A18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Hidroxido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de Sodio Frasco de 500 </w:t>
            </w: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grs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4C030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$255.00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9E05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$255.00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40295" w14:textId="117F263F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C81F" w14:textId="4D533759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104E91" w:rsidRPr="0098199E" w14:paraId="43D849F2" w14:textId="77777777" w:rsidTr="00462ACA">
        <w:trPr>
          <w:trHeight w:val="51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9FB23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3D24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563B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1290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Estandar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 Conductividad 1413UHMOS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0531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$300.00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EB6A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$900.00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F0757" w14:textId="3357B4D3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7989" w14:textId="075A1522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104E91" w:rsidRPr="0098199E" w14:paraId="031392B6" w14:textId="77777777" w:rsidTr="00462ACA">
        <w:trPr>
          <w:trHeight w:val="51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9A633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D1D6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DA61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Cajas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9AB2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Papel Filtro Grande de 7 </w:t>
            </w: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cms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883D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$1,705.00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6374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$34,100.00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32411" w14:textId="70EE72E6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9297" w14:textId="05AAC215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104E91" w:rsidRPr="0098199E" w14:paraId="235907EA" w14:textId="77777777" w:rsidTr="00462ACA">
        <w:trPr>
          <w:trHeight w:val="51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FFA4E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3FEE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63C8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Cajas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ACB8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 xml:space="preserve">Papel Filtro Chico de 2.5 </w:t>
            </w:r>
            <w:proofErr w:type="spellStart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cms</w:t>
            </w:r>
            <w:proofErr w:type="spellEnd"/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1079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$750.00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AEBA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$15,000.00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1D4F6" w14:textId="47F85DE1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AE79" w14:textId="0B04B39D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  <w:r w:rsidRPr="00104E91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104E91" w:rsidRPr="0098199E" w14:paraId="020D4789" w14:textId="77777777" w:rsidTr="00462ACA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15913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092A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733E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C2FA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Dosificador de Cloro LPH5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C62A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$28,000.00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0ED3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$84,000.00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9F1F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$30,025.00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6CBC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$90,075.00</w:t>
            </w:r>
          </w:p>
        </w:tc>
      </w:tr>
      <w:tr w:rsidR="00104E91" w:rsidRPr="0098199E" w14:paraId="7A543948" w14:textId="77777777" w:rsidTr="00462ACA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E0113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197C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83E3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6D24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Dosificador de Cloro LPH6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1B11A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$22,425.00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2708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$67,275.00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5005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$24,820.00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23B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Cs/>
                <w:color w:val="000000"/>
                <w:sz w:val="16"/>
                <w:szCs w:val="16"/>
                <w:lang w:val="es-MX" w:eastAsia="es-MX"/>
              </w:rPr>
              <w:t>$74,460.00</w:t>
            </w:r>
          </w:p>
        </w:tc>
      </w:tr>
      <w:tr w:rsidR="00104E91" w:rsidRPr="0098199E" w14:paraId="520BE7AD" w14:textId="77777777" w:rsidTr="00462ACA">
        <w:trPr>
          <w:trHeight w:val="300"/>
        </w:trPr>
        <w:tc>
          <w:tcPr>
            <w:tcW w:w="47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75EC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8E77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39C1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88BD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9C85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$209,946.00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5656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$164,535.00</w:t>
            </w:r>
          </w:p>
        </w:tc>
      </w:tr>
      <w:tr w:rsidR="0098199E" w:rsidRPr="0098199E" w14:paraId="57EDBD76" w14:textId="77777777" w:rsidTr="00462ACA">
        <w:trPr>
          <w:trHeight w:val="300"/>
        </w:trPr>
        <w:tc>
          <w:tcPr>
            <w:tcW w:w="47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BECD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87FA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62EE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0786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68F5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$33,591.36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7191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$26,325.60</w:t>
            </w:r>
          </w:p>
        </w:tc>
      </w:tr>
      <w:tr w:rsidR="0098199E" w:rsidRPr="0098199E" w14:paraId="291D2BEC" w14:textId="77777777" w:rsidTr="00462ACA">
        <w:trPr>
          <w:trHeight w:val="300"/>
        </w:trPr>
        <w:tc>
          <w:tcPr>
            <w:tcW w:w="47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4663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ABC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bookmarkStart w:id="5" w:name="_GoBack"/>
            <w:bookmarkEnd w:id="5"/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5ECF" w14:textId="77777777" w:rsidR="0098199E" w:rsidRPr="0098199E" w:rsidRDefault="0098199E" w:rsidP="0098199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141A" w14:textId="77777777" w:rsidR="0098199E" w:rsidRPr="0098199E" w:rsidRDefault="0098199E" w:rsidP="0098199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E850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$243,537.36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07C0" w14:textId="77777777" w:rsidR="0098199E" w:rsidRPr="0098199E" w:rsidRDefault="0098199E" w:rsidP="0098199E">
            <w:pPr>
              <w:spacing w:after="0" w:line="240" w:lineRule="auto"/>
              <w:jc w:val="right"/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8199E">
              <w:rPr>
                <w:rFonts w:ascii="Nutmeg Book" w:eastAsia="Times New Roman" w:hAnsi="Nutmeg Book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$190,860.60</w:t>
            </w:r>
          </w:p>
        </w:tc>
      </w:tr>
    </w:tbl>
    <w:p w14:paraId="07807D03" w14:textId="77777777" w:rsidR="0098199E" w:rsidRDefault="0098199E" w:rsidP="007A06F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BEFD89F" w14:textId="505202B1" w:rsidR="0098199E" w:rsidRDefault="0098199E" w:rsidP="0098199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98199E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8199E">
        <w:rPr>
          <w:rFonts w:ascii="Nutmeg Book" w:hAnsi="Nutmeg Book"/>
          <w:b/>
          <w:sz w:val="18"/>
          <w:szCs w:val="18"/>
        </w:rPr>
        <w:t>LPL/124/95350/2019</w:t>
      </w:r>
      <w:r w:rsidRPr="0098199E">
        <w:rPr>
          <w:rFonts w:ascii="Nutmeg Book" w:hAnsi="Nutmeg Book"/>
          <w:sz w:val="18"/>
          <w:szCs w:val="18"/>
        </w:rPr>
        <w:t xml:space="preserve">, el concursante </w:t>
      </w:r>
      <w:r w:rsidRPr="0098199E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PRODUCTOS Y EQUIPOS PARA FILTRACIÓN DE OCCIDENTE, S.A. DE C.V.,</w:t>
      </w:r>
      <w:r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 xml:space="preserve"> </w:t>
      </w:r>
      <w:r>
        <w:rPr>
          <w:rFonts w:ascii="Nutmeg Book" w:eastAsia="Times New Roman" w:hAnsi="Nutmeg Book" w:cs="Times New Roman"/>
          <w:bCs/>
          <w:color w:val="000000"/>
          <w:sz w:val="18"/>
          <w:szCs w:val="18"/>
          <w:lang w:val="es-MX" w:eastAsia="es-MX"/>
        </w:rPr>
        <w:t xml:space="preserve"> no presentó propuesta económica de la 1 a la 11 partidas; por lo que, con fundamento en el </w:t>
      </w:r>
      <w:r w:rsidR="00CA10B3">
        <w:rPr>
          <w:rFonts w:ascii="Nutmeg Book" w:eastAsia="Times New Roman" w:hAnsi="Nutmeg Book" w:cs="Times New Roman"/>
          <w:bCs/>
          <w:color w:val="000000"/>
          <w:sz w:val="18"/>
          <w:szCs w:val="18"/>
          <w:lang w:val="es-MX" w:eastAsia="es-MX"/>
        </w:rPr>
        <w:t>artículo</w:t>
      </w:r>
      <w:r>
        <w:rPr>
          <w:rFonts w:ascii="Nutmeg Book" w:eastAsia="Times New Roman" w:hAnsi="Nutmeg Book" w:cs="Times New Roman"/>
          <w:bCs/>
          <w:color w:val="000000"/>
          <w:sz w:val="18"/>
          <w:szCs w:val="18"/>
          <w:lang w:val="es-MX" w:eastAsia="es-MX"/>
        </w:rPr>
        <w:t xml:space="preserve"> 97 fracción II del Reglamento de la Ley de Compras Gubernamentales, Enajenaciones y Contratación de Servicios del Estado de Jalisco y sus Municipios, se declaran </w:t>
      </w:r>
      <w:r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DESIERTAS LAS PARTIDAS DE LA 1 A LA 11;</w:t>
      </w:r>
      <w:r>
        <w:rPr>
          <w:rFonts w:ascii="Nutmeg Book" w:eastAsia="Times New Roman" w:hAnsi="Nutmeg Book" w:cs="Times New Roman"/>
          <w:bCs/>
          <w:color w:val="000000"/>
          <w:sz w:val="18"/>
          <w:szCs w:val="18"/>
          <w:lang w:val="es-MX" w:eastAsia="es-MX"/>
        </w:rPr>
        <w:t xml:space="preserve"> toda vez que únicamente se presentó una sola propuesta. </w:t>
      </w:r>
      <w:r w:rsidRPr="00AA67AA">
        <w:rPr>
          <w:rFonts w:ascii="Nutmeg Book" w:hAnsi="Nutmeg Book"/>
          <w:sz w:val="18"/>
          <w:szCs w:val="18"/>
        </w:rPr>
        <w:t>Cabe mencionar que dicha licitación se realiza en segunda ocasión, toda vez que ya había sido celebrada con antelación resultando también desierta.</w:t>
      </w:r>
    </w:p>
    <w:p w14:paraId="59D766E4" w14:textId="10E63E47" w:rsidR="007A06FC" w:rsidRPr="0098199E" w:rsidRDefault="007A06FC" w:rsidP="007A06F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F267A9C" w14:textId="0410DC89" w:rsidR="0098199E" w:rsidRDefault="0098199E" w:rsidP="0098199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que corresponde a las partidas 12 y 13 se evaluarán las propuestas y el acto de </w:t>
      </w:r>
      <w:r w:rsidR="00104E91">
        <w:rPr>
          <w:rFonts w:ascii="Nutmeg Book" w:hAnsi="Nutmeg Book"/>
          <w:sz w:val="18"/>
          <w:szCs w:val="18"/>
        </w:rPr>
        <w:t>fallo será a las 11:</w:t>
      </w:r>
      <w:r w:rsidR="00716661">
        <w:rPr>
          <w:rFonts w:ascii="Nutmeg Book" w:hAnsi="Nutmeg Book"/>
          <w:sz w:val="18"/>
          <w:szCs w:val="18"/>
        </w:rPr>
        <w:t>15</w:t>
      </w:r>
      <w:r>
        <w:rPr>
          <w:rFonts w:ascii="Nutmeg Book" w:hAnsi="Nutmeg Book"/>
          <w:sz w:val="18"/>
          <w:szCs w:val="18"/>
        </w:rPr>
        <w:t xml:space="preserve"> once horas con </w:t>
      </w:r>
      <w:r w:rsidR="00716661">
        <w:rPr>
          <w:rFonts w:ascii="Nutmeg Book" w:hAnsi="Nutmeg Book"/>
          <w:sz w:val="18"/>
          <w:szCs w:val="18"/>
        </w:rPr>
        <w:t>quince</w:t>
      </w:r>
      <w:r>
        <w:rPr>
          <w:rFonts w:ascii="Nutmeg Book" w:hAnsi="Nutmeg Book"/>
          <w:sz w:val="18"/>
          <w:szCs w:val="18"/>
        </w:rPr>
        <w:t xml:space="preserve"> minutos del día 12 doce de julio del año 2019 dos mil diecinueve, en el mismo lugar que se celebra el presente acto. </w:t>
      </w:r>
    </w:p>
    <w:p w14:paraId="379318E4" w14:textId="735FD360" w:rsidR="007A06FC" w:rsidRDefault="007A06FC" w:rsidP="007A06F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65D6EB2" w14:textId="39157995" w:rsidR="007A06FC" w:rsidRPr="00104E91" w:rsidRDefault="00104E91" w:rsidP="007A06F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104E91">
        <w:rPr>
          <w:rFonts w:ascii="Nutmeg Book" w:hAnsi="Nutmeg Book" w:cs="Arial"/>
          <w:b/>
          <w:sz w:val="18"/>
          <w:szCs w:val="18"/>
        </w:rPr>
        <w:t>3.17.-</w:t>
      </w:r>
      <w:r w:rsidR="007A06FC" w:rsidRPr="00104E91">
        <w:rPr>
          <w:rFonts w:ascii="Nutmeg Book" w:hAnsi="Nutmeg Book" w:cs="Arial"/>
          <w:b/>
          <w:sz w:val="18"/>
          <w:szCs w:val="18"/>
        </w:rPr>
        <w:t xml:space="preserve"> LPL/125/97892/2019:</w:t>
      </w:r>
    </w:p>
    <w:p w14:paraId="46E0B134" w14:textId="77D937BD" w:rsidR="00104E91" w:rsidRDefault="00104E91" w:rsidP="00104E9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04E91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104E91">
        <w:rPr>
          <w:rFonts w:ascii="Nutmeg Book" w:hAnsi="Nutmeg Book" w:cs="Arial"/>
          <w:b/>
          <w:sz w:val="18"/>
          <w:szCs w:val="18"/>
        </w:rPr>
        <w:t xml:space="preserve">LPL/125/97892/2019 no </w:t>
      </w:r>
      <w:r w:rsidRPr="00104E91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104E91">
        <w:rPr>
          <w:rFonts w:ascii="Nutmeg Book" w:hAnsi="Nutmeg Book"/>
          <w:sz w:val="18"/>
          <w:szCs w:val="18"/>
        </w:rPr>
        <w:t xml:space="preserve">por lo que, con fundamento en el artículo 97 fracción II, del Reglamento de la </w:t>
      </w:r>
      <w:r w:rsidRPr="00104E91">
        <w:rPr>
          <w:rFonts w:ascii="Nutmeg Book" w:eastAsia="Times New Roman" w:hAnsi="Nutmeg Book" w:cs="Arial"/>
          <w:sz w:val="18"/>
          <w:szCs w:val="18"/>
          <w:lang w:eastAsia="es-MX"/>
        </w:rPr>
        <w:t xml:space="preserve">Ley de Compras Gubernamentales, Enajenaciones y Contratación de Servicios del Estado de Jalisco y sus Municipios, </w:t>
      </w:r>
      <w:r w:rsidRPr="00104E91">
        <w:rPr>
          <w:rFonts w:ascii="Nutmeg Book" w:hAnsi="Nutmeg Book"/>
          <w:sz w:val="18"/>
          <w:szCs w:val="18"/>
        </w:rPr>
        <w:t xml:space="preserve">se declara </w:t>
      </w:r>
      <w:r w:rsidRPr="00104E91">
        <w:rPr>
          <w:rFonts w:ascii="Nutmeg Book" w:hAnsi="Nutmeg Book"/>
          <w:b/>
          <w:sz w:val="18"/>
          <w:szCs w:val="18"/>
        </w:rPr>
        <w:t>DESIERTA LA LICITACIÓN;</w:t>
      </w:r>
      <w:r w:rsidRPr="00104E91">
        <w:rPr>
          <w:rFonts w:ascii="Nutmeg Book" w:hAnsi="Nutmeg Book"/>
          <w:sz w:val="18"/>
          <w:szCs w:val="18"/>
        </w:rPr>
        <w:t xml:space="preserve"> toda vez que </w:t>
      </w:r>
      <w:r w:rsidRPr="00104E91">
        <w:rPr>
          <w:rFonts w:ascii="Nutmeg Book" w:hAnsi="Nutmeg Book"/>
          <w:b/>
          <w:sz w:val="18"/>
          <w:szCs w:val="18"/>
        </w:rPr>
        <w:t>NO</w:t>
      </w:r>
      <w:r w:rsidRPr="00104E91">
        <w:rPr>
          <w:rFonts w:ascii="Nutmeg Book" w:hAnsi="Nutmeg Book"/>
          <w:sz w:val="18"/>
          <w:szCs w:val="18"/>
        </w:rPr>
        <w:t xml:space="preserve"> se presentó ninguna propuesta. </w:t>
      </w:r>
    </w:p>
    <w:p w14:paraId="6B946094" w14:textId="77777777" w:rsidR="007A06FC" w:rsidRDefault="007A06FC" w:rsidP="007A06F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A53D2A7" w14:textId="77777777" w:rsidR="00A1091B" w:rsidRPr="000859A5" w:rsidRDefault="00A1091B" w:rsidP="00881FB6">
      <w:pPr>
        <w:spacing w:after="0" w:line="240" w:lineRule="auto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/>
          <w:b/>
          <w:sz w:val="18"/>
          <w:szCs w:val="18"/>
          <w:u w:val="single"/>
        </w:rPr>
        <w:t>4. Asuntos Varios</w:t>
      </w:r>
      <w:r w:rsidRPr="000859A5">
        <w:rPr>
          <w:rFonts w:ascii="Nutmeg Book" w:hAnsi="Nutmeg Book" w:cs="Arial"/>
          <w:sz w:val="18"/>
          <w:szCs w:val="18"/>
        </w:rPr>
        <w:t>.- En el desahogo del punto, se informa que no hay Asuntos Varios.</w:t>
      </w:r>
    </w:p>
    <w:p w14:paraId="0CC52DE2" w14:textId="77777777" w:rsidR="00A1091B" w:rsidRPr="000859A5" w:rsidRDefault="00A1091B" w:rsidP="00881FB6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</w:rPr>
      </w:pPr>
    </w:p>
    <w:p w14:paraId="037DE915" w14:textId="2CEDB803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/>
          <w:b/>
          <w:sz w:val="18"/>
          <w:szCs w:val="18"/>
          <w:u w:val="single"/>
        </w:rPr>
        <w:t>5. Clausura de la sesión</w:t>
      </w:r>
      <w:r w:rsidRPr="000859A5">
        <w:rPr>
          <w:rFonts w:ascii="Nutmeg Book" w:hAnsi="Nutmeg Book" w:cs="Arial"/>
          <w:sz w:val="18"/>
          <w:szCs w:val="18"/>
        </w:rPr>
        <w:t>.- En el desahogo del punto, n</w:t>
      </w:r>
      <w:r w:rsidRPr="000859A5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las </w:t>
      </w:r>
      <w:r w:rsidR="00104E91">
        <w:rPr>
          <w:rFonts w:ascii="Nutmeg Book" w:hAnsi="Nutmeg Book" w:cs="Arial"/>
          <w:sz w:val="18"/>
          <w:szCs w:val="18"/>
          <w:lang w:val="es-MX"/>
        </w:rPr>
        <w:t>13</w:t>
      </w:r>
      <w:r w:rsidRPr="000859A5">
        <w:rPr>
          <w:rFonts w:ascii="Nutmeg Book" w:hAnsi="Nutmeg Book" w:cs="Arial"/>
          <w:sz w:val="18"/>
          <w:szCs w:val="18"/>
          <w:lang w:val="es-MX"/>
        </w:rPr>
        <w:t>:</w:t>
      </w:r>
      <w:r w:rsidR="00104E91">
        <w:rPr>
          <w:rFonts w:ascii="Nutmeg Book" w:hAnsi="Nutmeg Book" w:cs="Arial"/>
          <w:sz w:val="18"/>
          <w:szCs w:val="18"/>
          <w:lang w:val="es-MX"/>
        </w:rPr>
        <w:t>30</w:t>
      </w:r>
      <w:r w:rsidR="008412E2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="00104E91">
        <w:rPr>
          <w:rFonts w:ascii="Nutmeg Book" w:hAnsi="Nutmeg Book" w:cs="Arial"/>
          <w:sz w:val="18"/>
          <w:szCs w:val="18"/>
          <w:lang w:val="es-MX"/>
        </w:rPr>
        <w:t>trece</w:t>
      </w:r>
      <w:r w:rsidR="007F33E1" w:rsidRPr="000859A5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0859A5">
        <w:rPr>
          <w:rFonts w:ascii="Nutmeg Book" w:hAnsi="Nutmeg Book" w:cs="Arial"/>
          <w:sz w:val="18"/>
          <w:szCs w:val="18"/>
          <w:lang w:val="es-MX"/>
        </w:rPr>
        <w:t xml:space="preserve">horas con </w:t>
      </w:r>
      <w:r w:rsidR="00104E91">
        <w:rPr>
          <w:rFonts w:ascii="Nutmeg Book" w:hAnsi="Nutmeg Book" w:cs="Arial"/>
          <w:sz w:val="18"/>
          <w:szCs w:val="18"/>
          <w:lang w:val="es-MX"/>
        </w:rPr>
        <w:t>treinta</w:t>
      </w:r>
      <w:r w:rsidR="004D65EF" w:rsidRPr="000859A5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0859A5">
        <w:rPr>
          <w:rFonts w:ascii="Nutmeg Book" w:hAnsi="Nutmeg Book" w:cs="Arial"/>
          <w:sz w:val="18"/>
          <w:szCs w:val="18"/>
          <w:lang w:val="es-MX"/>
        </w:rPr>
        <w:t>minutos del día de su realización.</w:t>
      </w:r>
    </w:p>
    <w:p w14:paraId="10638407" w14:textId="77777777" w:rsidR="00A1091B" w:rsidRPr="000859A5" w:rsidRDefault="00A1091B" w:rsidP="00881FB6">
      <w:pPr>
        <w:spacing w:after="0" w:line="240" w:lineRule="auto"/>
        <w:jc w:val="right"/>
        <w:rPr>
          <w:rFonts w:ascii="Nutmeg Book" w:hAnsi="Nutmeg Book" w:cs="Arial"/>
          <w:sz w:val="18"/>
          <w:szCs w:val="18"/>
          <w:lang w:val="es-MX"/>
        </w:rPr>
      </w:pPr>
    </w:p>
    <w:p w14:paraId="54CCB943" w14:textId="77777777" w:rsidR="00A1091B" w:rsidRPr="000859A5" w:rsidRDefault="00A1091B" w:rsidP="00881FB6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 w:cs="Arial"/>
          <w:sz w:val="18"/>
          <w:szCs w:val="18"/>
          <w:lang w:val="es-MX"/>
        </w:rPr>
        <w:t>Así lo resolvieron y firman los miembros presentes: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A1091B" w:rsidRPr="000859A5" w14:paraId="111DAFF1" w14:textId="77777777" w:rsidTr="00A1091B">
        <w:trPr>
          <w:jc w:val="center"/>
        </w:trPr>
        <w:tc>
          <w:tcPr>
            <w:tcW w:w="5250" w:type="dxa"/>
            <w:vAlign w:val="bottom"/>
          </w:tcPr>
          <w:p w14:paraId="4CEC2C6F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1B718A26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6DCD95E4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 “Representante del Comité”</w:t>
            </w:r>
          </w:p>
        </w:tc>
        <w:tc>
          <w:tcPr>
            <w:tcW w:w="4570" w:type="dxa"/>
            <w:vAlign w:val="bottom"/>
          </w:tcPr>
          <w:p w14:paraId="02FC2D9D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F6E9529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05D176B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3E584654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14:paraId="5B8ED211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“Unidad Centralizada de Compras”</w:t>
            </w:r>
          </w:p>
        </w:tc>
      </w:tr>
      <w:tr w:rsidR="00A1091B" w:rsidRPr="000859A5" w14:paraId="45A12CD0" w14:textId="77777777" w:rsidTr="00A1091B">
        <w:trPr>
          <w:jc w:val="center"/>
        </w:trPr>
        <w:tc>
          <w:tcPr>
            <w:tcW w:w="9820" w:type="dxa"/>
            <w:gridSpan w:val="2"/>
            <w:vAlign w:val="bottom"/>
          </w:tcPr>
          <w:p w14:paraId="3AF37B41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9CC4A20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D447B7A" w14:textId="77777777" w:rsidR="00A1091B" w:rsidRPr="000859A5" w:rsidRDefault="00A1091B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</w:t>
            </w:r>
            <w:r w:rsidR="007F33E1">
              <w:rPr>
                <w:rFonts w:ascii="Nutmeg Book" w:hAnsi="Nutmeg Book"/>
                <w:b/>
                <w:sz w:val="18"/>
                <w:szCs w:val="18"/>
              </w:rPr>
              <w:t>____</w:t>
            </w: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</w:t>
            </w:r>
          </w:p>
          <w:p w14:paraId="614AC05B" w14:textId="77777777" w:rsidR="00104E91" w:rsidRDefault="00104E91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Lic</w:t>
            </w:r>
            <w:r w:rsidRPr="005E43F5">
              <w:rPr>
                <w:rFonts w:ascii="Nutmeg Book" w:hAnsi="Nutmeg Book"/>
                <w:b/>
                <w:sz w:val="18"/>
                <w:szCs w:val="18"/>
              </w:rPr>
              <w:t xml:space="preserve">. </w:t>
            </w:r>
            <w:r>
              <w:rPr>
                <w:rFonts w:ascii="Nutmeg Book" w:hAnsi="Nutmeg Book"/>
                <w:b/>
                <w:sz w:val="18"/>
                <w:szCs w:val="18"/>
              </w:rPr>
              <w:t xml:space="preserve">Paulina Alejandra Guerra Joya </w:t>
            </w:r>
          </w:p>
          <w:p w14:paraId="616C95CD" w14:textId="0BC25986" w:rsidR="00176856" w:rsidRDefault="00176856" w:rsidP="00881FB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 xml:space="preserve">En representación del </w:t>
            </w:r>
            <w:r w:rsidR="007F33E1" w:rsidRPr="007F33E1">
              <w:rPr>
                <w:rFonts w:ascii="Nutmeg Book" w:hAnsi="Nutmeg Book"/>
                <w:b/>
                <w:sz w:val="18"/>
                <w:szCs w:val="18"/>
              </w:rPr>
              <w:t xml:space="preserve">Titular del Órgano Interno de </w:t>
            </w:r>
          </w:p>
          <w:p w14:paraId="1DBBB87C" w14:textId="77777777" w:rsidR="00A1091B" w:rsidRPr="007F33E1" w:rsidRDefault="007F33E1" w:rsidP="00176856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F33E1">
              <w:rPr>
                <w:rFonts w:ascii="Nutmeg Book" w:hAnsi="Nutmeg Book"/>
                <w:b/>
                <w:sz w:val="18"/>
                <w:szCs w:val="18"/>
              </w:rPr>
              <w:t xml:space="preserve">Control y Comisario </w:t>
            </w:r>
            <w:r w:rsidR="00176856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Pr="007F33E1">
              <w:rPr>
                <w:rFonts w:ascii="Nutmeg Book" w:hAnsi="Nutmeg Book"/>
                <w:b/>
                <w:sz w:val="18"/>
                <w:szCs w:val="18"/>
              </w:rPr>
              <w:t>Público Propietario</w:t>
            </w: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A1091B" w:rsidRPr="000859A5">
              <w:rPr>
                <w:rFonts w:ascii="Nutmeg Book" w:hAnsi="Nutmeg Book"/>
                <w:b/>
                <w:sz w:val="18"/>
                <w:szCs w:val="18"/>
              </w:rPr>
              <w:t>de SEAPAL Vallarta</w:t>
            </w:r>
          </w:p>
        </w:tc>
      </w:tr>
    </w:tbl>
    <w:p w14:paraId="2A0055B8" w14:textId="77777777" w:rsidR="007F33E1" w:rsidRPr="00881FB6" w:rsidRDefault="007F33E1" w:rsidP="00881FB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sectPr w:rsidR="007F33E1" w:rsidRPr="00881FB6" w:rsidSect="008412E2">
      <w:headerReference w:type="default" r:id="rId8"/>
      <w:footerReference w:type="default" r:id="rId9"/>
      <w:pgSz w:w="12240" w:h="15840" w:code="1"/>
      <w:pgMar w:top="1417" w:right="1701" w:bottom="1417" w:left="1701" w:header="70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A418" w14:textId="77777777" w:rsidR="009C16B1" w:rsidRDefault="009C16B1" w:rsidP="00A1091B">
      <w:pPr>
        <w:spacing w:after="0" w:line="240" w:lineRule="auto"/>
      </w:pPr>
      <w:r>
        <w:separator/>
      </w:r>
    </w:p>
  </w:endnote>
  <w:endnote w:type="continuationSeparator" w:id="0">
    <w:p w14:paraId="780A7C0C" w14:textId="77777777" w:rsidR="009C16B1" w:rsidRDefault="009C16B1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400761751"/>
      <w:docPartObj>
        <w:docPartGallery w:val="Page Numbers (Bottom of Page)"/>
        <w:docPartUnique/>
      </w:docPartObj>
    </w:sdtPr>
    <w:sdtContent>
      <w:p w14:paraId="3C754437" w14:textId="77777777" w:rsidR="009C16B1" w:rsidRPr="006A50D1" w:rsidRDefault="009C16B1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8412E2">
          <w:rPr>
            <w:rFonts w:ascii="Nutmeg Book" w:hAnsi="Nutmeg Book"/>
            <w:sz w:val="18"/>
            <w:szCs w:val="18"/>
          </w:rPr>
          <w:t xml:space="preserve">Hoja </w:t>
        </w:r>
        <w:r w:rsidRPr="008412E2">
          <w:rPr>
            <w:rFonts w:ascii="Nutmeg Book" w:hAnsi="Nutmeg Book"/>
            <w:sz w:val="18"/>
            <w:szCs w:val="18"/>
          </w:rPr>
          <w:fldChar w:fldCharType="begin"/>
        </w:r>
        <w:r w:rsidRPr="008412E2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8412E2">
          <w:rPr>
            <w:rFonts w:ascii="Nutmeg Book" w:hAnsi="Nutmeg Book"/>
            <w:sz w:val="18"/>
            <w:szCs w:val="18"/>
          </w:rPr>
          <w:fldChar w:fldCharType="separate"/>
        </w:r>
        <w:r>
          <w:rPr>
            <w:rFonts w:ascii="Nutmeg Book" w:hAnsi="Nutmeg Book"/>
            <w:noProof/>
            <w:sz w:val="18"/>
            <w:szCs w:val="18"/>
          </w:rPr>
          <w:t>14</w:t>
        </w:r>
        <w:r w:rsidRPr="008412E2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14:paraId="79C6B377" w14:textId="77777777" w:rsidR="009C16B1" w:rsidRPr="006A50D1" w:rsidRDefault="009C16B1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2CBE" w14:textId="77777777" w:rsidR="009C16B1" w:rsidRDefault="009C16B1" w:rsidP="00A1091B">
      <w:pPr>
        <w:spacing w:after="0" w:line="240" w:lineRule="auto"/>
      </w:pPr>
      <w:r>
        <w:separator/>
      </w:r>
    </w:p>
  </w:footnote>
  <w:footnote w:type="continuationSeparator" w:id="0">
    <w:p w14:paraId="2A2FDF40" w14:textId="77777777" w:rsidR="009C16B1" w:rsidRDefault="009C16B1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0AE8" w14:textId="7BF4366C" w:rsidR="009C16B1" w:rsidRPr="001156D0" w:rsidRDefault="009C16B1" w:rsidP="008412E2">
    <w:pPr>
      <w:spacing w:after="0" w:line="264" w:lineRule="auto"/>
      <w:ind w:left="2694"/>
      <w:jc w:val="both"/>
      <w:rPr>
        <w:rFonts w:ascii="Nutmeg Book" w:hAnsi="Nutmeg Book"/>
        <w:b/>
        <w:sz w:val="18"/>
        <w:szCs w:val="18"/>
      </w:rPr>
    </w:pPr>
    <w:r w:rsidRPr="001156D0">
      <w:rPr>
        <w:rFonts w:ascii="Nutmeg Book" w:hAnsi="Nutmeg Book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70528" behindDoc="0" locked="0" layoutInCell="1" allowOverlap="1" wp14:anchorId="2C8254AD" wp14:editId="1F55999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304925" cy="5041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219" cy="511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56D0">
      <w:rPr>
        <w:rFonts w:ascii="Nutmeg Book" w:hAnsi="Nutmeg Book"/>
        <w:b/>
        <w:sz w:val="18"/>
        <w:szCs w:val="18"/>
      </w:rPr>
      <w:t>ACTO DE PRESENTACIÓN Y APERTURA DE PROPUESTAS DE LICITACIONES PÚBLICAS SIN CONCURRENCIA DE</w:t>
    </w:r>
    <w:r>
      <w:rPr>
        <w:rFonts w:ascii="Nutmeg Book" w:hAnsi="Nutmeg Book"/>
        <w:b/>
        <w:sz w:val="18"/>
        <w:szCs w:val="18"/>
      </w:rPr>
      <w:t xml:space="preserve"> SEAPAL VALLARTA</w:t>
    </w:r>
    <w:r w:rsidRPr="001156D0">
      <w:rPr>
        <w:rFonts w:ascii="Nutmeg Book" w:hAnsi="Nutmeg Book"/>
        <w:b/>
        <w:sz w:val="18"/>
        <w:szCs w:val="18"/>
      </w:rPr>
      <w:t>. (</w:t>
    </w:r>
    <w:r>
      <w:rPr>
        <w:rFonts w:ascii="Nutmeg Book" w:hAnsi="Nutmeg Book"/>
        <w:b/>
        <w:sz w:val="18"/>
        <w:szCs w:val="18"/>
      </w:rPr>
      <w:t>11</w:t>
    </w:r>
    <w:r w:rsidRPr="001156D0">
      <w:rPr>
        <w:rFonts w:ascii="Nutmeg Book" w:hAnsi="Nutmeg Book"/>
        <w:b/>
        <w:sz w:val="18"/>
        <w:szCs w:val="18"/>
      </w:rPr>
      <w:t>-</w:t>
    </w:r>
    <w:r>
      <w:rPr>
        <w:rFonts w:ascii="Nutmeg Book" w:hAnsi="Nutmeg Book"/>
        <w:b/>
        <w:sz w:val="18"/>
        <w:szCs w:val="18"/>
      </w:rPr>
      <w:t>JULIO</w:t>
    </w:r>
    <w:r w:rsidRPr="001156D0">
      <w:rPr>
        <w:rFonts w:ascii="Nutmeg Book" w:hAnsi="Nutmeg Book"/>
        <w:b/>
        <w:sz w:val="18"/>
        <w:szCs w:val="18"/>
      </w:rPr>
      <w:t>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38B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2F6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375D7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0D4"/>
    <w:multiLevelType w:val="hybridMultilevel"/>
    <w:tmpl w:val="D6C6F69A"/>
    <w:lvl w:ilvl="0" w:tplc="FBC2FBF8">
      <w:start w:val="1"/>
      <w:numFmt w:val="decimal"/>
      <w:lvlText w:val="%1."/>
      <w:lvlJc w:val="left"/>
      <w:pPr>
        <w:ind w:left="360" w:hanging="360"/>
      </w:pPr>
      <w:rPr>
        <w:b w:val="0"/>
        <w:lang w:val="es-ES_tradn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45DC5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CE3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F46E6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5B61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958B7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F1041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290E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3C78F7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21A28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55693B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472D4B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07870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8B7503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E3FD2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023D29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D20462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592A66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C42C61"/>
    <w:multiLevelType w:val="hybridMultilevel"/>
    <w:tmpl w:val="FDDEF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F5DFB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3"/>
  </w:num>
  <w:num w:numId="5">
    <w:abstractNumId w:val="9"/>
  </w:num>
  <w:num w:numId="6">
    <w:abstractNumId w:val="12"/>
  </w:num>
  <w:num w:numId="7">
    <w:abstractNumId w:val="20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3"/>
  </w:num>
  <w:num w:numId="16">
    <w:abstractNumId w:val="8"/>
  </w:num>
  <w:num w:numId="17">
    <w:abstractNumId w:val="21"/>
  </w:num>
  <w:num w:numId="18">
    <w:abstractNumId w:val="22"/>
  </w:num>
  <w:num w:numId="19">
    <w:abstractNumId w:val="16"/>
  </w:num>
  <w:num w:numId="20">
    <w:abstractNumId w:val="18"/>
  </w:num>
  <w:num w:numId="21">
    <w:abstractNumId w:val="23"/>
  </w:num>
  <w:num w:numId="22">
    <w:abstractNumId w:val="15"/>
  </w:num>
  <w:num w:numId="23">
    <w:abstractNumId w:val="5"/>
  </w:num>
  <w:num w:numId="2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B"/>
    <w:rsid w:val="00001FF8"/>
    <w:rsid w:val="000173A7"/>
    <w:rsid w:val="0002431C"/>
    <w:rsid w:val="0005109C"/>
    <w:rsid w:val="0006095A"/>
    <w:rsid w:val="00063791"/>
    <w:rsid w:val="00066AE9"/>
    <w:rsid w:val="00072F75"/>
    <w:rsid w:val="000741F0"/>
    <w:rsid w:val="000775C5"/>
    <w:rsid w:val="000859A5"/>
    <w:rsid w:val="0008769D"/>
    <w:rsid w:val="00091251"/>
    <w:rsid w:val="000A4AF1"/>
    <w:rsid w:val="000B7E33"/>
    <w:rsid w:val="000E4028"/>
    <w:rsid w:val="000F1290"/>
    <w:rsid w:val="00104E91"/>
    <w:rsid w:val="001156D0"/>
    <w:rsid w:val="0012561A"/>
    <w:rsid w:val="00125CC5"/>
    <w:rsid w:val="00143C01"/>
    <w:rsid w:val="00147D98"/>
    <w:rsid w:val="00176856"/>
    <w:rsid w:val="00180519"/>
    <w:rsid w:val="00193067"/>
    <w:rsid w:val="001B4878"/>
    <w:rsid w:val="001C1095"/>
    <w:rsid w:val="001E0418"/>
    <w:rsid w:val="001F33D7"/>
    <w:rsid w:val="001F5D91"/>
    <w:rsid w:val="0020063D"/>
    <w:rsid w:val="00211B62"/>
    <w:rsid w:val="00242299"/>
    <w:rsid w:val="002427D5"/>
    <w:rsid w:val="002448BE"/>
    <w:rsid w:val="00271EFB"/>
    <w:rsid w:val="00277D48"/>
    <w:rsid w:val="00280541"/>
    <w:rsid w:val="002C2AFC"/>
    <w:rsid w:val="002D37D1"/>
    <w:rsid w:val="002E06FA"/>
    <w:rsid w:val="002E303F"/>
    <w:rsid w:val="002F74C1"/>
    <w:rsid w:val="00315124"/>
    <w:rsid w:val="00316D37"/>
    <w:rsid w:val="00317B18"/>
    <w:rsid w:val="00323454"/>
    <w:rsid w:val="00326431"/>
    <w:rsid w:val="003504D0"/>
    <w:rsid w:val="0035407B"/>
    <w:rsid w:val="003608B9"/>
    <w:rsid w:val="00363A27"/>
    <w:rsid w:val="003732A9"/>
    <w:rsid w:val="00374C73"/>
    <w:rsid w:val="00375E1F"/>
    <w:rsid w:val="00391CA1"/>
    <w:rsid w:val="003D6C76"/>
    <w:rsid w:val="003F567A"/>
    <w:rsid w:val="004212BE"/>
    <w:rsid w:val="00445B8D"/>
    <w:rsid w:val="00451A7D"/>
    <w:rsid w:val="00460009"/>
    <w:rsid w:val="00462ACA"/>
    <w:rsid w:val="00466B20"/>
    <w:rsid w:val="00473152"/>
    <w:rsid w:val="004751EC"/>
    <w:rsid w:val="004903CE"/>
    <w:rsid w:val="004A132E"/>
    <w:rsid w:val="004A342B"/>
    <w:rsid w:val="004B7BC7"/>
    <w:rsid w:val="004C5781"/>
    <w:rsid w:val="004D22CF"/>
    <w:rsid w:val="004D65EF"/>
    <w:rsid w:val="004F35F0"/>
    <w:rsid w:val="005027F2"/>
    <w:rsid w:val="00506F3E"/>
    <w:rsid w:val="00534B69"/>
    <w:rsid w:val="00544BD6"/>
    <w:rsid w:val="00544CC0"/>
    <w:rsid w:val="00544F69"/>
    <w:rsid w:val="005568F6"/>
    <w:rsid w:val="0056372D"/>
    <w:rsid w:val="0057178A"/>
    <w:rsid w:val="0058228C"/>
    <w:rsid w:val="00587B1F"/>
    <w:rsid w:val="00593447"/>
    <w:rsid w:val="00593C93"/>
    <w:rsid w:val="0059596D"/>
    <w:rsid w:val="00596C57"/>
    <w:rsid w:val="005A7963"/>
    <w:rsid w:val="005C0DA2"/>
    <w:rsid w:val="005D3EEA"/>
    <w:rsid w:val="005E6AA0"/>
    <w:rsid w:val="005E7466"/>
    <w:rsid w:val="005F2BFF"/>
    <w:rsid w:val="005F3DAB"/>
    <w:rsid w:val="0062114C"/>
    <w:rsid w:val="0064568B"/>
    <w:rsid w:val="00651B94"/>
    <w:rsid w:val="006B261E"/>
    <w:rsid w:val="006B43B1"/>
    <w:rsid w:val="006B5AE3"/>
    <w:rsid w:val="006C7347"/>
    <w:rsid w:val="006D682E"/>
    <w:rsid w:val="006E0777"/>
    <w:rsid w:val="006E43CE"/>
    <w:rsid w:val="00706829"/>
    <w:rsid w:val="00716661"/>
    <w:rsid w:val="00735027"/>
    <w:rsid w:val="00754B81"/>
    <w:rsid w:val="007668D5"/>
    <w:rsid w:val="00787E46"/>
    <w:rsid w:val="00795ECE"/>
    <w:rsid w:val="007A06FC"/>
    <w:rsid w:val="007A5A48"/>
    <w:rsid w:val="007B5FEF"/>
    <w:rsid w:val="007C01E1"/>
    <w:rsid w:val="007C0290"/>
    <w:rsid w:val="007C767A"/>
    <w:rsid w:val="007E0378"/>
    <w:rsid w:val="007F06FC"/>
    <w:rsid w:val="007F33E1"/>
    <w:rsid w:val="007F41E5"/>
    <w:rsid w:val="008005B2"/>
    <w:rsid w:val="0080599D"/>
    <w:rsid w:val="00807F9A"/>
    <w:rsid w:val="00814736"/>
    <w:rsid w:val="008412E2"/>
    <w:rsid w:val="0087072C"/>
    <w:rsid w:val="00881FB6"/>
    <w:rsid w:val="0089004F"/>
    <w:rsid w:val="00890357"/>
    <w:rsid w:val="008C0EDF"/>
    <w:rsid w:val="008C6A07"/>
    <w:rsid w:val="008E5B34"/>
    <w:rsid w:val="008F063C"/>
    <w:rsid w:val="0091613C"/>
    <w:rsid w:val="00925336"/>
    <w:rsid w:val="00926F0E"/>
    <w:rsid w:val="009658AA"/>
    <w:rsid w:val="0096757F"/>
    <w:rsid w:val="0098199E"/>
    <w:rsid w:val="0098461B"/>
    <w:rsid w:val="009A3000"/>
    <w:rsid w:val="009B2890"/>
    <w:rsid w:val="009B6BF4"/>
    <w:rsid w:val="009C0A7F"/>
    <w:rsid w:val="009C16B1"/>
    <w:rsid w:val="009D39CF"/>
    <w:rsid w:val="009E6371"/>
    <w:rsid w:val="009F5352"/>
    <w:rsid w:val="00A02B28"/>
    <w:rsid w:val="00A1091B"/>
    <w:rsid w:val="00A13F9F"/>
    <w:rsid w:val="00A226F0"/>
    <w:rsid w:val="00A433EB"/>
    <w:rsid w:val="00A53303"/>
    <w:rsid w:val="00A76BEB"/>
    <w:rsid w:val="00A8225C"/>
    <w:rsid w:val="00A842D9"/>
    <w:rsid w:val="00AA67AA"/>
    <w:rsid w:val="00AB6AA8"/>
    <w:rsid w:val="00AC1A36"/>
    <w:rsid w:val="00AE4DE3"/>
    <w:rsid w:val="00AF33C6"/>
    <w:rsid w:val="00AF348E"/>
    <w:rsid w:val="00AF60BA"/>
    <w:rsid w:val="00B13711"/>
    <w:rsid w:val="00B174E7"/>
    <w:rsid w:val="00B27768"/>
    <w:rsid w:val="00B35689"/>
    <w:rsid w:val="00B37353"/>
    <w:rsid w:val="00B41AE6"/>
    <w:rsid w:val="00B44E09"/>
    <w:rsid w:val="00B52179"/>
    <w:rsid w:val="00B55515"/>
    <w:rsid w:val="00B56370"/>
    <w:rsid w:val="00B65A98"/>
    <w:rsid w:val="00B72517"/>
    <w:rsid w:val="00B81E5C"/>
    <w:rsid w:val="00BB16DB"/>
    <w:rsid w:val="00BB6FAD"/>
    <w:rsid w:val="00BD287D"/>
    <w:rsid w:val="00BE02EF"/>
    <w:rsid w:val="00C41C00"/>
    <w:rsid w:val="00C452E3"/>
    <w:rsid w:val="00C56DAF"/>
    <w:rsid w:val="00C81D12"/>
    <w:rsid w:val="00C8713A"/>
    <w:rsid w:val="00C9067E"/>
    <w:rsid w:val="00C97BFA"/>
    <w:rsid w:val="00CA10B3"/>
    <w:rsid w:val="00CA6015"/>
    <w:rsid w:val="00CB6404"/>
    <w:rsid w:val="00CD4427"/>
    <w:rsid w:val="00CE4D48"/>
    <w:rsid w:val="00CF3BAB"/>
    <w:rsid w:val="00CF5C03"/>
    <w:rsid w:val="00D0131E"/>
    <w:rsid w:val="00D12F6E"/>
    <w:rsid w:val="00D25DC3"/>
    <w:rsid w:val="00D2636D"/>
    <w:rsid w:val="00D3050C"/>
    <w:rsid w:val="00D31700"/>
    <w:rsid w:val="00D34B6D"/>
    <w:rsid w:val="00D415D1"/>
    <w:rsid w:val="00D75423"/>
    <w:rsid w:val="00D832A2"/>
    <w:rsid w:val="00DB42B5"/>
    <w:rsid w:val="00DD0A94"/>
    <w:rsid w:val="00DD6CDC"/>
    <w:rsid w:val="00E00C62"/>
    <w:rsid w:val="00E43EB6"/>
    <w:rsid w:val="00E442BD"/>
    <w:rsid w:val="00E76F58"/>
    <w:rsid w:val="00E829BA"/>
    <w:rsid w:val="00E92137"/>
    <w:rsid w:val="00E94626"/>
    <w:rsid w:val="00E97E1B"/>
    <w:rsid w:val="00EB6169"/>
    <w:rsid w:val="00EB6C23"/>
    <w:rsid w:val="00ED2ABB"/>
    <w:rsid w:val="00ED5007"/>
    <w:rsid w:val="00ED5833"/>
    <w:rsid w:val="00ED7CB2"/>
    <w:rsid w:val="00EF179D"/>
    <w:rsid w:val="00F02B38"/>
    <w:rsid w:val="00F20113"/>
    <w:rsid w:val="00F31C5E"/>
    <w:rsid w:val="00F34C05"/>
    <w:rsid w:val="00F3719D"/>
    <w:rsid w:val="00F44D67"/>
    <w:rsid w:val="00F5757F"/>
    <w:rsid w:val="00F67B41"/>
    <w:rsid w:val="00F7341F"/>
    <w:rsid w:val="00F906EC"/>
    <w:rsid w:val="00F90A40"/>
    <w:rsid w:val="00FA21E3"/>
    <w:rsid w:val="00FB623C"/>
    <w:rsid w:val="00FC2BBB"/>
    <w:rsid w:val="00FD3B12"/>
    <w:rsid w:val="00FD442C"/>
    <w:rsid w:val="00FE0540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73A74ED"/>
  <w15:docId w15:val="{D8A0D73A-921E-4B27-86DD-FC3510E5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1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A1091B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1091B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1B"/>
    <w:rPr>
      <w:lang w:val="es-ES"/>
    </w:rPr>
  </w:style>
  <w:style w:type="paragraph" w:customStyle="1" w:styleId="ARMANDO">
    <w:name w:val="ARMANDO"/>
    <w:basedOn w:val="Normal"/>
    <w:rsid w:val="00A1091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1091B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091B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A1091B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A1091B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A1091B"/>
    <w:rPr>
      <w:rFonts w:ascii="Arial" w:hAnsi="Arial"/>
      <w:sz w:val="24"/>
    </w:rPr>
  </w:style>
  <w:style w:type="paragraph" w:customStyle="1" w:styleId="xl63">
    <w:name w:val="xl63"/>
    <w:basedOn w:val="Normal"/>
    <w:rsid w:val="00A1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A842D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42D9"/>
    <w:rPr>
      <w:color w:val="954F72"/>
      <w:u w:val="single"/>
    </w:rPr>
  </w:style>
  <w:style w:type="paragraph" w:customStyle="1" w:styleId="xl70">
    <w:name w:val="xl70"/>
    <w:basedOn w:val="Normal"/>
    <w:rsid w:val="00A842D9"/>
    <w:pPr>
      <w:spacing w:before="100" w:beforeAutospacing="1" w:after="100" w:afterAutospacing="1" w:line="240" w:lineRule="auto"/>
      <w:jc w:val="center"/>
      <w:textAlignment w:val="center"/>
    </w:pPr>
    <w:rPr>
      <w:rFonts w:ascii="Nutmeg Book" w:eastAsia="Times New Roman" w:hAnsi="Nutmeg Book" w:cs="Times New Roman"/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A842D9"/>
    <w:pPr>
      <w:spacing w:before="100" w:beforeAutospacing="1" w:after="100" w:afterAutospacing="1" w:line="240" w:lineRule="auto"/>
      <w:jc w:val="center"/>
      <w:textAlignment w:val="center"/>
    </w:pPr>
    <w:rPr>
      <w:rFonts w:ascii="Nutmeg Book" w:eastAsia="Times New Roman" w:hAnsi="Nutmeg Book" w:cs="Times New Roman"/>
      <w:b/>
      <w:bCs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84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tmeg Book" w:eastAsia="Times New Roman" w:hAnsi="Nutmeg Book" w:cs="Times New Roman"/>
      <w:sz w:val="16"/>
      <w:szCs w:val="16"/>
      <w:lang w:val="es-MX" w:eastAsia="es-MX"/>
    </w:rPr>
  </w:style>
  <w:style w:type="paragraph" w:customStyle="1" w:styleId="xl73">
    <w:name w:val="xl73"/>
    <w:basedOn w:val="Normal"/>
    <w:rsid w:val="00A842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Nutmeg Book" w:eastAsia="Times New Roman" w:hAnsi="Nutmeg Book" w:cs="Times New Roman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84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tmeg Book" w:eastAsia="Times New Roman" w:hAnsi="Nutmeg Book" w:cs="Times New Roman"/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A84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Nutmeg Book" w:eastAsia="Times New Roman" w:hAnsi="Nutmeg Book" w:cs="Times New Roman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27390-570B-43BD-B0D3-79BCAABA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14</Pages>
  <Words>4749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Bianca Isadora Gomez Ontiveros</cp:lastModifiedBy>
  <cp:revision>8</cp:revision>
  <cp:lastPrinted>2019-07-09T18:35:00Z</cp:lastPrinted>
  <dcterms:created xsi:type="dcterms:W3CDTF">2019-07-09T20:49:00Z</dcterms:created>
  <dcterms:modified xsi:type="dcterms:W3CDTF">2019-07-12T18:20:00Z</dcterms:modified>
</cp:coreProperties>
</file>